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1F8" w:rsidRPr="00FA31F8" w:rsidRDefault="00FA31F8" w:rsidP="00FA31F8">
      <w:pPr>
        <w:spacing w:before="100" w:beforeAutospacing="1" w:after="100" w:afterAutospacing="1" w:line="240" w:lineRule="auto"/>
        <w:outlineLvl w:val="0"/>
        <w:rPr>
          <w:rFonts w:ascii="Times New Roman" w:eastAsia="Times New Roman" w:hAnsi="Times New Roman" w:cs="Times New Roman"/>
          <w:b/>
          <w:bCs/>
          <w:kern w:val="36"/>
          <w:sz w:val="48"/>
          <w:szCs w:val="48"/>
          <w:lang w:eastAsia="ro-RO"/>
        </w:rPr>
      </w:pPr>
      <w:r w:rsidRPr="00FA31F8">
        <w:rPr>
          <w:rFonts w:ascii="Times New Roman" w:eastAsia="Times New Roman" w:hAnsi="Times New Roman" w:cs="Times New Roman"/>
          <w:b/>
          <w:bCs/>
          <w:kern w:val="36"/>
          <w:sz w:val="48"/>
          <w:szCs w:val="48"/>
          <w:lang w:eastAsia="ro-RO"/>
        </w:rPr>
        <w:t>Bucovina</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De la </w:t>
      </w:r>
      <w:proofErr w:type="spellStart"/>
      <w:r w:rsidRPr="00FA31F8">
        <w:rPr>
          <w:rFonts w:ascii="Times New Roman" w:eastAsia="Times New Roman" w:hAnsi="Times New Roman" w:cs="Times New Roman"/>
          <w:sz w:val="24"/>
          <w:szCs w:val="24"/>
          <w:lang w:eastAsia="ro-RO"/>
        </w:rPr>
        <w:t>Wikipedia</w:t>
      </w:r>
      <w:proofErr w:type="spellEnd"/>
      <w:r w:rsidRPr="00FA31F8">
        <w:rPr>
          <w:rFonts w:ascii="Times New Roman" w:eastAsia="Times New Roman" w:hAnsi="Times New Roman" w:cs="Times New Roman"/>
          <w:sz w:val="24"/>
          <w:szCs w:val="24"/>
          <w:lang w:eastAsia="ro-RO"/>
        </w:rPr>
        <w:t>, enciclopedia liberă</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Acest articol se referă la o regiune istorică. Pentru alte sensuri, vedeți </w:t>
      </w:r>
      <w:hyperlink r:id="rId5" w:tooltip="Bucovina (dezambiguizare)" w:history="1">
        <w:r w:rsidRPr="00FA31F8">
          <w:rPr>
            <w:rFonts w:ascii="Times New Roman" w:eastAsia="Times New Roman" w:hAnsi="Times New Roman" w:cs="Times New Roman"/>
            <w:color w:val="0000FF"/>
            <w:sz w:val="24"/>
            <w:szCs w:val="24"/>
            <w:u w:val="single"/>
            <w:lang w:eastAsia="ro-RO"/>
          </w:rPr>
          <w:t>Bucovina (dezambiguizare)</w:t>
        </w:r>
      </w:hyperlink>
      <w:r w:rsidRPr="00FA31F8">
        <w:rPr>
          <w:rFonts w:ascii="Times New Roman" w:eastAsia="Times New Roman" w:hAnsi="Times New Roman" w:cs="Times New Roman"/>
          <w:sz w:val="24"/>
          <w:szCs w:val="24"/>
          <w:lang w:eastAsia="ro-RO"/>
        </w:rPr>
        <w:t>.</w:t>
      </w:r>
    </w:p>
    <w:tbl>
      <w:tblPr>
        <w:tblW w:w="0" w:type="auto"/>
        <w:tblCellSpacing w:w="0" w:type="dxa"/>
        <w:tblCellMar>
          <w:left w:w="0" w:type="dxa"/>
          <w:right w:w="0" w:type="dxa"/>
        </w:tblCellMar>
        <w:tblLook w:val="04A0"/>
      </w:tblPr>
      <w:tblGrid>
        <w:gridCol w:w="1957"/>
        <w:gridCol w:w="2812"/>
      </w:tblGrid>
      <w:tr w:rsidR="00FA31F8" w:rsidRPr="00FA31F8" w:rsidTr="00FA31F8">
        <w:trPr>
          <w:tblCellSpacing w:w="0" w:type="dxa"/>
        </w:trPr>
        <w:tc>
          <w:tcPr>
            <w:tcW w:w="0" w:type="auto"/>
            <w:gridSpan w:val="2"/>
            <w:vAlign w:val="center"/>
            <w:hideMark/>
          </w:tcPr>
          <w:p w:rsidR="00FA31F8" w:rsidRPr="00FA31F8" w:rsidRDefault="00FA31F8" w:rsidP="00FA31F8">
            <w:pPr>
              <w:spacing w:after="0" w:line="360" w:lineRule="atLeast"/>
              <w:rPr>
                <w:rFonts w:ascii="Times New Roman" w:eastAsia="Times New Roman" w:hAnsi="Times New Roman" w:cs="Times New Roman"/>
                <w:sz w:val="21"/>
                <w:szCs w:val="21"/>
                <w:lang w:eastAsia="ro-RO"/>
              </w:rPr>
            </w:pPr>
            <w:r w:rsidRPr="00FA31F8">
              <w:rPr>
                <w:rFonts w:ascii="Times New Roman" w:eastAsia="Times New Roman" w:hAnsi="Times New Roman" w:cs="Times New Roman"/>
                <w:sz w:val="21"/>
                <w:szCs w:val="21"/>
                <w:lang w:eastAsia="ro-RO"/>
              </w:rPr>
              <w:t>Bucovina</w:t>
            </w:r>
          </w:p>
        </w:tc>
      </w:tr>
      <w:tr w:rsidR="00FA31F8" w:rsidRPr="00FA31F8" w:rsidTr="00FA31F8">
        <w:trPr>
          <w:tblCellSpacing w:w="0" w:type="dxa"/>
        </w:trPr>
        <w:tc>
          <w:tcPr>
            <w:tcW w:w="0" w:type="auto"/>
            <w:gridSpan w:val="2"/>
            <w:shd w:val="clear" w:color="auto" w:fill="DDDDDD"/>
            <w:vAlign w:val="center"/>
            <w:hideMark/>
          </w:tcPr>
          <w:p w:rsidR="00FA31F8" w:rsidRPr="00FA31F8" w:rsidRDefault="00FA31F8" w:rsidP="00FA31F8">
            <w:pPr>
              <w:spacing w:after="0" w:line="360" w:lineRule="atLeast"/>
              <w:jc w:val="center"/>
              <w:rPr>
                <w:rFonts w:ascii="Times New Roman" w:eastAsia="Times New Roman" w:hAnsi="Times New Roman" w:cs="Times New Roman"/>
                <w:sz w:val="21"/>
                <w:szCs w:val="21"/>
                <w:lang w:eastAsia="ro-RO"/>
              </w:rPr>
            </w:pPr>
            <w:r w:rsidRPr="00FA31F8">
              <w:rPr>
                <w:rFonts w:ascii="Times New Roman" w:eastAsia="Times New Roman" w:hAnsi="Times New Roman" w:cs="Times New Roman"/>
                <w:sz w:val="21"/>
                <w:szCs w:val="21"/>
                <w:lang w:eastAsia="ro-RO"/>
              </w:rPr>
              <w:t>—  </w:t>
            </w:r>
            <w:hyperlink r:id="rId6" w:tooltip="Regiune" w:history="1">
              <w:r w:rsidRPr="00FA31F8">
                <w:rPr>
                  <w:rFonts w:ascii="Times New Roman" w:eastAsia="Times New Roman" w:hAnsi="Times New Roman" w:cs="Times New Roman"/>
                  <w:b/>
                  <w:bCs/>
                  <w:color w:val="0000FF"/>
                  <w:sz w:val="21"/>
                  <w:u w:val="single"/>
                  <w:lang w:eastAsia="ro-RO"/>
                </w:rPr>
                <w:t>regiune</w:t>
              </w:r>
            </w:hyperlink>
            <w:r w:rsidRPr="00FA31F8">
              <w:rPr>
                <w:rFonts w:ascii="Times New Roman" w:eastAsia="Times New Roman" w:hAnsi="Times New Roman" w:cs="Times New Roman"/>
                <w:b/>
                <w:bCs/>
                <w:sz w:val="21"/>
                <w:szCs w:val="21"/>
                <w:lang w:eastAsia="ro-RO"/>
              </w:rPr>
              <w:t xml:space="preserve"> și </w:t>
            </w:r>
            <w:hyperlink r:id="rId7" w:tooltip="d:Q580112" w:history="1">
              <w:r w:rsidRPr="00FA31F8">
                <w:rPr>
                  <w:rFonts w:ascii="Times New Roman" w:eastAsia="Times New Roman" w:hAnsi="Times New Roman" w:cs="Times New Roman"/>
                  <w:b/>
                  <w:bCs/>
                  <w:color w:val="0000FF"/>
                  <w:sz w:val="21"/>
                  <w:u w:val="single"/>
                  <w:lang w:eastAsia="ro-RO"/>
                </w:rPr>
                <w:t>district militar</w:t>
              </w:r>
            </w:hyperlink>
            <w:r w:rsidRPr="00FA31F8">
              <w:rPr>
                <w:rFonts w:ascii="Times New Roman" w:eastAsia="Times New Roman" w:hAnsi="Times New Roman" w:cs="Times New Roman"/>
                <w:b/>
                <w:bCs/>
                <w:sz w:val="21"/>
                <w:szCs w:val="21"/>
                <w:lang w:eastAsia="ro-RO"/>
              </w:rPr>
              <w:t>[*]</w:t>
            </w:r>
            <w:r w:rsidRPr="00FA31F8">
              <w:rPr>
                <w:rFonts w:ascii="Times New Roman" w:eastAsia="Times New Roman" w:hAnsi="Times New Roman" w:cs="Times New Roman"/>
                <w:sz w:val="21"/>
                <w:szCs w:val="21"/>
                <w:lang w:eastAsia="ro-RO"/>
              </w:rPr>
              <w:t>  —</w:t>
            </w:r>
          </w:p>
        </w:tc>
      </w:tr>
      <w:tr w:rsidR="00FA31F8" w:rsidRPr="00FA31F8" w:rsidTr="00FA31F8">
        <w:trPr>
          <w:tblCellSpacing w:w="0" w:type="dxa"/>
        </w:trPr>
        <w:tc>
          <w:tcPr>
            <w:tcW w:w="0" w:type="auto"/>
            <w:gridSpan w:val="2"/>
            <w:tcMar>
              <w:top w:w="168" w:type="dxa"/>
              <w:left w:w="192" w:type="dxa"/>
              <w:bottom w:w="168" w:type="dxa"/>
              <w:right w:w="192" w:type="dxa"/>
            </w:tcMar>
            <w:vAlign w:val="center"/>
            <w:hideMark/>
          </w:tcPr>
          <w:p w:rsidR="00FA31F8" w:rsidRPr="00FA31F8" w:rsidRDefault="00FA31F8" w:rsidP="00FA31F8">
            <w:pPr>
              <w:spacing w:after="0" w:line="360" w:lineRule="atLeast"/>
              <w:jc w:val="center"/>
              <w:rPr>
                <w:rFonts w:ascii="Times New Roman" w:eastAsia="Times New Roman" w:hAnsi="Times New Roman" w:cs="Times New Roman"/>
                <w:sz w:val="21"/>
                <w:szCs w:val="21"/>
                <w:lang w:eastAsia="ro-RO"/>
              </w:rPr>
            </w:pPr>
            <w:r>
              <w:rPr>
                <w:rFonts w:ascii="Times New Roman" w:eastAsia="Times New Roman" w:hAnsi="Times New Roman" w:cs="Times New Roman"/>
                <w:noProof/>
                <w:color w:val="0000FF"/>
                <w:sz w:val="21"/>
                <w:szCs w:val="21"/>
                <w:lang w:eastAsia="ro-RO"/>
              </w:rPr>
              <w:drawing>
                <wp:inline distT="0" distB="0" distL="0" distR="0">
                  <wp:extent cx="1865630" cy="2765425"/>
                  <wp:effectExtent l="19050" t="0" r="1270" b="0"/>
                  <wp:docPr id="1" name="Imagine 1" descr="Bucovina">
                    <a:hlinkClick xmlns:a="http://schemas.openxmlformats.org/drawingml/2006/main" r:id="rId8" tooltip="&quot;Bucovin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vina">
                            <a:hlinkClick r:id="rId8" tooltip="&quot;Bucovina&quot;"/>
                          </pic:cNvPr>
                          <pic:cNvPicPr>
                            <a:picLocks noChangeAspect="1" noChangeArrowheads="1"/>
                          </pic:cNvPicPr>
                        </pic:nvPicPr>
                        <pic:blipFill>
                          <a:blip r:embed="rId9"/>
                          <a:srcRect/>
                          <a:stretch>
                            <a:fillRect/>
                          </a:stretch>
                        </pic:blipFill>
                        <pic:spPr bwMode="auto">
                          <a:xfrm>
                            <a:off x="0" y="0"/>
                            <a:ext cx="1865630" cy="2765425"/>
                          </a:xfrm>
                          <a:prstGeom prst="rect">
                            <a:avLst/>
                          </a:prstGeom>
                          <a:noFill/>
                          <a:ln w="9525">
                            <a:noFill/>
                            <a:miter lim="800000"/>
                            <a:headEnd/>
                            <a:tailEnd/>
                          </a:ln>
                        </pic:spPr>
                      </pic:pic>
                    </a:graphicData>
                  </a:graphic>
                </wp:inline>
              </w:drawing>
            </w:r>
          </w:p>
          <w:p w:rsidR="00FA31F8" w:rsidRPr="00FA31F8" w:rsidRDefault="00FA31F8" w:rsidP="00FA31F8">
            <w:pPr>
              <w:spacing w:after="0" w:line="360" w:lineRule="atLeast"/>
              <w:jc w:val="center"/>
              <w:rPr>
                <w:rFonts w:ascii="Times New Roman" w:eastAsia="Times New Roman" w:hAnsi="Times New Roman" w:cs="Times New Roman"/>
                <w:sz w:val="21"/>
                <w:szCs w:val="21"/>
                <w:lang w:eastAsia="ro-RO"/>
              </w:rPr>
            </w:pPr>
            <w:r w:rsidRPr="00FA31F8">
              <w:rPr>
                <w:rFonts w:ascii="Times New Roman" w:eastAsia="Times New Roman" w:hAnsi="Times New Roman" w:cs="Times New Roman"/>
                <w:sz w:val="21"/>
                <w:szCs w:val="21"/>
                <w:lang w:eastAsia="ro-RO"/>
              </w:rPr>
              <w:t>Bucovina</w:t>
            </w:r>
          </w:p>
        </w:tc>
      </w:tr>
      <w:tr w:rsidR="00FA31F8" w:rsidRPr="00FA31F8" w:rsidTr="00FA31F8">
        <w:trPr>
          <w:tblCellSpacing w:w="0" w:type="dxa"/>
        </w:trPr>
        <w:tc>
          <w:tcPr>
            <w:tcW w:w="0" w:type="auto"/>
            <w:gridSpan w:val="2"/>
            <w:tcMar>
              <w:top w:w="96" w:type="dxa"/>
              <w:left w:w="0" w:type="dxa"/>
              <w:bottom w:w="96" w:type="dxa"/>
              <w:right w:w="0" w:type="dxa"/>
            </w:tcMar>
            <w:vAlign w:val="center"/>
            <w:hideMark/>
          </w:tcPr>
          <w:tbl>
            <w:tblPr>
              <w:tblW w:w="5000" w:type="pct"/>
              <w:jc w:val="center"/>
              <w:tblCellSpacing w:w="15" w:type="dxa"/>
              <w:tblCellMar>
                <w:top w:w="15" w:type="dxa"/>
                <w:left w:w="15" w:type="dxa"/>
                <w:bottom w:w="15" w:type="dxa"/>
                <w:right w:w="15" w:type="dxa"/>
              </w:tblCellMar>
              <w:tblLook w:val="04A0"/>
            </w:tblPr>
            <w:tblGrid>
              <w:gridCol w:w="2384"/>
              <w:gridCol w:w="2385"/>
            </w:tblGrid>
            <w:tr w:rsidR="00FA31F8" w:rsidRPr="00FA31F8">
              <w:trPr>
                <w:tblCellSpacing w:w="15" w:type="dxa"/>
                <w:jc w:val="center"/>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951230" cy="636270"/>
                        <wp:effectExtent l="19050" t="0" r="1270" b="0"/>
                        <wp:docPr id="2" name="Imagine 2" descr="Drapel">
                          <a:hlinkClick xmlns:a="http://schemas.openxmlformats.org/drawingml/2006/main" r:id="rId10" tooltip="&quot;Drape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apel">
                                  <a:hlinkClick r:id="rId10" tooltip="&quot;Drapel&quot;"/>
                                </pic:cNvPr>
                                <pic:cNvPicPr>
                                  <a:picLocks noChangeAspect="1" noChangeArrowheads="1"/>
                                </pic:cNvPicPr>
                              </pic:nvPicPr>
                              <pic:blipFill>
                                <a:blip r:embed="rId11"/>
                                <a:srcRect/>
                                <a:stretch>
                                  <a:fillRect/>
                                </a:stretch>
                              </pic:blipFill>
                              <pic:spPr bwMode="auto">
                                <a:xfrm>
                                  <a:off x="0" y="0"/>
                                  <a:ext cx="951230" cy="636270"/>
                                </a:xfrm>
                                <a:prstGeom prst="rect">
                                  <a:avLst/>
                                </a:prstGeom>
                                <a:noFill/>
                                <a:ln w="9525">
                                  <a:noFill/>
                                  <a:miter lim="800000"/>
                                  <a:headEnd/>
                                  <a:tailEnd/>
                                </a:ln>
                              </pic:spPr>
                            </pic:pic>
                          </a:graphicData>
                        </a:graphic>
                      </wp:inline>
                    </w:drawing>
                  </w:r>
                  <w:r w:rsidRPr="00FA31F8">
                    <w:rPr>
                      <w:rFonts w:ascii="Times New Roman" w:eastAsia="Times New Roman" w:hAnsi="Times New Roman" w:cs="Times New Roman"/>
                      <w:sz w:val="24"/>
                      <w:szCs w:val="24"/>
                      <w:lang w:eastAsia="ro-RO"/>
                    </w:rPr>
                    <w:br/>
                  </w:r>
                  <w:r w:rsidRPr="00FA31F8">
                    <w:rPr>
                      <w:rFonts w:ascii="Times New Roman" w:eastAsia="Times New Roman" w:hAnsi="Times New Roman" w:cs="Times New Roman"/>
                      <w:b/>
                      <w:bCs/>
                      <w:sz w:val="20"/>
                      <w:szCs w:val="20"/>
                      <w:lang w:eastAsia="ro-RO"/>
                    </w:rPr>
                    <w:t>Drapel</w:t>
                  </w:r>
                </w:p>
              </w:tc>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951230" cy="1053465"/>
                        <wp:effectExtent l="19050" t="0" r="1270" b="0"/>
                        <wp:docPr id="3" name="Imagine 3" descr="Stemă">
                          <a:hlinkClick xmlns:a="http://schemas.openxmlformats.org/drawingml/2006/main" r:id="rId12" tooltip="&quot;Stem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mă">
                                  <a:hlinkClick r:id="rId12" tooltip="&quot;Stemă&quot;"/>
                                </pic:cNvPr>
                                <pic:cNvPicPr>
                                  <a:picLocks noChangeAspect="1" noChangeArrowheads="1"/>
                                </pic:cNvPicPr>
                              </pic:nvPicPr>
                              <pic:blipFill>
                                <a:blip r:embed="rId13"/>
                                <a:srcRect/>
                                <a:stretch>
                                  <a:fillRect/>
                                </a:stretch>
                              </pic:blipFill>
                              <pic:spPr bwMode="auto">
                                <a:xfrm>
                                  <a:off x="0" y="0"/>
                                  <a:ext cx="951230" cy="1053465"/>
                                </a:xfrm>
                                <a:prstGeom prst="rect">
                                  <a:avLst/>
                                </a:prstGeom>
                                <a:noFill/>
                                <a:ln w="9525">
                                  <a:noFill/>
                                  <a:miter lim="800000"/>
                                  <a:headEnd/>
                                  <a:tailEnd/>
                                </a:ln>
                              </pic:spPr>
                            </pic:pic>
                          </a:graphicData>
                        </a:graphic>
                      </wp:inline>
                    </w:drawing>
                  </w:r>
                  <w:r w:rsidRPr="00FA31F8">
                    <w:rPr>
                      <w:rFonts w:ascii="Times New Roman" w:eastAsia="Times New Roman" w:hAnsi="Times New Roman" w:cs="Times New Roman"/>
                      <w:sz w:val="24"/>
                      <w:szCs w:val="24"/>
                      <w:lang w:eastAsia="ro-RO"/>
                    </w:rPr>
                    <w:br/>
                  </w:r>
                  <w:r w:rsidRPr="00FA31F8">
                    <w:rPr>
                      <w:rFonts w:ascii="Times New Roman" w:eastAsia="Times New Roman" w:hAnsi="Times New Roman" w:cs="Times New Roman"/>
                      <w:b/>
                      <w:bCs/>
                      <w:sz w:val="20"/>
                      <w:szCs w:val="20"/>
                      <w:lang w:eastAsia="ro-RO"/>
                    </w:rPr>
                    <w:t>Stemă</w:t>
                  </w:r>
                </w:p>
              </w:tc>
            </w:tr>
          </w:tbl>
          <w:p w:rsidR="00FA31F8" w:rsidRPr="00FA31F8" w:rsidRDefault="00FA31F8" w:rsidP="00FA31F8">
            <w:pPr>
              <w:spacing w:after="0" w:line="360" w:lineRule="atLeast"/>
              <w:jc w:val="center"/>
              <w:rPr>
                <w:rFonts w:ascii="Times New Roman" w:eastAsia="Times New Roman" w:hAnsi="Times New Roman" w:cs="Times New Roman"/>
                <w:sz w:val="21"/>
                <w:szCs w:val="21"/>
                <w:lang w:eastAsia="ro-RO"/>
              </w:rPr>
            </w:pPr>
          </w:p>
        </w:tc>
      </w:tr>
      <w:tr w:rsidR="00FA31F8" w:rsidRPr="00FA31F8" w:rsidTr="00FA31F8">
        <w:trPr>
          <w:tblCellSpacing w:w="0" w:type="dxa"/>
        </w:trPr>
        <w:tc>
          <w:tcPr>
            <w:tcW w:w="0" w:type="auto"/>
            <w:gridSpan w:val="2"/>
            <w:tcMar>
              <w:top w:w="0" w:type="dxa"/>
              <w:left w:w="0" w:type="dxa"/>
              <w:bottom w:w="168" w:type="dxa"/>
              <w:right w:w="0" w:type="dxa"/>
            </w:tcMar>
            <w:vAlign w:val="center"/>
            <w:hideMark/>
          </w:tcPr>
          <w:p w:rsidR="00FA31F8" w:rsidRPr="00FA31F8" w:rsidRDefault="00FA31F8" w:rsidP="00FA31F8">
            <w:pPr>
              <w:spacing w:after="0" w:line="360" w:lineRule="atLeast"/>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 xml:space="preserve">Coordonate: </w:t>
            </w:r>
            <w:r>
              <w:rPr>
                <w:rFonts w:ascii="Times New Roman" w:eastAsia="Times New Roman" w:hAnsi="Times New Roman" w:cs="Times New Roman"/>
                <w:b/>
                <w:bCs/>
                <w:noProof/>
                <w:sz w:val="24"/>
                <w:szCs w:val="24"/>
                <w:lang w:eastAsia="ro-RO"/>
              </w:rPr>
              <w:drawing>
                <wp:inline distT="0" distB="0" distL="0" distR="0">
                  <wp:extent cx="175260" cy="175260"/>
                  <wp:effectExtent l="0" t="0" r="0" b="0"/>
                  <wp:docPr id="4" name="Imagine 4" descr="https://upload.wikimedia.org/wikipedia/commons/thumb/9/9a/Erioll_world.svg/18px-Erioll_worl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9/9a/Erioll_world.svg/18px-Erioll_world.svg.png"/>
                          <pic:cNvPicPr>
                            <a:picLocks noChangeAspect="1" noChangeArrowheads="1"/>
                          </pic:cNvPicPr>
                        </pic:nvPicPr>
                        <pic:blipFill>
                          <a:blip r:embed="rId14"/>
                          <a:srcRect/>
                          <a:stretch>
                            <a:fillRect/>
                          </a:stretch>
                        </pic:blipFill>
                        <pic:spPr bwMode="auto">
                          <a:xfrm>
                            <a:off x="0" y="0"/>
                            <a:ext cx="175260" cy="175260"/>
                          </a:xfrm>
                          <a:prstGeom prst="rect">
                            <a:avLst/>
                          </a:prstGeom>
                          <a:noFill/>
                          <a:ln w="9525">
                            <a:noFill/>
                            <a:miter lim="800000"/>
                            <a:headEnd/>
                            <a:tailEnd/>
                          </a:ln>
                        </pic:spPr>
                      </pic:pic>
                    </a:graphicData>
                  </a:graphic>
                </wp:inline>
              </w:drawing>
            </w:r>
            <w:hyperlink r:id="rId15" w:history="1">
              <w:r w:rsidRPr="00FA31F8">
                <w:rPr>
                  <w:rFonts w:ascii="Times New Roman" w:eastAsia="Times New Roman" w:hAnsi="Times New Roman" w:cs="Times New Roman"/>
                  <w:b/>
                  <w:bCs/>
                  <w:color w:val="0000FF"/>
                  <w:sz w:val="24"/>
                  <w:szCs w:val="24"/>
                  <w:u w:val="single"/>
                  <w:lang w:eastAsia="ro-RO"/>
                </w:rPr>
                <w:t>48°N 26°E</w:t>
              </w:r>
            </w:hyperlink>
          </w:p>
        </w:tc>
      </w:tr>
      <w:tr w:rsidR="00FA31F8" w:rsidRPr="00FA31F8" w:rsidTr="00FA31F8">
        <w:trPr>
          <w:tblCellSpacing w:w="0" w:type="dxa"/>
        </w:trPr>
        <w:tc>
          <w:tcPr>
            <w:tcW w:w="0" w:type="auto"/>
            <w:vAlign w:val="center"/>
            <w:hideMark/>
          </w:tcPr>
          <w:p w:rsidR="00FA31F8" w:rsidRPr="00FA31F8" w:rsidRDefault="00FA31F8" w:rsidP="00FA31F8">
            <w:pPr>
              <w:spacing w:after="0" w:line="360" w:lineRule="atLeast"/>
              <w:jc w:val="center"/>
              <w:rPr>
                <w:rFonts w:ascii="Times New Roman" w:eastAsia="Times New Roman" w:hAnsi="Times New Roman" w:cs="Times New Roman"/>
                <w:b/>
                <w:bCs/>
                <w:sz w:val="21"/>
                <w:szCs w:val="21"/>
                <w:lang w:eastAsia="ro-RO"/>
              </w:rPr>
            </w:pPr>
            <w:r w:rsidRPr="00FA31F8">
              <w:rPr>
                <w:rFonts w:ascii="Times New Roman" w:eastAsia="Times New Roman" w:hAnsi="Times New Roman" w:cs="Times New Roman"/>
                <w:b/>
                <w:bCs/>
                <w:sz w:val="21"/>
                <w:szCs w:val="21"/>
                <w:lang w:eastAsia="ro-RO"/>
              </w:rPr>
              <w:t>Atestare</w:t>
            </w:r>
          </w:p>
        </w:tc>
        <w:tc>
          <w:tcPr>
            <w:tcW w:w="0" w:type="auto"/>
            <w:vAlign w:val="center"/>
            <w:hideMark/>
          </w:tcPr>
          <w:p w:rsidR="00FA31F8" w:rsidRPr="00FA31F8" w:rsidRDefault="00FA31F8" w:rsidP="00FA31F8">
            <w:pPr>
              <w:spacing w:after="0" w:line="360" w:lineRule="atLeast"/>
              <w:rPr>
                <w:rFonts w:ascii="Times New Roman" w:eastAsia="Times New Roman" w:hAnsi="Times New Roman" w:cs="Times New Roman"/>
                <w:sz w:val="21"/>
                <w:szCs w:val="21"/>
                <w:lang w:eastAsia="ro-RO"/>
              </w:rPr>
            </w:pPr>
            <w:r w:rsidRPr="00FA31F8">
              <w:rPr>
                <w:rFonts w:ascii="Times New Roman" w:eastAsia="Times New Roman" w:hAnsi="Times New Roman" w:cs="Times New Roman"/>
                <w:sz w:val="21"/>
                <w:szCs w:val="21"/>
                <w:lang w:eastAsia="ro-RO"/>
              </w:rPr>
              <w:t>1774</w:t>
            </w:r>
          </w:p>
        </w:tc>
      </w:tr>
      <w:tr w:rsidR="00FA31F8" w:rsidRPr="00FA31F8" w:rsidTr="00FA31F8">
        <w:trPr>
          <w:tblCellSpacing w:w="0" w:type="dxa"/>
        </w:trPr>
        <w:tc>
          <w:tcPr>
            <w:tcW w:w="0" w:type="auto"/>
            <w:gridSpan w:val="2"/>
            <w:vAlign w:val="center"/>
            <w:hideMark/>
          </w:tcPr>
          <w:p w:rsidR="00FA31F8" w:rsidRPr="00FA31F8" w:rsidRDefault="00FA31F8" w:rsidP="00FA31F8">
            <w:pPr>
              <w:spacing w:after="0" w:line="360" w:lineRule="atLeast"/>
              <w:rPr>
                <w:rFonts w:ascii="Times New Roman" w:eastAsia="Times New Roman" w:hAnsi="Times New Roman" w:cs="Times New Roman"/>
                <w:sz w:val="21"/>
                <w:szCs w:val="21"/>
                <w:lang w:eastAsia="ro-RO"/>
              </w:rPr>
            </w:pPr>
            <w:r w:rsidRPr="00FA31F8">
              <w:rPr>
                <w:rFonts w:ascii="Times New Roman" w:eastAsia="Times New Roman" w:hAnsi="Times New Roman" w:cs="Times New Roman"/>
                <w:sz w:val="21"/>
                <w:szCs w:val="21"/>
                <w:lang w:eastAsia="ro-RO"/>
              </w:rPr>
              <w:pict>
                <v:rect id="_x0000_i1025" style="width:0;height:1.5pt" o:hralign="center" o:hrstd="t" o:hr="t" fillcolor="#a0a0a0" stroked="f"/>
              </w:pict>
            </w:r>
          </w:p>
        </w:tc>
      </w:tr>
      <w:tr w:rsidR="00FA31F8" w:rsidRPr="00FA31F8" w:rsidTr="00FA31F8">
        <w:trPr>
          <w:tblCellSpacing w:w="0" w:type="dxa"/>
        </w:trPr>
        <w:tc>
          <w:tcPr>
            <w:tcW w:w="0" w:type="auto"/>
            <w:vAlign w:val="center"/>
            <w:hideMark/>
          </w:tcPr>
          <w:p w:rsidR="00FA31F8" w:rsidRPr="00FA31F8" w:rsidRDefault="00FA31F8" w:rsidP="00FA31F8">
            <w:pPr>
              <w:spacing w:after="0" w:line="360" w:lineRule="atLeast"/>
              <w:jc w:val="center"/>
              <w:rPr>
                <w:rFonts w:ascii="Times New Roman" w:eastAsia="Times New Roman" w:hAnsi="Times New Roman" w:cs="Times New Roman"/>
                <w:b/>
                <w:bCs/>
                <w:sz w:val="21"/>
                <w:szCs w:val="21"/>
                <w:lang w:eastAsia="ro-RO"/>
              </w:rPr>
            </w:pPr>
            <w:r w:rsidRPr="00FA31F8">
              <w:rPr>
                <w:rFonts w:ascii="Times New Roman" w:eastAsia="Times New Roman" w:hAnsi="Times New Roman" w:cs="Times New Roman"/>
                <w:b/>
                <w:bCs/>
                <w:sz w:val="21"/>
                <w:szCs w:val="21"/>
                <w:lang w:eastAsia="ro-RO"/>
              </w:rPr>
              <w:t>Reședință</w:t>
            </w:r>
          </w:p>
        </w:tc>
        <w:tc>
          <w:tcPr>
            <w:tcW w:w="0" w:type="auto"/>
            <w:vAlign w:val="center"/>
            <w:hideMark/>
          </w:tcPr>
          <w:p w:rsidR="00FA31F8" w:rsidRPr="00FA31F8" w:rsidRDefault="00FA31F8" w:rsidP="00FA31F8">
            <w:pPr>
              <w:spacing w:after="0" w:line="360" w:lineRule="atLeast"/>
              <w:rPr>
                <w:rFonts w:ascii="Times New Roman" w:eastAsia="Times New Roman" w:hAnsi="Times New Roman" w:cs="Times New Roman"/>
                <w:sz w:val="21"/>
                <w:szCs w:val="21"/>
                <w:lang w:eastAsia="ro-RO"/>
              </w:rPr>
            </w:pPr>
            <w:hyperlink r:id="rId16" w:tooltip="Cernăuți" w:history="1">
              <w:r w:rsidRPr="00FA31F8">
                <w:rPr>
                  <w:rFonts w:ascii="Times New Roman" w:eastAsia="Times New Roman" w:hAnsi="Times New Roman" w:cs="Times New Roman"/>
                  <w:color w:val="0000FF"/>
                  <w:sz w:val="21"/>
                  <w:u w:val="single"/>
                  <w:lang w:eastAsia="ro-RO"/>
                </w:rPr>
                <w:t>Cernăuți</w:t>
              </w:r>
            </w:hyperlink>
          </w:p>
        </w:tc>
      </w:tr>
      <w:tr w:rsidR="00FA31F8" w:rsidRPr="00FA31F8" w:rsidTr="00FA31F8">
        <w:trPr>
          <w:tblCellSpacing w:w="0" w:type="dxa"/>
        </w:trPr>
        <w:tc>
          <w:tcPr>
            <w:tcW w:w="0" w:type="auto"/>
            <w:gridSpan w:val="2"/>
            <w:vAlign w:val="center"/>
            <w:hideMark/>
          </w:tcPr>
          <w:p w:rsidR="00FA31F8" w:rsidRPr="00FA31F8" w:rsidRDefault="00FA31F8" w:rsidP="00FA31F8">
            <w:pPr>
              <w:spacing w:after="0" w:line="360" w:lineRule="atLeast"/>
              <w:rPr>
                <w:rFonts w:ascii="Times New Roman" w:eastAsia="Times New Roman" w:hAnsi="Times New Roman" w:cs="Times New Roman"/>
                <w:sz w:val="21"/>
                <w:szCs w:val="21"/>
                <w:lang w:eastAsia="ro-RO"/>
              </w:rPr>
            </w:pPr>
            <w:r w:rsidRPr="00FA31F8">
              <w:rPr>
                <w:rFonts w:ascii="Times New Roman" w:eastAsia="Times New Roman" w:hAnsi="Times New Roman" w:cs="Times New Roman"/>
                <w:sz w:val="21"/>
                <w:szCs w:val="21"/>
                <w:lang w:eastAsia="ro-RO"/>
              </w:rPr>
              <w:pict>
                <v:rect id="_x0000_i1026" style="width:0;height:1.5pt" o:hralign="center" o:hrstd="t" o:hr="t" fillcolor="#a0a0a0" stroked="f"/>
              </w:pict>
            </w:r>
          </w:p>
        </w:tc>
      </w:tr>
      <w:tr w:rsidR="00FA31F8" w:rsidRPr="00FA31F8" w:rsidTr="00FA31F8">
        <w:trPr>
          <w:tblCellSpacing w:w="0" w:type="dxa"/>
        </w:trPr>
        <w:tc>
          <w:tcPr>
            <w:tcW w:w="0" w:type="auto"/>
            <w:gridSpan w:val="2"/>
            <w:vAlign w:val="center"/>
            <w:hideMark/>
          </w:tcPr>
          <w:p w:rsidR="00FA31F8" w:rsidRPr="00FA31F8" w:rsidRDefault="00FA31F8" w:rsidP="00FA31F8">
            <w:pPr>
              <w:spacing w:after="0" w:line="360" w:lineRule="atLeast"/>
              <w:rPr>
                <w:rFonts w:ascii="Times New Roman" w:eastAsia="Times New Roman" w:hAnsi="Times New Roman" w:cs="Times New Roman"/>
                <w:sz w:val="21"/>
                <w:szCs w:val="21"/>
                <w:lang w:eastAsia="ro-RO"/>
              </w:rPr>
            </w:pPr>
            <w:r w:rsidRPr="00FA31F8">
              <w:rPr>
                <w:rFonts w:ascii="Times New Roman" w:eastAsia="Times New Roman" w:hAnsi="Times New Roman" w:cs="Times New Roman"/>
                <w:b/>
                <w:bCs/>
                <w:sz w:val="21"/>
                <w:szCs w:val="21"/>
                <w:lang w:eastAsia="ro-RO"/>
              </w:rPr>
              <w:t>Populație</w:t>
            </w:r>
          </w:p>
        </w:tc>
      </w:tr>
      <w:tr w:rsidR="00FA31F8" w:rsidRPr="00FA31F8" w:rsidTr="00FA31F8">
        <w:trPr>
          <w:tblCellSpacing w:w="0" w:type="dxa"/>
        </w:trPr>
        <w:tc>
          <w:tcPr>
            <w:tcW w:w="0" w:type="auto"/>
            <w:vAlign w:val="center"/>
            <w:hideMark/>
          </w:tcPr>
          <w:p w:rsidR="00FA31F8" w:rsidRPr="00FA31F8" w:rsidRDefault="00FA31F8" w:rsidP="00FA31F8">
            <w:pPr>
              <w:spacing w:after="0" w:line="360" w:lineRule="atLeast"/>
              <w:jc w:val="center"/>
              <w:rPr>
                <w:rFonts w:ascii="Times New Roman" w:eastAsia="Times New Roman" w:hAnsi="Times New Roman" w:cs="Times New Roman"/>
                <w:b/>
                <w:bCs/>
                <w:sz w:val="21"/>
                <w:szCs w:val="21"/>
                <w:lang w:eastAsia="ro-RO"/>
              </w:rPr>
            </w:pPr>
            <w:r w:rsidRPr="00FA31F8">
              <w:rPr>
                <w:rFonts w:ascii="Times New Roman" w:eastAsia="Times New Roman" w:hAnsi="Times New Roman" w:cs="Times New Roman"/>
                <w:b/>
                <w:bCs/>
                <w:sz w:val="21"/>
                <w:szCs w:val="21"/>
                <w:lang w:eastAsia="ro-RO"/>
              </w:rPr>
              <w:t> - Total</w:t>
            </w:r>
          </w:p>
        </w:tc>
        <w:tc>
          <w:tcPr>
            <w:tcW w:w="0" w:type="auto"/>
            <w:vAlign w:val="center"/>
            <w:hideMark/>
          </w:tcPr>
          <w:p w:rsidR="00FA31F8" w:rsidRPr="00FA31F8" w:rsidRDefault="00FA31F8" w:rsidP="00FA31F8">
            <w:pPr>
              <w:spacing w:after="0" w:line="360" w:lineRule="atLeast"/>
              <w:rPr>
                <w:rFonts w:ascii="Times New Roman" w:eastAsia="Times New Roman" w:hAnsi="Times New Roman" w:cs="Times New Roman"/>
                <w:sz w:val="21"/>
                <w:szCs w:val="21"/>
                <w:lang w:eastAsia="ro-RO"/>
              </w:rPr>
            </w:pPr>
            <w:r w:rsidRPr="00FA31F8">
              <w:rPr>
                <w:rFonts w:ascii="Times New Roman" w:eastAsia="Times New Roman" w:hAnsi="Times New Roman" w:cs="Times New Roman"/>
                <w:sz w:val="21"/>
                <w:szCs w:val="21"/>
                <w:lang w:eastAsia="ro-RO"/>
              </w:rPr>
              <w:t>1,544,805 locuitori</w:t>
            </w:r>
          </w:p>
        </w:tc>
      </w:tr>
      <w:tr w:rsidR="00FA31F8" w:rsidRPr="00FA31F8" w:rsidTr="00FA31F8">
        <w:trPr>
          <w:tblCellSpacing w:w="0" w:type="dxa"/>
        </w:trPr>
        <w:tc>
          <w:tcPr>
            <w:tcW w:w="0" w:type="auto"/>
            <w:gridSpan w:val="2"/>
            <w:vAlign w:val="center"/>
            <w:hideMark/>
          </w:tcPr>
          <w:p w:rsidR="00FA31F8" w:rsidRPr="00FA31F8" w:rsidRDefault="00FA31F8" w:rsidP="00FA31F8">
            <w:pPr>
              <w:spacing w:after="0" w:line="360" w:lineRule="atLeast"/>
              <w:rPr>
                <w:rFonts w:ascii="Times New Roman" w:eastAsia="Times New Roman" w:hAnsi="Times New Roman" w:cs="Times New Roman"/>
                <w:sz w:val="21"/>
                <w:szCs w:val="21"/>
                <w:lang w:eastAsia="ro-RO"/>
              </w:rPr>
            </w:pPr>
            <w:r w:rsidRPr="00FA31F8">
              <w:rPr>
                <w:rFonts w:ascii="Times New Roman" w:eastAsia="Times New Roman" w:hAnsi="Times New Roman" w:cs="Times New Roman"/>
                <w:sz w:val="21"/>
                <w:szCs w:val="21"/>
                <w:lang w:eastAsia="ro-RO"/>
              </w:rPr>
              <w:pict>
                <v:rect id="_x0000_i1027" style="width:0;height:1.5pt" o:hralign="center" o:hrstd="t" o:hr="t" fillcolor="#a0a0a0" stroked="f"/>
              </w:pict>
            </w:r>
          </w:p>
        </w:tc>
      </w:tr>
      <w:tr w:rsidR="00FA31F8" w:rsidRPr="00FA31F8" w:rsidTr="00FA31F8">
        <w:trPr>
          <w:tblCellSpacing w:w="0" w:type="dxa"/>
        </w:trPr>
        <w:tc>
          <w:tcPr>
            <w:tcW w:w="0" w:type="auto"/>
            <w:gridSpan w:val="2"/>
            <w:tcMar>
              <w:top w:w="168" w:type="dxa"/>
              <w:left w:w="192" w:type="dxa"/>
              <w:bottom w:w="168" w:type="dxa"/>
              <w:right w:w="192" w:type="dxa"/>
            </w:tcMar>
            <w:vAlign w:val="center"/>
            <w:hideMark/>
          </w:tcPr>
          <w:p w:rsidR="00FA31F8" w:rsidRPr="00FA31F8" w:rsidRDefault="00FA31F8" w:rsidP="00FA31F8">
            <w:pPr>
              <w:spacing w:after="0" w:line="360" w:lineRule="atLeast"/>
              <w:jc w:val="center"/>
              <w:rPr>
                <w:rFonts w:ascii="Times New Roman" w:eastAsia="Times New Roman" w:hAnsi="Times New Roman" w:cs="Times New Roman"/>
                <w:sz w:val="21"/>
                <w:szCs w:val="21"/>
                <w:lang w:eastAsia="ro-RO"/>
              </w:rPr>
            </w:pPr>
            <w:r>
              <w:rPr>
                <w:rFonts w:ascii="Times New Roman" w:eastAsia="Times New Roman" w:hAnsi="Times New Roman" w:cs="Times New Roman"/>
                <w:noProof/>
                <w:color w:val="0000FF"/>
                <w:sz w:val="21"/>
                <w:szCs w:val="21"/>
                <w:lang w:eastAsia="ro-RO"/>
              </w:rPr>
              <w:lastRenderedPageBreak/>
              <w:drawing>
                <wp:inline distT="0" distB="0" distL="0" distR="0">
                  <wp:extent cx="2765425" cy="2084705"/>
                  <wp:effectExtent l="19050" t="0" r="0" b="0"/>
                  <wp:docPr id="8" name="Imagine 8" descr="Poziția localității Bucovina">
                    <a:hlinkClick xmlns:a="http://schemas.openxmlformats.org/drawingml/2006/main" r:id="rId17" tooltip="&quot;Poziția localității Bucovin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oziția localității Bucovina">
                            <a:hlinkClick r:id="rId17" tooltip="&quot;Poziția localității Bucovina&quot;"/>
                          </pic:cNvPr>
                          <pic:cNvPicPr>
                            <a:picLocks noChangeAspect="1" noChangeArrowheads="1"/>
                          </pic:cNvPicPr>
                        </pic:nvPicPr>
                        <pic:blipFill>
                          <a:blip r:embed="rId18"/>
                          <a:srcRect/>
                          <a:stretch>
                            <a:fillRect/>
                          </a:stretch>
                        </pic:blipFill>
                        <pic:spPr bwMode="auto">
                          <a:xfrm>
                            <a:off x="0" y="0"/>
                            <a:ext cx="2765425" cy="2084705"/>
                          </a:xfrm>
                          <a:prstGeom prst="rect">
                            <a:avLst/>
                          </a:prstGeom>
                          <a:noFill/>
                          <a:ln w="9525">
                            <a:noFill/>
                            <a:miter lim="800000"/>
                            <a:headEnd/>
                            <a:tailEnd/>
                          </a:ln>
                        </pic:spPr>
                      </pic:pic>
                    </a:graphicData>
                  </a:graphic>
                </wp:inline>
              </w:drawing>
            </w:r>
          </w:p>
          <w:p w:rsidR="00FA31F8" w:rsidRPr="00FA31F8" w:rsidRDefault="00FA31F8" w:rsidP="00FA31F8">
            <w:pPr>
              <w:spacing w:after="0" w:line="360" w:lineRule="atLeast"/>
              <w:jc w:val="center"/>
              <w:rPr>
                <w:rFonts w:ascii="Times New Roman" w:eastAsia="Times New Roman" w:hAnsi="Times New Roman" w:cs="Times New Roman"/>
                <w:sz w:val="21"/>
                <w:szCs w:val="21"/>
                <w:lang w:eastAsia="ro-RO"/>
              </w:rPr>
            </w:pPr>
            <w:r w:rsidRPr="00FA31F8">
              <w:rPr>
                <w:rFonts w:ascii="Times New Roman" w:eastAsia="Times New Roman" w:hAnsi="Times New Roman" w:cs="Times New Roman"/>
                <w:sz w:val="21"/>
                <w:szCs w:val="21"/>
                <w:lang w:eastAsia="ro-RO"/>
              </w:rPr>
              <w:t>Poziția localității Bucovina</w:t>
            </w:r>
          </w:p>
        </w:tc>
      </w:tr>
      <w:tr w:rsidR="00FA31F8" w:rsidRPr="00FA31F8" w:rsidTr="00FA31F8">
        <w:trPr>
          <w:tblCellSpacing w:w="0" w:type="dxa"/>
        </w:trPr>
        <w:tc>
          <w:tcPr>
            <w:tcW w:w="0" w:type="auto"/>
            <w:gridSpan w:val="2"/>
            <w:tcBorders>
              <w:top w:val="single" w:sz="8" w:space="0" w:color="DDDDDD"/>
            </w:tcBorders>
            <w:shd w:val="clear" w:color="auto" w:fill="F9F9F9"/>
            <w:vAlign w:val="center"/>
            <w:hideMark/>
          </w:tcPr>
          <w:p w:rsidR="00FA31F8" w:rsidRPr="00FA31F8" w:rsidRDefault="00FA31F8" w:rsidP="00FA31F8">
            <w:pPr>
              <w:spacing w:after="0" w:line="360" w:lineRule="atLeast"/>
              <w:jc w:val="right"/>
              <w:rPr>
                <w:rFonts w:ascii="Times New Roman" w:eastAsia="Times New Roman" w:hAnsi="Times New Roman" w:cs="Times New Roman"/>
                <w:sz w:val="17"/>
                <w:szCs w:val="17"/>
                <w:lang w:eastAsia="ro-RO"/>
              </w:rPr>
            </w:pPr>
            <w:r w:rsidRPr="00FA31F8">
              <w:rPr>
                <w:rFonts w:ascii="Times New Roman" w:eastAsia="Times New Roman" w:hAnsi="Times New Roman" w:cs="Times New Roman"/>
                <w:sz w:val="17"/>
                <w:lang w:eastAsia="ro-RO"/>
              </w:rPr>
              <w:t xml:space="preserve">Modifică </w:t>
            </w:r>
            <w:hyperlink r:id="rId19" w:tooltip="d:Q105206" w:history="1">
              <w:r w:rsidRPr="00FA31F8">
                <w:rPr>
                  <w:rFonts w:ascii="Times New Roman" w:eastAsia="Times New Roman" w:hAnsi="Times New Roman" w:cs="Times New Roman"/>
                  <w:color w:val="0000FF"/>
                  <w:sz w:val="17"/>
                  <w:u w:val="single"/>
                  <w:lang w:eastAsia="ro-RO"/>
                </w:rPr>
                <w:t>date</w:t>
              </w:r>
            </w:hyperlink>
            <w:r w:rsidRPr="00FA31F8">
              <w:rPr>
                <w:rFonts w:ascii="Times New Roman" w:eastAsia="Times New Roman" w:hAnsi="Times New Roman" w:cs="Times New Roman"/>
                <w:sz w:val="17"/>
                <w:lang w:eastAsia="ro-RO"/>
              </w:rPr>
              <w:t xml:space="preserve"> / </w:t>
            </w:r>
            <w:hyperlink r:id="rId20" w:history="1">
              <w:r w:rsidRPr="00FA31F8">
                <w:rPr>
                  <w:rFonts w:ascii="Times New Roman" w:eastAsia="Times New Roman" w:hAnsi="Times New Roman" w:cs="Times New Roman"/>
                  <w:color w:val="555555"/>
                  <w:sz w:val="17"/>
                  <w:u w:val="single"/>
                  <w:lang w:eastAsia="ro-RO"/>
                </w:rPr>
                <w:t>text</w:t>
              </w:r>
            </w:hyperlink>
            <w:r w:rsidRPr="00FA31F8">
              <w:rPr>
                <w:rFonts w:ascii="Times New Roman" w:eastAsia="Times New Roman" w:hAnsi="Times New Roman" w:cs="Times New Roman"/>
                <w:sz w:val="17"/>
                <w:szCs w:val="17"/>
                <w:lang w:eastAsia="ro-RO"/>
              </w:rPr>
              <w:t> </w:t>
            </w:r>
            <w:r>
              <w:rPr>
                <w:rFonts w:ascii="Times New Roman" w:eastAsia="Times New Roman" w:hAnsi="Times New Roman" w:cs="Times New Roman"/>
                <w:noProof/>
                <w:color w:val="0000FF"/>
                <w:sz w:val="17"/>
                <w:szCs w:val="17"/>
                <w:lang w:eastAsia="ro-RO"/>
              </w:rPr>
              <w:drawing>
                <wp:inline distT="0" distB="0" distL="0" distR="0">
                  <wp:extent cx="116840" cy="116840"/>
                  <wp:effectExtent l="19050" t="0" r="0" b="0"/>
                  <wp:docPr id="9" name="Imagine 9" descr="Consultați documentația formatului">
                    <a:hlinkClick xmlns:a="http://schemas.openxmlformats.org/drawingml/2006/main" r:id="rId21" tooltip="&quot;Consultați documentația formatulu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nsultați documentația formatului">
                            <a:hlinkClick r:id="rId21" tooltip="&quot;Consultați documentația formatului&quot;"/>
                          </pic:cNvPr>
                          <pic:cNvPicPr>
                            <a:picLocks noChangeAspect="1" noChangeArrowheads="1"/>
                          </pic:cNvPicPr>
                        </pic:nvPicPr>
                        <pic:blipFill>
                          <a:blip r:embed="rId22"/>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r>
    </w:tbl>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b/>
          <w:bCs/>
          <w:sz w:val="24"/>
          <w:szCs w:val="24"/>
          <w:lang w:eastAsia="ro-RO"/>
        </w:rPr>
        <w:t>Bucovina</w:t>
      </w:r>
      <w:r w:rsidRPr="00FA31F8">
        <w:rPr>
          <w:rFonts w:ascii="Times New Roman" w:eastAsia="Times New Roman" w:hAnsi="Times New Roman" w:cs="Times New Roman"/>
          <w:sz w:val="24"/>
          <w:szCs w:val="24"/>
          <w:lang w:eastAsia="ro-RO"/>
        </w:rPr>
        <w:t xml:space="preserve"> (în </w:t>
      </w:r>
      <w:hyperlink r:id="rId23" w:tooltip="Limba germană" w:history="1">
        <w:r w:rsidRPr="00FA31F8">
          <w:rPr>
            <w:rFonts w:ascii="Times New Roman" w:eastAsia="Times New Roman" w:hAnsi="Times New Roman" w:cs="Times New Roman"/>
            <w:color w:val="0000FF"/>
            <w:sz w:val="24"/>
            <w:szCs w:val="24"/>
            <w:u w:val="single"/>
            <w:lang w:eastAsia="ro-RO"/>
          </w:rPr>
          <w:t>germană</w:t>
        </w:r>
      </w:hyperlink>
      <w:r w:rsidRPr="00FA31F8">
        <w:rPr>
          <w:rFonts w:ascii="Times New Roman" w:eastAsia="Times New Roman" w:hAnsi="Times New Roman" w:cs="Times New Roman"/>
          <w:sz w:val="24"/>
          <w:szCs w:val="24"/>
          <w:lang w:eastAsia="ro-RO"/>
        </w:rPr>
        <w:t xml:space="preserve"> </w:t>
      </w:r>
      <w:r w:rsidRPr="00FA31F8">
        <w:rPr>
          <w:rFonts w:ascii="Times New Roman" w:eastAsia="Times New Roman" w:hAnsi="Times New Roman" w:cs="Times New Roman"/>
          <w:i/>
          <w:iCs/>
          <w:sz w:val="24"/>
          <w:szCs w:val="24"/>
          <w:lang w:val="de-DE" w:eastAsia="ro-RO"/>
        </w:rPr>
        <w:t>Buchenland</w:t>
      </w:r>
      <w:r w:rsidRPr="00FA31F8">
        <w:rPr>
          <w:rFonts w:ascii="Times New Roman" w:eastAsia="Times New Roman" w:hAnsi="Times New Roman" w:cs="Times New Roman"/>
          <w:sz w:val="24"/>
          <w:szCs w:val="24"/>
          <w:lang w:eastAsia="ro-RO"/>
        </w:rPr>
        <w:t xml:space="preserve"> = Țara </w:t>
      </w:r>
      <w:hyperlink r:id="rId24" w:tooltip="Fag" w:history="1">
        <w:r w:rsidRPr="00FA31F8">
          <w:rPr>
            <w:rFonts w:ascii="Times New Roman" w:eastAsia="Times New Roman" w:hAnsi="Times New Roman" w:cs="Times New Roman"/>
            <w:color w:val="0000FF"/>
            <w:sz w:val="24"/>
            <w:szCs w:val="24"/>
            <w:u w:val="single"/>
            <w:lang w:eastAsia="ro-RO"/>
          </w:rPr>
          <w:t>fagilor</w:t>
        </w:r>
      </w:hyperlink>
      <w:r w:rsidRPr="00FA31F8">
        <w:rPr>
          <w:rFonts w:ascii="Times New Roman" w:eastAsia="Times New Roman" w:hAnsi="Times New Roman" w:cs="Times New Roman"/>
          <w:sz w:val="24"/>
          <w:szCs w:val="24"/>
          <w:lang w:eastAsia="ro-RO"/>
        </w:rPr>
        <w:t xml:space="preserve">), devenită </w:t>
      </w:r>
      <w:r w:rsidRPr="00FA31F8">
        <w:rPr>
          <w:rFonts w:ascii="Times New Roman" w:eastAsia="Times New Roman" w:hAnsi="Times New Roman" w:cs="Times New Roman"/>
          <w:b/>
          <w:bCs/>
          <w:sz w:val="24"/>
          <w:szCs w:val="24"/>
          <w:lang w:eastAsia="ro-RO"/>
        </w:rPr>
        <w:t>Ducatul Bucovinei</w:t>
      </w:r>
      <w:r w:rsidRPr="00FA31F8">
        <w:rPr>
          <w:rFonts w:ascii="Times New Roman" w:eastAsia="Times New Roman" w:hAnsi="Times New Roman" w:cs="Times New Roman"/>
          <w:sz w:val="24"/>
          <w:szCs w:val="24"/>
          <w:lang w:eastAsia="ro-RO"/>
        </w:rPr>
        <w:t xml:space="preserve"> în </w:t>
      </w:r>
      <w:hyperlink r:id="rId25" w:tooltip="Imperiul Austriac" w:history="1">
        <w:r w:rsidRPr="00FA31F8">
          <w:rPr>
            <w:rFonts w:ascii="Times New Roman" w:eastAsia="Times New Roman" w:hAnsi="Times New Roman" w:cs="Times New Roman"/>
            <w:color w:val="0000FF"/>
            <w:sz w:val="24"/>
            <w:szCs w:val="24"/>
            <w:u w:val="single"/>
            <w:lang w:eastAsia="ro-RO"/>
          </w:rPr>
          <w:t>Imperiul Austriac</w:t>
        </w:r>
      </w:hyperlink>
      <w:r w:rsidRPr="00FA31F8">
        <w:rPr>
          <w:rFonts w:ascii="Times New Roman" w:eastAsia="Times New Roman" w:hAnsi="Times New Roman" w:cs="Times New Roman"/>
          <w:sz w:val="24"/>
          <w:szCs w:val="24"/>
          <w:lang w:eastAsia="ro-RO"/>
        </w:rPr>
        <w:t xml:space="preserve">, este o </w:t>
      </w:r>
      <w:hyperlink r:id="rId26" w:tooltip="Regiune istorică" w:history="1">
        <w:r w:rsidRPr="00FA31F8">
          <w:rPr>
            <w:rFonts w:ascii="Times New Roman" w:eastAsia="Times New Roman" w:hAnsi="Times New Roman" w:cs="Times New Roman"/>
            <w:color w:val="0000FF"/>
            <w:sz w:val="24"/>
            <w:szCs w:val="24"/>
            <w:u w:val="single"/>
            <w:lang w:eastAsia="ro-RO"/>
          </w:rPr>
          <w:t>regiune istorică</w:t>
        </w:r>
      </w:hyperlink>
      <w:r w:rsidRPr="00FA31F8">
        <w:rPr>
          <w:rFonts w:ascii="Times New Roman" w:eastAsia="Times New Roman" w:hAnsi="Times New Roman" w:cs="Times New Roman"/>
          <w:sz w:val="24"/>
          <w:szCs w:val="24"/>
          <w:lang w:eastAsia="ro-RO"/>
        </w:rPr>
        <w:t xml:space="preserve"> cuprinzând un teritoriu de 10.441 km² care acoperă zona adiacentă orașelor </w:t>
      </w:r>
      <w:hyperlink r:id="rId27" w:tooltip="Cajvana" w:history="1">
        <w:r w:rsidRPr="00FA31F8">
          <w:rPr>
            <w:rFonts w:ascii="Times New Roman" w:eastAsia="Times New Roman" w:hAnsi="Times New Roman" w:cs="Times New Roman"/>
            <w:color w:val="0000FF"/>
            <w:sz w:val="24"/>
            <w:szCs w:val="24"/>
            <w:u w:val="single"/>
            <w:lang w:eastAsia="ro-RO"/>
          </w:rPr>
          <w:t>Cajvana</w:t>
        </w:r>
      </w:hyperlink>
      <w:r w:rsidRPr="00FA31F8">
        <w:rPr>
          <w:rFonts w:ascii="Times New Roman" w:eastAsia="Times New Roman" w:hAnsi="Times New Roman" w:cs="Times New Roman"/>
          <w:sz w:val="24"/>
          <w:szCs w:val="24"/>
          <w:lang w:eastAsia="ro-RO"/>
        </w:rPr>
        <w:t xml:space="preserve">, </w:t>
      </w:r>
      <w:hyperlink r:id="rId28" w:tooltip="Câmpulung Moldovenesc" w:history="1">
        <w:r w:rsidRPr="00FA31F8">
          <w:rPr>
            <w:rFonts w:ascii="Times New Roman" w:eastAsia="Times New Roman" w:hAnsi="Times New Roman" w:cs="Times New Roman"/>
            <w:color w:val="0000FF"/>
            <w:sz w:val="24"/>
            <w:szCs w:val="24"/>
            <w:u w:val="single"/>
            <w:lang w:eastAsia="ro-RO"/>
          </w:rPr>
          <w:t>Câmpulung Moldovenesc</w:t>
        </w:r>
      </w:hyperlink>
      <w:r w:rsidRPr="00FA31F8">
        <w:rPr>
          <w:rFonts w:ascii="Times New Roman" w:eastAsia="Times New Roman" w:hAnsi="Times New Roman" w:cs="Times New Roman"/>
          <w:sz w:val="24"/>
          <w:szCs w:val="24"/>
          <w:lang w:eastAsia="ro-RO"/>
        </w:rPr>
        <w:t xml:space="preserve">, </w:t>
      </w:r>
      <w:hyperlink r:id="rId29" w:tooltip="Gura Humorului" w:history="1">
        <w:r w:rsidRPr="00FA31F8">
          <w:rPr>
            <w:rFonts w:ascii="Times New Roman" w:eastAsia="Times New Roman" w:hAnsi="Times New Roman" w:cs="Times New Roman"/>
            <w:color w:val="0000FF"/>
            <w:sz w:val="24"/>
            <w:szCs w:val="24"/>
            <w:u w:val="single"/>
            <w:lang w:eastAsia="ro-RO"/>
          </w:rPr>
          <w:t>Gura Humorului</w:t>
        </w:r>
      </w:hyperlink>
      <w:r w:rsidRPr="00FA31F8">
        <w:rPr>
          <w:rFonts w:ascii="Times New Roman" w:eastAsia="Times New Roman" w:hAnsi="Times New Roman" w:cs="Times New Roman"/>
          <w:sz w:val="24"/>
          <w:szCs w:val="24"/>
          <w:lang w:eastAsia="ro-RO"/>
        </w:rPr>
        <w:t xml:space="preserve">, </w:t>
      </w:r>
      <w:hyperlink r:id="rId30" w:tooltip="Frasin (oraș)" w:history="1">
        <w:r w:rsidRPr="00FA31F8">
          <w:rPr>
            <w:rFonts w:ascii="Times New Roman" w:eastAsia="Times New Roman" w:hAnsi="Times New Roman" w:cs="Times New Roman"/>
            <w:color w:val="0000FF"/>
            <w:sz w:val="24"/>
            <w:szCs w:val="24"/>
            <w:u w:val="single"/>
            <w:lang w:eastAsia="ro-RO"/>
          </w:rPr>
          <w:t>Frasin</w:t>
        </w:r>
      </w:hyperlink>
      <w:r w:rsidRPr="00FA31F8">
        <w:rPr>
          <w:rFonts w:ascii="Times New Roman" w:eastAsia="Times New Roman" w:hAnsi="Times New Roman" w:cs="Times New Roman"/>
          <w:sz w:val="24"/>
          <w:szCs w:val="24"/>
          <w:lang w:eastAsia="ro-RO"/>
        </w:rPr>
        <w:t xml:space="preserve">, </w:t>
      </w:r>
      <w:hyperlink r:id="rId31" w:tooltip="Milișăuți" w:history="1">
        <w:r w:rsidRPr="00FA31F8">
          <w:rPr>
            <w:rFonts w:ascii="Times New Roman" w:eastAsia="Times New Roman" w:hAnsi="Times New Roman" w:cs="Times New Roman"/>
            <w:color w:val="0000FF"/>
            <w:sz w:val="24"/>
            <w:szCs w:val="24"/>
            <w:u w:val="single"/>
            <w:lang w:eastAsia="ro-RO"/>
          </w:rPr>
          <w:t>Milișăuți</w:t>
        </w:r>
      </w:hyperlink>
      <w:r w:rsidRPr="00FA31F8">
        <w:rPr>
          <w:rFonts w:ascii="Times New Roman" w:eastAsia="Times New Roman" w:hAnsi="Times New Roman" w:cs="Times New Roman"/>
          <w:sz w:val="24"/>
          <w:szCs w:val="24"/>
          <w:lang w:eastAsia="ro-RO"/>
        </w:rPr>
        <w:t xml:space="preserve">, </w:t>
      </w:r>
      <w:hyperlink r:id="rId32" w:tooltip="Rădăuți" w:history="1">
        <w:r w:rsidRPr="00FA31F8">
          <w:rPr>
            <w:rFonts w:ascii="Times New Roman" w:eastAsia="Times New Roman" w:hAnsi="Times New Roman" w:cs="Times New Roman"/>
            <w:color w:val="0000FF"/>
            <w:sz w:val="24"/>
            <w:szCs w:val="24"/>
            <w:u w:val="single"/>
            <w:lang w:eastAsia="ro-RO"/>
          </w:rPr>
          <w:t>Rădăuți</w:t>
        </w:r>
      </w:hyperlink>
      <w:r w:rsidRPr="00FA31F8">
        <w:rPr>
          <w:rFonts w:ascii="Times New Roman" w:eastAsia="Times New Roman" w:hAnsi="Times New Roman" w:cs="Times New Roman"/>
          <w:sz w:val="24"/>
          <w:szCs w:val="24"/>
          <w:lang w:eastAsia="ro-RO"/>
        </w:rPr>
        <w:t xml:space="preserve">, </w:t>
      </w:r>
      <w:hyperlink r:id="rId33" w:tooltip="Siret" w:history="1">
        <w:r w:rsidRPr="00FA31F8">
          <w:rPr>
            <w:rFonts w:ascii="Times New Roman" w:eastAsia="Times New Roman" w:hAnsi="Times New Roman" w:cs="Times New Roman"/>
            <w:color w:val="0000FF"/>
            <w:sz w:val="24"/>
            <w:szCs w:val="24"/>
            <w:u w:val="single"/>
            <w:lang w:eastAsia="ro-RO"/>
          </w:rPr>
          <w:t>Siret</w:t>
        </w:r>
      </w:hyperlink>
      <w:r w:rsidRPr="00FA31F8">
        <w:rPr>
          <w:rFonts w:ascii="Times New Roman" w:eastAsia="Times New Roman" w:hAnsi="Times New Roman" w:cs="Times New Roman"/>
          <w:sz w:val="24"/>
          <w:szCs w:val="24"/>
          <w:lang w:eastAsia="ro-RO"/>
        </w:rPr>
        <w:t xml:space="preserve">, </w:t>
      </w:r>
      <w:hyperlink r:id="rId34" w:tooltip="Solca" w:history="1">
        <w:r w:rsidRPr="00FA31F8">
          <w:rPr>
            <w:rFonts w:ascii="Times New Roman" w:eastAsia="Times New Roman" w:hAnsi="Times New Roman" w:cs="Times New Roman"/>
            <w:color w:val="0000FF"/>
            <w:sz w:val="24"/>
            <w:szCs w:val="24"/>
            <w:u w:val="single"/>
            <w:lang w:eastAsia="ro-RO"/>
          </w:rPr>
          <w:t>Solca</w:t>
        </w:r>
      </w:hyperlink>
      <w:r w:rsidRPr="00FA31F8">
        <w:rPr>
          <w:rFonts w:ascii="Times New Roman" w:eastAsia="Times New Roman" w:hAnsi="Times New Roman" w:cs="Times New Roman"/>
          <w:sz w:val="24"/>
          <w:szCs w:val="24"/>
          <w:lang w:eastAsia="ro-RO"/>
        </w:rPr>
        <w:t xml:space="preserve">, </w:t>
      </w:r>
      <w:hyperlink r:id="rId35" w:tooltip="Suceava" w:history="1">
        <w:r w:rsidRPr="00FA31F8">
          <w:rPr>
            <w:rFonts w:ascii="Times New Roman" w:eastAsia="Times New Roman" w:hAnsi="Times New Roman" w:cs="Times New Roman"/>
            <w:color w:val="0000FF"/>
            <w:sz w:val="24"/>
            <w:szCs w:val="24"/>
            <w:u w:val="single"/>
            <w:lang w:eastAsia="ro-RO"/>
          </w:rPr>
          <w:t>Suceava</w:t>
        </w:r>
      </w:hyperlink>
      <w:r w:rsidRPr="00FA31F8">
        <w:rPr>
          <w:rFonts w:ascii="Times New Roman" w:eastAsia="Times New Roman" w:hAnsi="Times New Roman" w:cs="Times New Roman"/>
          <w:sz w:val="24"/>
          <w:szCs w:val="24"/>
          <w:lang w:eastAsia="ro-RO"/>
        </w:rPr>
        <w:t xml:space="preserve">, </w:t>
      </w:r>
      <w:hyperlink r:id="rId36" w:tooltip="Vatra Dornei" w:history="1">
        <w:r w:rsidRPr="00FA31F8">
          <w:rPr>
            <w:rFonts w:ascii="Times New Roman" w:eastAsia="Times New Roman" w:hAnsi="Times New Roman" w:cs="Times New Roman"/>
            <w:color w:val="0000FF"/>
            <w:sz w:val="24"/>
            <w:szCs w:val="24"/>
            <w:u w:val="single"/>
            <w:lang w:eastAsia="ro-RO"/>
          </w:rPr>
          <w:t>Vatra Dornei</w:t>
        </w:r>
      </w:hyperlink>
      <w:r w:rsidRPr="00FA31F8">
        <w:rPr>
          <w:rFonts w:ascii="Times New Roman" w:eastAsia="Times New Roman" w:hAnsi="Times New Roman" w:cs="Times New Roman"/>
          <w:sz w:val="24"/>
          <w:szCs w:val="24"/>
          <w:lang w:eastAsia="ro-RO"/>
        </w:rPr>
        <w:t xml:space="preserve"> și </w:t>
      </w:r>
      <w:hyperlink r:id="rId37" w:tooltip="Vicovu de Sus" w:history="1">
        <w:r w:rsidRPr="00FA31F8">
          <w:rPr>
            <w:rFonts w:ascii="Times New Roman" w:eastAsia="Times New Roman" w:hAnsi="Times New Roman" w:cs="Times New Roman"/>
            <w:color w:val="0000FF"/>
            <w:sz w:val="24"/>
            <w:szCs w:val="24"/>
            <w:u w:val="single"/>
            <w:lang w:eastAsia="ro-RO"/>
          </w:rPr>
          <w:t>Vicovu de Sus</w:t>
        </w:r>
      </w:hyperlink>
      <w:r w:rsidRPr="00FA31F8">
        <w:rPr>
          <w:rFonts w:ascii="Times New Roman" w:eastAsia="Times New Roman" w:hAnsi="Times New Roman" w:cs="Times New Roman"/>
          <w:sz w:val="24"/>
          <w:szCs w:val="24"/>
          <w:lang w:eastAsia="ro-RO"/>
        </w:rPr>
        <w:t xml:space="preserve"> din </w:t>
      </w:r>
      <w:hyperlink r:id="rId38" w:tooltip="România" w:history="1">
        <w:r w:rsidRPr="00FA31F8">
          <w:rPr>
            <w:rFonts w:ascii="Times New Roman" w:eastAsia="Times New Roman" w:hAnsi="Times New Roman" w:cs="Times New Roman"/>
            <w:color w:val="0000FF"/>
            <w:sz w:val="24"/>
            <w:szCs w:val="24"/>
            <w:u w:val="single"/>
            <w:lang w:eastAsia="ro-RO"/>
          </w:rPr>
          <w:t>România</w:t>
        </w:r>
      </w:hyperlink>
      <w:r w:rsidRPr="00FA31F8">
        <w:rPr>
          <w:rFonts w:ascii="Times New Roman" w:eastAsia="Times New Roman" w:hAnsi="Times New Roman" w:cs="Times New Roman"/>
          <w:sz w:val="24"/>
          <w:szCs w:val="24"/>
          <w:lang w:eastAsia="ro-RO"/>
        </w:rPr>
        <w:t xml:space="preserve">, precum și </w:t>
      </w:r>
      <w:hyperlink r:id="rId39" w:tooltip="Cernăuți" w:history="1">
        <w:r w:rsidRPr="00FA31F8">
          <w:rPr>
            <w:rFonts w:ascii="Times New Roman" w:eastAsia="Times New Roman" w:hAnsi="Times New Roman" w:cs="Times New Roman"/>
            <w:color w:val="0000FF"/>
            <w:sz w:val="24"/>
            <w:szCs w:val="24"/>
            <w:u w:val="single"/>
            <w:lang w:eastAsia="ro-RO"/>
          </w:rPr>
          <w:t>Cernăuți</w:t>
        </w:r>
      </w:hyperlink>
      <w:r w:rsidRPr="00FA31F8">
        <w:rPr>
          <w:rFonts w:ascii="Times New Roman" w:eastAsia="Times New Roman" w:hAnsi="Times New Roman" w:cs="Times New Roman"/>
          <w:sz w:val="24"/>
          <w:szCs w:val="24"/>
          <w:lang w:eastAsia="ro-RO"/>
        </w:rPr>
        <w:t xml:space="preserve">, </w:t>
      </w:r>
      <w:hyperlink r:id="rId40" w:tooltip="Cozmeni" w:history="1">
        <w:r w:rsidRPr="00FA31F8">
          <w:rPr>
            <w:rFonts w:ascii="Times New Roman" w:eastAsia="Times New Roman" w:hAnsi="Times New Roman" w:cs="Times New Roman"/>
            <w:color w:val="0000FF"/>
            <w:sz w:val="24"/>
            <w:szCs w:val="24"/>
            <w:u w:val="single"/>
            <w:lang w:eastAsia="ro-RO"/>
          </w:rPr>
          <w:t>Cozmeni</w:t>
        </w:r>
      </w:hyperlink>
      <w:r w:rsidRPr="00FA31F8">
        <w:rPr>
          <w:rFonts w:ascii="Times New Roman" w:eastAsia="Times New Roman" w:hAnsi="Times New Roman" w:cs="Times New Roman"/>
          <w:sz w:val="24"/>
          <w:szCs w:val="24"/>
          <w:lang w:eastAsia="ro-RO"/>
        </w:rPr>
        <w:t xml:space="preserve">, </w:t>
      </w:r>
      <w:hyperlink r:id="rId41" w:tooltip="Zastavna" w:history="1">
        <w:proofErr w:type="spellStart"/>
        <w:r w:rsidRPr="00FA31F8">
          <w:rPr>
            <w:rFonts w:ascii="Times New Roman" w:eastAsia="Times New Roman" w:hAnsi="Times New Roman" w:cs="Times New Roman"/>
            <w:color w:val="0000FF"/>
            <w:sz w:val="24"/>
            <w:szCs w:val="24"/>
            <w:u w:val="single"/>
            <w:lang w:eastAsia="ro-RO"/>
          </w:rPr>
          <w:t>Zastavna</w:t>
        </w:r>
        <w:proofErr w:type="spellEnd"/>
      </w:hyperlink>
      <w:r w:rsidRPr="00FA31F8">
        <w:rPr>
          <w:rFonts w:ascii="Times New Roman" w:eastAsia="Times New Roman" w:hAnsi="Times New Roman" w:cs="Times New Roman"/>
          <w:sz w:val="24"/>
          <w:szCs w:val="24"/>
          <w:lang w:eastAsia="ro-RO"/>
        </w:rPr>
        <w:t xml:space="preserve">, </w:t>
      </w:r>
      <w:hyperlink r:id="rId42" w:tooltip="Vășcăuți" w:history="1">
        <w:proofErr w:type="spellStart"/>
        <w:r w:rsidRPr="00FA31F8">
          <w:rPr>
            <w:rFonts w:ascii="Times New Roman" w:eastAsia="Times New Roman" w:hAnsi="Times New Roman" w:cs="Times New Roman"/>
            <w:color w:val="0000FF"/>
            <w:sz w:val="24"/>
            <w:szCs w:val="24"/>
            <w:u w:val="single"/>
            <w:lang w:eastAsia="ro-RO"/>
          </w:rPr>
          <w:t>Vășcăuți</w:t>
        </w:r>
        <w:proofErr w:type="spellEnd"/>
      </w:hyperlink>
      <w:r w:rsidRPr="00FA31F8">
        <w:rPr>
          <w:rFonts w:ascii="Times New Roman" w:eastAsia="Times New Roman" w:hAnsi="Times New Roman" w:cs="Times New Roman"/>
          <w:sz w:val="24"/>
          <w:szCs w:val="24"/>
          <w:lang w:eastAsia="ro-RO"/>
        </w:rPr>
        <w:t xml:space="preserve"> pe </w:t>
      </w:r>
      <w:proofErr w:type="spellStart"/>
      <w:r w:rsidRPr="00FA31F8">
        <w:rPr>
          <w:rFonts w:ascii="Times New Roman" w:eastAsia="Times New Roman" w:hAnsi="Times New Roman" w:cs="Times New Roman"/>
          <w:sz w:val="24"/>
          <w:szCs w:val="24"/>
          <w:lang w:eastAsia="ro-RO"/>
        </w:rPr>
        <w:t>Ceremuș</w:t>
      </w:r>
      <w:proofErr w:type="spellEnd"/>
      <w:r w:rsidRPr="00FA31F8">
        <w:rPr>
          <w:rFonts w:ascii="Times New Roman" w:eastAsia="Times New Roman" w:hAnsi="Times New Roman" w:cs="Times New Roman"/>
          <w:sz w:val="24"/>
          <w:szCs w:val="24"/>
          <w:lang w:eastAsia="ro-RO"/>
        </w:rPr>
        <w:t xml:space="preserve">, </w:t>
      </w:r>
      <w:hyperlink r:id="rId43" w:tooltip="Vijnița" w:history="1">
        <w:proofErr w:type="spellStart"/>
        <w:r w:rsidRPr="00FA31F8">
          <w:rPr>
            <w:rFonts w:ascii="Times New Roman" w:eastAsia="Times New Roman" w:hAnsi="Times New Roman" w:cs="Times New Roman"/>
            <w:color w:val="0000FF"/>
            <w:sz w:val="24"/>
            <w:szCs w:val="24"/>
            <w:u w:val="single"/>
            <w:lang w:eastAsia="ro-RO"/>
          </w:rPr>
          <w:t>Vijnița</w:t>
        </w:r>
        <w:proofErr w:type="spellEnd"/>
      </w:hyperlink>
      <w:r w:rsidRPr="00FA31F8">
        <w:rPr>
          <w:rFonts w:ascii="Times New Roman" w:eastAsia="Times New Roman" w:hAnsi="Times New Roman" w:cs="Times New Roman"/>
          <w:sz w:val="24"/>
          <w:szCs w:val="24"/>
          <w:lang w:eastAsia="ro-RO"/>
        </w:rPr>
        <w:t xml:space="preserve">, </w:t>
      </w:r>
      <w:hyperlink r:id="rId44" w:tooltip="Sadagura" w:history="1">
        <w:proofErr w:type="spellStart"/>
        <w:r w:rsidRPr="00FA31F8">
          <w:rPr>
            <w:rFonts w:ascii="Times New Roman" w:eastAsia="Times New Roman" w:hAnsi="Times New Roman" w:cs="Times New Roman"/>
            <w:color w:val="0000FF"/>
            <w:sz w:val="24"/>
            <w:szCs w:val="24"/>
            <w:u w:val="single"/>
            <w:lang w:eastAsia="ro-RO"/>
          </w:rPr>
          <w:t>Sadagura</w:t>
        </w:r>
        <w:proofErr w:type="spellEnd"/>
      </w:hyperlink>
      <w:r w:rsidRPr="00FA31F8">
        <w:rPr>
          <w:rFonts w:ascii="Times New Roman" w:eastAsia="Times New Roman" w:hAnsi="Times New Roman" w:cs="Times New Roman"/>
          <w:sz w:val="24"/>
          <w:szCs w:val="24"/>
          <w:lang w:eastAsia="ro-RO"/>
        </w:rPr>
        <w:t xml:space="preserve"> și </w:t>
      </w:r>
      <w:hyperlink r:id="rId45" w:tooltip="Storojineț" w:history="1">
        <w:proofErr w:type="spellStart"/>
        <w:r w:rsidRPr="00FA31F8">
          <w:rPr>
            <w:rFonts w:ascii="Times New Roman" w:eastAsia="Times New Roman" w:hAnsi="Times New Roman" w:cs="Times New Roman"/>
            <w:color w:val="0000FF"/>
            <w:sz w:val="24"/>
            <w:szCs w:val="24"/>
            <w:u w:val="single"/>
            <w:lang w:eastAsia="ro-RO"/>
          </w:rPr>
          <w:t>Storojineț</w:t>
        </w:r>
        <w:proofErr w:type="spellEnd"/>
      </w:hyperlink>
      <w:r w:rsidRPr="00FA31F8">
        <w:rPr>
          <w:rFonts w:ascii="Times New Roman" w:eastAsia="Times New Roman" w:hAnsi="Times New Roman" w:cs="Times New Roman"/>
          <w:sz w:val="24"/>
          <w:szCs w:val="24"/>
          <w:lang w:eastAsia="ro-RO"/>
        </w:rPr>
        <w:t xml:space="preserve"> din </w:t>
      </w:r>
      <w:hyperlink r:id="rId46" w:tooltip="Ucraina" w:history="1">
        <w:r w:rsidRPr="00FA31F8">
          <w:rPr>
            <w:rFonts w:ascii="Times New Roman" w:eastAsia="Times New Roman" w:hAnsi="Times New Roman" w:cs="Times New Roman"/>
            <w:color w:val="0000FF"/>
            <w:sz w:val="24"/>
            <w:szCs w:val="24"/>
            <w:u w:val="single"/>
            <w:lang w:eastAsia="ro-RO"/>
          </w:rPr>
          <w:t>Ucraina</w:t>
        </w:r>
      </w:hyperlink>
      <w:r w:rsidRPr="00FA31F8">
        <w:rPr>
          <w:rFonts w:ascii="Times New Roman" w:eastAsia="Times New Roman" w:hAnsi="Times New Roman" w:cs="Times New Roman"/>
          <w:sz w:val="24"/>
          <w:szCs w:val="24"/>
          <w:lang w:eastAsia="ro-RO"/>
        </w:rPr>
        <w:t xml:space="preserve">. </w:t>
      </w:r>
    </w:p>
    <w:p w:rsidR="00FA31F8" w:rsidRPr="00FA31F8" w:rsidRDefault="00FA31F8" w:rsidP="00FA31F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FA31F8">
        <w:rPr>
          <w:rFonts w:ascii="Times New Roman" w:eastAsia="Times New Roman" w:hAnsi="Times New Roman" w:cs="Times New Roman"/>
          <w:b/>
          <w:bCs/>
          <w:sz w:val="36"/>
          <w:szCs w:val="36"/>
          <w:lang w:eastAsia="ro-RO"/>
        </w:rPr>
        <w:t>Cuprins</w:t>
      </w:r>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7" w:anchor="Etimologie" w:history="1">
        <w:r w:rsidRPr="00FA31F8">
          <w:rPr>
            <w:rFonts w:ascii="Times New Roman" w:eastAsia="Times New Roman" w:hAnsi="Times New Roman" w:cs="Times New Roman"/>
            <w:color w:val="0000FF"/>
            <w:sz w:val="24"/>
            <w:szCs w:val="24"/>
            <w:u w:val="single"/>
            <w:lang w:eastAsia="ro-RO"/>
          </w:rPr>
          <w:t>1 Etimologie</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8" w:anchor="Istorie" w:history="1">
        <w:r w:rsidRPr="00FA31F8">
          <w:rPr>
            <w:rFonts w:ascii="Times New Roman" w:eastAsia="Times New Roman" w:hAnsi="Times New Roman" w:cs="Times New Roman"/>
            <w:color w:val="0000FF"/>
            <w:sz w:val="24"/>
            <w:szCs w:val="24"/>
            <w:u w:val="single"/>
            <w:lang w:eastAsia="ro-RO"/>
          </w:rPr>
          <w:t>2 Istorie</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49" w:anchor="Statutul_de_autonomie_.C3.AEn_imperiu" w:history="1">
        <w:r w:rsidRPr="00FA31F8">
          <w:rPr>
            <w:rFonts w:ascii="Times New Roman" w:eastAsia="Times New Roman" w:hAnsi="Times New Roman" w:cs="Times New Roman"/>
            <w:color w:val="0000FF"/>
            <w:sz w:val="24"/>
            <w:szCs w:val="24"/>
            <w:u w:val="single"/>
            <w:lang w:eastAsia="ro-RO"/>
          </w:rPr>
          <w:t>3 Statutul de autonomie în imperiu</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0" w:anchor="Organizarea_administrativ.C4.83" w:history="1">
        <w:r w:rsidRPr="00FA31F8">
          <w:rPr>
            <w:rFonts w:ascii="Times New Roman" w:eastAsia="Times New Roman" w:hAnsi="Times New Roman" w:cs="Times New Roman"/>
            <w:color w:val="0000FF"/>
            <w:sz w:val="24"/>
            <w:szCs w:val="24"/>
            <w:u w:val="single"/>
            <w:lang w:eastAsia="ro-RO"/>
          </w:rPr>
          <w:t>4 Organizarea administrativă</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1" w:anchor="Unirea_cu_Rom.C3.A2nia" w:history="1">
        <w:r w:rsidRPr="00FA31F8">
          <w:rPr>
            <w:rFonts w:ascii="Times New Roman" w:eastAsia="Times New Roman" w:hAnsi="Times New Roman" w:cs="Times New Roman"/>
            <w:color w:val="0000FF"/>
            <w:sz w:val="24"/>
            <w:szCs w:val="24"/>
            <w:u w:val="single"/>
            <w:lang w:eastAsia="ro-RO"/>
          </w:rPr>
          <w:t>5 Unirea cu România</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2" w:anchor="Regiuni_administrative" w:history="1">
        <w:r w:rsidRPr="00FA31F8">
          <w:rPr>
            <w:rFonts w:ascii="Times New Roman" w:eastAsia="Times New Roman" w:hAnsi="Times New Roman" w:cs="Times New Roman"/>
            <w:color w:val="0000FF"/>
            <w:sz w:val="24"/>
            <w:szCs w:val="24"/>
            <w:u w:val="single"/>
            <w:lang w:eastAsia="ro-RO"/>
          </w:rPr>
          <w:t>6 Regiuni administrative</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3" w:anchor="Turism" w:history="1">
        <w:r w:rsidRPr="00FA31F8">
          <w:rPr>
            <w:rFonts w:ascii="Times New Roman" w:eastAsia="Times New Roman" w:hAnsi="Times New Roman" w:cs="Times New Roman"/>
            <w:color w:val="0000FF"/>
            <w:sz w:val="24"/>
            <w:szCs w:val="24"/>
            <w:u w:val="single"/>
            <w:lang w:eastAsia="ro-RO"/>
          </w:rPr>
          <w:t>7 Turism</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4" w:anchor="Obiceiuri_specifice_regiunii" w:history="1">
        <w:r w:rsidRPr="00FA31F8">
          <w:rPr>
            <w:rFonts w:ascii="Times New Roman" w:eastAsia="Times New Roman" w:hAnsi="Times New Roman" w:cs="Times New Roman"/>
            <w:color w:val="0000FF"/>
            <w:sz w:val="24"/>
            <w:szCs w:val="24"/>
            <w:u w:val="single"/>
            <w:lang w:eastAsia="ro-RO"/>
          </w:rPr>
          <w:t>8 Obiceiuri specifice regiunii</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5" w:anchor="Vezi_.C8.99i" w:history="1">
        <w:r w:rsidRPr="00FA31F8">
          <w:rPr>
            <w:rFonts w:ascii="Times New Roman" w:eastAsia="Times New Roman" w:hAnsi="Times New Roman" w:cs="Times New Roman"/>
            <w:color w:val="0000FF"/>
            <w:sz w:val="24"/>
            <w:szCs w:val="24"/>
            <w:u w:val="single"/>
            <w:lang w:eastAsia="ro-RO"/>
          </w:rPr>
          <w:t>9 Vezi și</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6" w:anchor="Bibliografie" w:history="1">
        <w:r w:rsidRPr="00FA31F8">
          <w:rPr>
            <w:rFonts w:ascii="Times New Roman" w:eastAsia="Times New Roman" w:hAnsi="Times New Roman" w:cs="Times New Roman"/>
            <w:color w:val="0000FF"/>
            <w:sz w:val="24"/>
            <w:szCs w:val="24"/>
            <w:u w:val="single"/>
            <w:lang w:eastAsia="ro-RO"/>
          </w:rPr>
          <w:t>10 Bibliografie</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7" w:anchor="Bibliografie_suplimentar.C4.83" w:history="1">
        <w:r w:rsidRPr="00FA31F8">
          <w:rPr>
            <w:rFonts w:ascii="Times New Roman" w:eastAsia="Times New Roman" w:hAnsi="Times New Roman" w:cs="Times New Roman"/>
            <w:color w:val="0000FF"/>
            <w:sz w:val="24"/>
            <w:szCs w:val="24"/>
            <w:u w:val="single"/>
            <w:lang w:eastAsia="ro-RO"/>
          </w:rPr>
          <w:t>11 Bibliografie suplimentară</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8" w:anchor="Note" w:history="1">
        <w:r w:rsidRPr="00FA31F8">
          <w:rPr>
            <w:rFonts w:ascii="Times New Roman" w:eastAsia="Times New Roman" w:hAnsi="Times New Roman" w:cs="Times New Roman"/>
            <w:color w:val="0000FF"/>
            <w:sz w:val="24"/>
            <w:szCs w:val="24"/>
            <w:u w:val="single"/>
            <w:lang w:eastAsia="ro-RO"/>
          </w:rPr>
          <w:t>12 Note</w:t>
        </w:r>
      </w:hyperlink>
    </w:p>
    <w:p w:rsidR="00FA31F8" w:rsidRPr="00FA31F8" w:rsidRDefault="00FA31F8" w:rsidP="00FA31F8">
      <w:pPr>
        <w:numPr>
          <w:ilvl w:val="0"/>
          <w:numId w:val="1"/>
        </w:numPr>
        <w:spacing w:before="100" w:beforeAutospacing="1" w:after="100" w:afterAutospacing="1" w:line="240" w:lineRule="auto"/>
        <w:rPr>
          <w:rFonts w:ascii="Times New Roman" w:eastAsia="Times New Roman" w:hAnsi="Times New Roman" w:cs="Times New Roman"/>
          <w:sz w:val="24"/>
          <w:szCs w:val="24"/>
          <w:lang w:eastAsia="ro-RO"/>
        </w:rPr>
      </w:pPr>
      <w:hyperlink r:id="rId59" w:anchor="Leg.C4.83turi_externe" w:history="1">
        <w:r w:rsidRPr="00FA31F8">
          <w:rPr>
            <w:rFonts w:ascii="Times New Roman" w:eastAsia="Times New Roman" w:hAnsi="Times New Roman" w:cs="Times New Roman"/>
            <w:color w:val="0000FF"/>
            <w:sz w:val="24"/>
            <w:szCs w:val="24"/>
            <w:u w:val="single"/>
            <w:lang w:eastAsia="ro-RO"/>
          </w:rPr>
          <w:t>13 Legături externe</w:t>
        </w:r>
      </w:hyperlink>
    </w:p>
    <w:p w:rsidR="00FA31F8" w:rsidRPr="00FA31F8" w:rsidRDefault="00FA31F8" w:rsidP="00FA31F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FA31F8">
        <w:rPr>
          <w:rFonts w:ascii="Times New Roman" w:eastAsia="Times New Roman" w:hAnsi="Times New Roman" w:cs="Times New Roman"/>
          <w:b/>
          <w:bCs/>
          <w:sz w:val="36"/>
          <w:szCs w:val="36"/>
          <w:lang w:eastAsia="ro-RO"/>
        </w:rPr>
        <w:t>Etimologie</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Denumirea a intrat oficial în uz în 1774, odată cu anexarea teritoriului de către </w:t>
      </w:r>
      <w:hyperlink r:id="rId60" w:tooltip="Imperiul Habsburgic" w:history="1">
        <w:r w:rsidRPr="00FA31F8">
          <w:rPr>
            <w:rFonts w:ascii="Times New Roman" w:eastAsia="Times New Roman" w:hAnsi="Times New Roman" w:cs="Times New Roman"/>
            <w:color w:val="0000FF"/>
            <w:sz w:val="24"/>
            <w:szCs w:val="24"/>
            <w:u w:val="single"/>
            <w:lang w:eastAsia="ro-RO"/>
          </w:rPr>
          <w:t>Imperiul Habsburgic</w:t>
        </w:r>
      </w:hyperlink>
      <w:r w:rsidRPr="00FA31F8">
        <w:rPr>
          <w:rFonts w:ascii="Times New Roman" w:eastAsia="Times New Roman" w:hAnsi="Times New Roman" w:cs="Times New Roman"/>
          <w:sz w:val="24"/>
          <w:szCs w:val="24"/>
          <w:lang w:eastAsia="ro-RO"/>
        </w:rPr>
        <w:t xml:space="preserve">. Numele provine din cuvântul slav pentru </w:t>
      </w:r>
      <w:r w:rsidRPr="00FA31F8">
        <w:rPr>
          <w:rFonts w:ascii="Times New Roman" w:eastAsia="Times New Roman" w:hAnsi="Times New Roman" w:cs="Times New Roman"/>
          <w:i/>
          <w:iCs/>
          <w:sz w:val="24"/>
          <w:szCs w:val="24"/>
          <w:lang w:eastAsia="ro-RO"/>
        </w:rPr>
        <w:t>fag</w:t>
      </w:r>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sz w:val="24"/>
          <w:szCs w:val="24"/>
          <w:lang w:eastAsia="ro-RO"/>
        </w:rPr>
        <w:t>buk</w:t>
      </w:r>
      <w:proofErr w:type="spellEnd"/>
      <w:r w:rsidRPr="00FA31F8">
        <w:rPr>
          <w:rFonts w:ascii="Times New Roman" w:eastAsia="Times New Roman" w:hAnsi="Times New Roman" w:cs="Times New Roman"/>
          <w:sz w:val="24"/>
          <w:szCs w:val="24"/>
          <w:lang w:eastAsia="ro-RO"/>
        </w:rPr>
        <w:t>”), astfel termenul „Bucovina” se poate traduce prin „Țara fagilor”.</w:t>
      </w:r>
      <w:hyperlink r:id="rId61" w:anchor="cite_note-1" w:history="1">
        <w:r w:rsidRPr="00FA31F8">
          <w:rPr>
            <w:rFonts w:ascii="Times New Roman" w:eastAsia="Times New Roman" w:hAnsi="Times New Roman" w:cs="Times New Roman"/>
            <w:color w:val="0000FF"/>
            <w:sz w:val="24"/>
            <w:szCs w:val="24"/>
            <w:u w:val="single"/>
            <w:vertAlign w:val="superscript"/>
            <w:lang w:eastAsia="ro-RO"/>
          </w:rPr>
          <w:t>[1]</w:t>
        </w:r>
      </w:hyperlink>
      <w:r w:rsidRPr="00FA31F8">
        <w:rPr>
          <w:rFonts w:ascii="Times New Roman" w:eastAsia="Times New Roman" w:hAnsi="Times New Roman" w:cs="Times New Roman"/>
          <w:sz w:val="24"/>
          <w:szCs w:val="24"/>
          <w:lang w:eastAsia="ro-RO"/>
        </w:rPr>
        <w:t xml:space="preserve"> Termenul </w:t>
      </w:r>
      <w:proofErr w:type="spellStart"/>
      <w:r w:rsidRPr="00FA31F8">
        <w:rPr>
          <w:rFonts w:ascii="Times New Roman" w:eastAsia="Times New Roman" w:hAnsi="Times New Roman" w:cs="Times New Roman"/>
          <w:i/>
          <w:iCs/>
          <w:sz w:val="24"/>
          <w:szCs w:val="24"/>
          <w:lang w:eastAsia="ro-RO"/>
        </w:rPr>
        <w:t>bucovina</w:t>
      </w:r>
      <w:proofErr w:type="spellEnd"/>
      <w:r w:rsidRPr="00FA31F8">
        <w:rPr>
          <w:rFonts w:ascii="Times New Roman" w:eastAsia="Times New Roman" w:hAnsi="Times New Roman" w:cs="Times New Roman"/>
          <w:sz w:val="24"/>
          <w:szCs w:val="24"/>
          <w:lang w:eastAsia="ro-RO"/>
        </w:rPr>
        <w:t xml:space="preserve">, în sensul de </w:t>
      </w:r>
      <w:r w:rsidRPr="00FA31F8">
        <w:rPr>
          <w:rFonts w:ascii="Times New Roman" w:eastAsia="Times New Roman" w:hAnsi="Times New Roman" w:cs="Times New Roman"/>
          <w:i/>
          <w:iCs/>
          <w:sz w:val="24"/>
          <w:szCs w:val="24"/>
          <w:lang w:eastAsia="ro-RO"/>
        </w:rPr>
        <w:t>pădure de fagi</w:t>
      </w:r>
      <w:r w:rsidRPr="00FA31F8">
        <w:rPr>
          <w:rFonts w:ascii="Times New Roman" w:eastAsia="Times New Roman" w:hAnsi="Times New Roman" w:cs="Times New Roman"/>
          <w:sz w:val="24"/>
          <w:szCs w:val="24"/>
          <w:lang w:eastAsia="ro-RO"/>
        </w:rPr>
        <w:t xml:space="preserve">, apare prima dată într-un document emis de domnul Moldovei, Roman I Mușat, la 30 martie 1392, prin care dăruiește lui </w:t>
      </w:r>
      <w:proofErr w:type="spellStart"/>
      <w:r w:rsidRPr="00FA31F8">
        <w:rPr>
          <w:rFonts w:ascii="Times New Roman" w:eastAsia="Times New Roman" w:hAnsi="Times New Roman" w:cs="Times New Roman"/>
          <w:sz w:val="24"/>
          <w:szCs w:val="24"/>
          <w:lang w:eastAsia="ro-RO"/>
        </w:rPr>
        <w:t>Ionaș</w:t>
      </w:r>
      <w:proofErr w:type="spellEnd"/>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sz w:val="24"/>
          <w:szCs w:val="24"/>
          <w:lang w:eastAsia="ro-RO"/>
        </w:rPr>
        <w:t>Vitezul</w:t>
      </w:r>
      <w:proofErr w:type="spellEnd"/>
      <w:r w:rsidRPr="00FA31F8">
        <w:rPr>
          <w:rFonts w:ascii="Times New Roman" w:eastAsia="Times New Roman" w:hAnsi="Times New Roman" w:cs="Times New Roman"/>
          <w:sz w:val="24"/>
          <w:szCs w:val="24"/>
          <w:lang w:eastAsia="ro-RO"/>
        </w:rPr>
        <w:t xml:space="preserve"> trei sate, aflate pe apa Siretului, „în sus până la </w:t>
      </w:r>
      <w:proofErr w:type="spellStart"/>
      <w:r w:rsidRPr="00FA31F8">
        <w:rPr>
          <w:rFonts w:ascii="Times New Roman" w:eastAsia="Times New Roman" w:hAnsi="Times New Roman" w:cs="Times New Roman"/>
          <w:i/>
          <w:iCs/>
          <w:sz w:val="24"/>
          <w:szCs w:val="24"/>
          <w:lang w:eastAsia="ro-RO"/>
        </w:rPr>
        <w:t>bucovina</w:t>
      </w:r>
      <w:proofErr w:type="spellEnd"/>
      <w:r w:rsidRPr="00FA31F8">
        <w:rPr>
          <w:rFonts w:ascii="Times New Roman" w:eastAsia="Times New Roman" w:hAnsi="Times New Roman" w:cs="Times New Roman"/>
          <w:i/>
          <w:iCs/>
          <w:sz w:val="24"/>
          <w:szCs w:val="24"/>
          <w:lang w:eastAsia="ro-RO"/>
        </w:rPr>
        <w:t xml:space="preserve"> cea mare</w:t>
      </w:r>
      <w:r w:rsidRPr="00FA31F8">
        <w:rPr>
          <w:rFonts w:ascii="Times New Roman" w:eastAsia="Times New Roman" w:hAnsi="Times New Roman" w:cs="Times New Roman"/>
          <w:sz w:val="24"/>
          <w:szCs w:val="24"/>
          <w:lang w:eastAsia="ro-RO"/>
        </w:rPr>
        <w:t xml:space="preserve">, pe unde se arată drumul de la </w:t>
      </w:r>
      <w:proofErr w:type="spellStart"/>
      <w:r w:rsidRPr="00FA31F8">
        <w:rPr>
          <w:rFonts w:ascii="Times New Roman" w:eastAsia="Times New Roman" w:hAnsi="Times New Roman" w:cs="Times New Roman"/>
          <w:sz w:val="24"/>
          <w:szCs w:val="24"/>
          <w:lang w:eastAsia="ro-RO"/>
        </w:rPr>
        <w:t>Dobrinăuți</w:t>
      </w:r>
      <w:proofErr w:type="spellEnd"/>
      <w:r w:rsidRPr="00FA31F8">
        <w:rPr>
          <w:rFonts w:ascii="Times New Roman" w:eastAsia="Times New Roman" w:hAnsi="Times New Roman" w:cs="Times New Roman"/>
          <w:sz w:val="24"/>
          <w:szCs w:val="24"/>
          <w:lang w:eastAsia="ro-RO"/>
        </w:rPr>
        <w:t xml:space="preserve">...” </w:t>
      </w:r>
      <w:hyperlink r:id="rId62" w:anchor="cite_note-2" w:history="1">
        <w:r w:rsidRPr="00FA31F8">
          <w:rPr>
            <w:rFonts w:ascii="Times New Roman" w:eastAsia="Times New Roman" w:hAnsi="Times New Roman" w:cs="Times New Roman"/>
            <w:color w:val="0000FF"/>
            <w:sz w:val="24"/>
            <w:szCs w:val="24"/>
            <w:u w:val="single"/>
            <w:vertAlign w:val="superscript"/>
            <w:lang w:eastAsia="ro-RO"/>
          </w:rPr>
          <w:t>[2]</w:t>
        </w:r>
      </w:hyperlink>
    </w:p>
    <w:p w:rsidR="00FA31F8" w:rsidRPr="00FA31F8" w:rsidRDefault="00FA31F8" w:rsidP="00FA31F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FA31F8">
        <w:rPr>
          <w:rFonts w:ascii="Times New Roman" w:eastAsia="Times New Roman" w:hAnsi="Times New Roman" w:cs="Times New Roman"/>
          <w:b/>
          <w:bCs/>
          <w:sz w:val="36"/>
          <w:szCs w:val="36"/>
          <w:lang w:eastAsia="ro-RO"/>
        </w:rPr>
        <w:lastRenderedPageBreak/>
        <w:t>Istorie</w:t>
      </w:r>
    </w:p>
    <w:p w:rsidR="00FA31F8" w:rsidRPr="00FA31F8" w:rsidRDefault="00FA31F8" w:rsidP="00FA31F8">
      <w:pPr>
        <w:shd w:val="clear" w:color="auto" w:fill="F8F8FF"/>
        <w:spacing w:after="0" w:line="240" w:lineRule="auto"/>
        <w:jc w:val="center"/>
        <w:rPr>
          <w:rFonts w:ascii="Times New Roman" w:eastAsia="Times New Roman" w:hAnsi="Times New Roman" w:cs="Times New Roman"/>
          <w:b/>
          <w:bCs/>
          <w:color w:val="000000"/>
          <w:sz w:val="24"/>
          <w:szCs w:val="24"/>
          <w:lang w:eastAsia="ro-RO"/>
        </w:rPr>
      </w:pPr>
      <w:r w:rsidRPr="00FA31F8">
        <w:rPr>
          <w:rFonts w:ascii="Times New Roman" w:eastAsia="Times New Roman" w:hAnsi="Times New Roman" w:cs="Times New Roman"/>
          <w:b/>
          <w:bCs/>
          <w:color w:val="000000"/>
          <w:sz w:val="24"/>
          <w:szCs w:val="24"/>
          <w:lang w:eastAsia="ro-RO"/>
        </w:rPr>
        <w:t xml:space="preserve">In decursul istoriei a </w:t>
      </w:r>
      <w:proofErr w:type="spellStart"/>
      <w:r w:rsidRPr="00FA31F8">
        <w:rPr>
          <w:rFonts w:ascii="Times New Roman" w:eastAsia="Times New Roman" w:hAnsi="Times New Roman" w:cs="Times New Roman"/>
          <w:b/>
          <w:bCs/>
          <w:color w:val="000000"/>
          <w:sz w:val="24"/>
          <w:szCs w:val="24"/>
          <w:lang w:eastAsia="ro-RO"/>
        </w:rPr>
        <w:t>apartinut</w:t>
      </w:r>
      <w:proofErr w:type="spellEnd"/>
      <w:r w:rsidRPr="00FA31F8">
        <w:rPr>
          <w:rFonts w:ascii="Times New Roman" w:eastAsia="Times New Roman" w:hAnsi="Times New Roman" w:cs="Times New Roman"/>
          <w:b/>
          <w:bCs/>
          <w:color w:val="000000"/>
          <w:sz w:val="24"/>
          <w:szCs w:val="24"/>
          <w:lang w:eastAsia="ro-RO"/>
        </w:rPr>
        <w:t>:</w:t>
      </w:r>
    </w:p>
    <w:p w:rsidR="00FA31F8" w:rsidRPr="00FA31F8" w:rsidRDefault="00FA31F8" w:rsidP="00FA31F8">
      <w:pPr>
        <w:shd w:val="clear" w:color="auto" w:fill="F8F8FF"/>
        <w:spacing w:before="100" w:beforeAutospacing="1" w:after="100" w:afterAutospacing="1" w:line="240" w:lineRule="auto"/>
        <w:rPr>
          <w:rFonts w:ascii="Times New Roman" w:eastAsia="Times New Roman" w:hAnsi="Times New Roman" w:cs="Times New Roman"/>
          <w:lang w:eastAsia="ro-RO"/>
        </w:rPr>
      </w:pPr>
      <w:r>
        <w:rPr>
          <w:rFonts w:ascii="Times New Roman" w:eastAsia="Times New Roman" w:hAnsi="Times New Roman" w:cs="Times New Roman"/>
          <w:noProof/>
          <w:lang w:eastAsia="ro-RO"/>
        </w:rPr>
        <w:drawing>
          <wp:inline distT="0" distB="0" distL="0" distR="0">
            <wp:extent cx="205105" cy="139065"/>
            <wp:effectExtent l="19050" t="0" r="4445" b="0"/>
            <wp:docPr id="10" name="Imagine 10" descr="https://upload.wikimedia.org/wikipedia/commons/thumb/5/59/Flag_of_Moldavia.svg/22px-Flag_of_Moldav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upload.wikimedia.org/wikipedia/commons/thumb/5/59/Flag_of_Moldavia.svg/22px-Flag_of_Moldavia.svg.png"/>
                    <pic:cNvPicPr>
                      <a:picLocks noChangeAspect="1" noChangeArrowheads="1"/>
                    </pic:cNvPicPr>
                  </pic:nvPicPr>
                  <pic:blipFill>
                    <a:blip r:embed="rId63"/>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FA31F8">
        <w:rPr>
          <w:rFonts w:ascii="Times New Roman" w:eastAsia="Times New Roman" w:hAnsi="Times New Roman" w:cs="Times New Roman"/>
          <w:lang w:eastAsia="ro-RO"/>
        </w:rPr>
        <w:t> </w:t>
      </w:r>
      <w:hyperlink r:id="rId64" w:tooltip="Principatul Moldovei" w:history="1">
        <w:r w:rsidRPr="00FA31F8">
          <w:rPr>
            <w:rFonts w:ascii="Times New Roman" w:eastAsia="Times New Roman" w:hAnsi="Times New Roman" w:cs="Times New Roman"/>
            <w:color w:val="0000FF"/>
            <w:u w:val="single"/>
            <w:lang w:eastAsia="ro-RO"/>
          </w:rPr>
          <w:t>Principatul Moldovei</w:t>
        </w:r>
      </w:hyperlink>
      <w:r w:rsidRPr="00FA31F8">
        <w:rPr>
          <w:rFonts w:ascii="Times New Roman" w:eastAsia="Times New Roman" w:hAnsi="Times New Roman" w:cs="Times New Roman"/>
          <w:lang w:eastAsia="ro-RO"/>
        </w:rPr>
        <w:t xml:space="preserve"> 1346-1774</w:t>
      </w:r>
      <w:r w:rsidRPr="00FA31F8">
        <w:rPr>
          <w:rFonts w:ascii="Times New Roman" w:eastAsia="Times New Roman" w:hAnsi="Times New Roman" w:cs="Times New Roman"/>
          <w:lang w:eastAsia="ro-RO"/>
        </w:rPr>
        <w:br/>
      </w:r>
      <w:r>
        <w:rPr>
          <w:rFonts w:ascii="Times New Roman" w:eastAsia="Times New Roman" w:hAnsi="Times New Roman" w:cs="Times New Roman"/>
          <w:noProof/>
          <w:lang w:eastAsia="ro-RO"/>
        </w:rPr>
        <w:drawing>
          <wp:inline distT="0" distB="0" distL="0" distR="0">
            <wp:extent cx="205105" cy="139065"/>
            <wp:effectExtent l="19050" t="0" r="4445" b="0"/>
            <wp:docPr id="11" name="Imagine 11" descr="https://upload.wikimedia.org/wikipedia/commons/thumb/7/7a/Flag_of_the_Habsburg_Monarchy.svg/22px-Flag_of_the_Habsburg_Monarchy.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7/7a/Flag_of_the_Habsburg_Monarchy.svg/22px-Flag_of_the_Habsburg_Monarchy.svg.png"/>
                    <pic:cNvPicPr>
                      <a:picLocks noChangeAspect="1" noChangeArrowheads="1"/>
                    </pic:cNvPicPr>
                  </pic:nvPicPr>
                  <pic:blipFill>
                    <a:blip r:embed="rId65"/>
                    <a:srcRect/>
                    <a:stretch>
                      <a:fillRect/>
                    </a:stretch>
                  </pic:blipFill>
                  <pic:spPr bwMode="auto">
                    <a:xfrm>
                      <a:off x="0" y="0"/>
                      <a:ext cx="205105" cy="139065"/>
                    </a:xfrm>
                    <a:prstGeom prst="rect">
                      <a:avLst/>
                    </a:prstGeom>
                    <a:noFill/>
                    <a:ln w="9525">
                      <a:noFill/>
                      <a:miter lim="800000"/>
                      <a:headEnd/>
                      <a:tailEnd/>
                    </a:ln>
                  </pic:spPr>
                </pic:pic>
              </a:graphicData>
            </a:graphic>
          </wp:inline>
        </w:drawing>
      </w:r>
      <w:hyperlink r:id="rId66" w:tooltip="Imperiul Habsburgic" w:history="1">
        <w:r w:rsidRPr="00FA31F8">
          <w:rPr>
            <w:rFonts w:ascii="Times New Roman" w:eastAsia="Times New Roman" w:hAnsi="Times New Roman" w:cs="Times New Roman"/>
            <w:color w:val="0000FF"/>
            <w:u w:val="single"/>
            <w:lang w:eastAsia="ro-RO"/>
          </w:rPr>
          <w:t>Imperiul Habsburgic</w:t>
        </w:r>
      </w:hyperlink>
      <w:r w:rsidRPr="00FA31F8">
        <w:rPr>
          <w:rFonts w:ascii="Times New Roman" w:eastAsia="Times New Roman" w:hAnsi="Times New Roman" w:cs="Times New Roman"/>
          <w:lang w:eastAsia="ro-RO"/>
        </w:rPr>
        <w:t xml:space="preserve"> 1774-1918</w:t>
      </w:r>
      <w:r w:rsidRPr="00FA31F8">
        <w:rPr>
          <w:rFonts w:ascii="Times New Roman" w:eastAsia="Times New Roman" w:hAnsi="Times New Roman" w:cs="Times New Roman"/>
          <w:lang w:eastAsia="ro-RO"/>
        </w:rPr>
        <w:br/>
      </w:r>
      <w:r>
        <w:rPr>
          <w:rFonts w:ascii="Times New Roman" w:eastAsia="Times New Roman" w:hAnsi="Times New Roman" w:cs="Times New Roman"/>
          <w:noProof/>
          <w:lang w:eastAsia="ro-RO"/>
        </w:rPr>
        <w:drawing>
          <wp:inline distT="0" distB="0" distL="0" distR="0">
            <wp:extent cx="205105" cy="139065"/>
            <wp:effectExtent l="19050" t="0" r="4445" b="0"/>
            <wp:docPr id="12" name="Imagine 12"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pload.wikimedia.org/wikipedia/commons/thumb/7/73/Flag_of_Romania.svg/22px-Flag_of_Romania.svg.png"/>
                    <pic:cNvPicPr>
                      <a:picLocks noChangeAspect="1" noChangeArrowheads="1"/>
                    </pic:cNvPicPr>
                  </pic:nvPicPr>
                  <pic:blipFill>
                    <a:blip r:embed="rId67"/>
                    <a:srcRect/>
                    <a:stretch>
                      <a:fillRect/>
                    </a:stretch>
                  </pic:blipFill>
                  <pic:spPr bwMode="auto">
                    <a:xfrm>
                      <a:off x="0" y="0"/>
                      <a:ext cx="205105" cy="139065"/>
                    </a:xfrm>
                    <a:prstGeom prst="rect">
                      <a:avLst/>
                    </a:prstGeom>
                    <a:noFill/>
                    <a:ln w="9525">
                      <a:noFill/>
                      <a:miter lim="800000"/>
                      <a:headEnd/>
                      <a:tailEnd/>
                    </a:ln>
                  </pic:spPr>
                </pic:pic>
              </a:graphicData>
            </a:graphic>
          </wp:inline>
        </w:drawing>
      </w:r>
      <w:hyperlink r:id="rId68" w:tooltip="Romania" w:history="1">
        <w:r w:rsidRPr="00FA31F8">
          <w:rPr>
            <w:rFonts w:ascii="Times New Roman" w:eastAsia="Times New Roman" w:hAnsi="Times New Roman" w:cs="Times New Roman"/>
            <w:color w:val="0000FF"/>
            <w:u w:val="single"/>
            <w:lang w:eastAsia="ro-RO"/>
          </w:rPr>
          <w:t>Romania</w:t>
        </w:r>
      </w:hyperlink>
      <w:r w:rsidRPr="00FA31F8">
        <w:rPr>
          <w:rFonts w:ascii="Times New Roman" w:eastAsia="Times New Roman" w:hAnsi="Times New Roman" w:cs="Times New Roman"/>
          <w:lang w:eastAsia="ro-RO"/>
        </w:rPr>
        <w:t xml:space="preserve"> 1918-1940</w:t>
      </w:r>
      <w:r w:rsidRPr="00FA31F8">
        <w:rPr>
          <w:rFonts w:ascii="Times New Roman" w:eastAsia="Times New Roman" w:hAnsi="Times New Roman" w:cs="Times New Roman"/>
          <w:lang w:eastAsia="ro-RO"/>
        </w:rPr>
        <w:br/>
      </w:r>
      <w:r>
        <w:rPr>
          <w:rFonts w:ascii="Times New Roman" w:eastAsia="Times New Roman" w:hAnsi="Times New Roman" w:cs="Times New Roman"/>
          <w:noProof/>
          <w:lang w:eastAsia="ro-RO"/>
        </w:rPr>
        <w:drawing>
          <wp:inline distT="0" distB="0" distL="0" distR="0">
            <wp:extent cx="205105" cy="102235"/>
            <wp:effectExtent l="19050" t="0" r="4445" b="0"/>
            <wp:docPr id="13" name="Imagine 13" descr="https://upload.wikimedia.org/wikipedia/commons/thumb/5/58/Flag_of_the_Soviet_Union_%281923-1955%29.svg/22px-Flag_of_the_Soviet_Union_%281923-1955%29.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5/58/Flag_of_the_Soviet_Union_%281923-1955%29.svg/22px-Flag_of_the_Soviet_Union_%281923-1955%29.svg.png"/>
                    <pic:cNvPicPr>
                      <a:picLocks noChangeAspect="1" noChangeArrowheads="1"/>
                    </pic:cNvPicPr>
                  </pic:nvPicPr>
                  <pic:blipFill>
                    <a:blip r:embed="rId69"/>
                    <a:srcRect/>
                    <a:stretch>
                      <a:fillRect/>
                    </a:stretch>
                  </pic:blipFill>
                  <pic:spPr bwMode="auto">
                    <a:xfrm>
                      <a:off x="0" y="0"/>
                      <a:ext cx="205105" cy="102235"/>
                    </a:xfrm>
                    <a:prstGeom prst="rect">
                      <a:avLst/>
                    </a:prstGeom>
                    <a:noFill/>
                    <a:ln w="9525">
                      <a:noFill/>
                      <a:miter lim="800000"/>
                      <a:headEnd/>
                      <a:tailEnd/>
                    </a:ln>
                  </pic:spPr>
                </pic:pic>
              </a:graphicData>
            </a:graphic>
          </wp:inline>
        </w:drawing>
      </w:r>
      <w:hyperlink r:id="rId70" w:tooltip="URSS" w:history="1">
        <w:r w:rsidRPr="00FA31F8">
          <w:rPr>
            <w:rFonts w:ascii="Times New Roman" w:eastAsia="Times New Roman" w:hAnsi="Times New Roman" w:cs="Times New Roman"/>
            <w:color w:val="0000FF"/>
            <w:u w:val="single"/>
            <w:lang w:eastAsia="ro-RO"/>
          </w:rPr>
          <w:t>URSS</w:t>
        </w:r>
      </w:hyperlink>
      <w:r w:rsidRPr="00FA31F8">
        <w:rPr>
          <w:rFonts w:ascii="Times New Roman" w:eastAsia="Times New Roman" w:hAnsi="Times New Roman" w:cs="Times New Roman"/>
          <w:lang w:eastAsia="ro-RO"/>
        </w:rPr>
        <w:t xml:space="preserve"> (</w:t>
      </w:r>
      <w:hyperlink r:id="rId71" w:tooltip="Uniunea Republicilor Sovietice Socialiste" w:history="1">
        <w:r w:rsidRPr="00FA31F8">
          <w:rPr>
            <w:rFonts w:ascii="Times New Roman" w:eastAsia="Times New Roman" w:hAnsi="Times New Roman" w:cs="Times New Roman"/>
            <w:color w:val="0000FF"/>
            <w:u w:val="single"/>
            <w:lang w:eastAsia="ro-RO"/>
          </w:rPr>
          <w:t>Uniunea Republicilor Sovietice Socialiste</w:t>
        </w:r>
      </w:hyperlink>
      <w:r w:rsidRPr="00FA31F8">
        <w:rPr>
          <w:rFonts w:ascii="Times New Roman" w:eastAsia="Times New Roman" w:hAnsi="Times New Roman" w:cs="Times New Roman"/>
          <w:lang w:eastAsia="ro-RO"/>
        </w:rPr>
        <w:t>) (</w:t>
      </w:r>
      <w:hyperlink r:id="rId72" w:tooltip="Nordul Bucovinei" w:history="1">
        <w:r w:rsidRPr="00FA31F8">
          <w:rPr>
            <w:rFonts w:ascii="Times New Roman" w:eastAsia="Times New Roman" w:hAnsi="Times New Roman" w:cs="Times New Roman"/>
            <w:color w:val="0000FF"/>
            <w:u w:val="single"/>
            <w:lang w:eastAsia="ro-RO"/>
          </w:rPr>
          <w:t>Nordul Bucovinei</w:t>
        </w:r>
      </w:hyperlink>
      <w:r w:rsidRPr="00FA31F8">
        <w:rPr>
          <w:rFonts w:ascii="Times New Roman" w:eastAsia="Times New Roman" w:hAnsi="Times New Roman" w:cs="Times New Roman"/>
          <w:lang w:eastAsia="ro-RO"/>
        </w:rPr>
        <w:t>) 1940-1941</w:t>
      </w:r>
      <w:r w:rsidRPr="00FA31F8">
        <w:rPr>
          <w:rFonts w:ascii="Times New Roman" w:eastAsia="Times New Roman" w:hAnsi="Times New Roman" w:cs="Times New Roman"/>
          <w:lang w:eastAsia="ro-RO"/>
        </w:rPr>
        <w:br/>
      </w:r>
      <w:r>
        <w:rPr>
          <w:rFonts w:ascii="Times New Roman" w:eastAsia="Times New Roman" w:hAnsi="Times New Roman" w:cs="Times New Roman"/>
          <w:noProof/>
          <w:lang w:eastAsia="ro-RO"/>
        </w:rPr>
        <w:drawing>
          <wp:inline distT="0" distB="0" distL="0" distR="0">
            <wp:extent cx="205105" cy="139065"/>
            <wp:effectExtent l="19050" t="0" r="4445" b="0"/>
            <wp:docPr id="14" name="Imagine 14"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upload.wikimedia.org/wikipedia/commons/thumb/7/73/Flag_of_Romania.svg/22px-Flag_of_Romania.svg.png"/>
                    <pic:cNvPicPr>
                      <a:picLocks noChangeAspect="1" noChangeArrowheads="1"/>
                    </pic:cNvPicPr>
                  </pic:nvPicPr>
                  <pic:blipFill>
                    <a:blip r:embed="rId67"/>
                    <a:srcRect/>
                    <a:stretch>
                      <a:fillRect/>
                    </a:stretch>
                  </pic:blipFill>
                  <pic:spPr bwMode="auto">
                    <a:xfrm>
                      <a:off x="0" y="0"/>
                      <a:ext cx="205105" cy="139065"/>
                    </a:xfrm>
                    <a:prstGeom prst="rect">
                      <a:avLst/>
                    </a:prstGeom>
                    <a:noFill/>
                    <a:ln w="9525">
                      <a:noFill/>
                      <a:miter lim="800000"/>
                      <a:headEnd/>
                      <a:tailEnd/>
                    </a:ln>
                  </pic:spPr>
                </pic:pic>
              </a:graphicData>
            </a:graphic>
          </wp:inline>
        </w:drawing>
      </w:r>
      <w:hyperlink r:id="rId73" w:tooltip="Romania" w:history="1">
        <w:r w:rsidRPr="00FA31F8">
          <w:rPr>
            <w:rFonts w:ascii="Times New Roman" w:eastAsia="Times New Roman" w:hAnsi="Times New Roman" w:cs="Times New Roman"/>
            <w:color w:val="0000FF"/>
            <w:u w:val="single"/>
            <w:lang w:eastAsia="ro-RO"/>
          </w:rPr>
          <w:t>Romania</w:t>
        </w:r>
      </w:hyperlink>
      <w:r w:rsidRPr="00FA31F8">
        <w:rPr>
          <w:rFonts w:ascii="Times New Roman" w:eastAsia="Times New Roman" w:hAnsi="Times New Roman" w:cs="Times New Roman"/>
          <w:lang w:eastAsia="ro-RO"/>
        </w:rPr>
        <w:t xml:space="preserve"> 1941-1945</w:t>
      </w:r>
      <w:r w:rsidRPr="00FA31F8">
        <w:rPr>
          <w:rFonts w:ascii="Times New Roman" w:eastAsia="Times New Roman" w:hAnsi="Times New Roman" w:cs="Times New Roman"/>
          <w:lang w:eastAsia="ro-RO"/>
        </w:rPr>
        <w:br/>
      </w:r>
      <w:r>
        <w:rPr>
          <w:rFonts w:ascii="Times New Roman" w:eastAsia="Times New Roman" w:hAnsi="Times New Roman" w:cs="Times New Roman"/>
          <w:noProof/>
          <w:lang w:eastAsia="ro-RO"/>
        </w:rPr>
        <w:drawing>
          <wp:inline distT="0" distB="0" distL="0" distR="0">
            <wp:extent cx="205105" cy="139065"/>
            <wp:effectExtent l="19050" t="0" r="4445" b="0"/>
            <wp:docPr id="15" name="Imagine 15" descr="https://upload.wikimedia.org/wikipedia/commons/thumb/7/73/Flag_of_Romania.svg/22px-Flag_of_Rom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thumb/7/73/Flag_of_Romania.svg/22px-Flag_of_Romania.svg.png"/>
                    <pic:cNvPicPr>
                      <a:picLocks noChangeAspect="1" noChangeArrowheads="1"/>
                    </pic:cNvPicPr>
                  </pic:nvPicPr>
                  <pic:blipFill>
                    <a:blip r:embed="rId67"/>
                    <a:srcRect/>
                    <a:stretch>
                      <a:fillRect/>
                    </a:stretch>
                  </pic:blipFill>
                  <pic:spPr bwMode="auto">
                    <a:xfrm>
                      <a:off x="0" y="0"/>
                      <a:ext cx="205105" cy="139065"/>
                    </a:xfrm>
                    <a:prstGeom prst="rect">
                      <a:avLst/>
                    </a:prstGeom>
                    <a:noFill/>
                    <a:ln w="9525">
                      <a:noFill/>
                      <a:miter lim="800000"/>
                      <a:headEnd/>
                      <a:tailEnd/>
                    </a:ln>
                  </pic:spPr>
                </pic:pic>
              </a:graphicData>
            </a:graphic>
          </wp:inline>
        </w:drawing>
      </w:r>
      <w:hyperlink r:id="rId74" w:tooltip="Romania" w:history="1">
        <w:r w:rsidRPr="00FA31F8">
          <w:rPr>
            <w:rFonts w:ascii="Times New Roman" w:eastAsia="Times New Roman" w:hAnsi="Times New Roman" w:cs="Times New Roman"/>
            <w:color w:val="0000FF"/>
            <w:u w:val="single"/>
            <w:lang w:eastAsia="ro-RO"/>
          </w:rPr>
          <w:t>Romania</w:t>
        </w:r>
      </w:hyperlink>
      <w:r w:rsidRPr="00FA31F8">
        <w:rPr>
          <w:rFonts w:ascii="Times New Roman" w:eastAsia="Times New Roman" w:hAnsi="Times New Roman" w:cs="Times New Roman"/>
          <w:lang w:eastAsia="ro-RO"/>
        </w:rPr>
        <w:t xml:space="preserve"> (</w:t>
      </w:r>
      <w:hyperlink r:id="rId75" w:tooltip="Bucovina de Sud" w:history="1">
        <w:r w:rsidRPr="00FA31F8">
          <w:rPr>
            <w:rFonts w:ascii="Times New Roman" w:eastAsia="Times New Roman" w:hAnsi="Times New Roman" w:cs="Times New Roman"/>
            <w:color w:val="0000FF"/>
            <w:u w:val="single"/>
            <w:lang w:eastAsia="ro-RO"/>
          </w:rPr>
          <w:t>Sudul Bucovinei</w:t>
        </w:r>
      </w:hyperlink>
      <w:r w:rsidRPr="00FA31F8">
        <w:rPr>
          <w:rFonts w:ascii="Times New Roman" w:eastAsia="Times New Roman" w:hAnsi="Times New Roman" w:cs="Times New Roman"/>
          <w:lang w:eastAsia="ro-RO"/>
        </w:rPr>
        <w:t>) 1945-prezent</w:t>
      </w:r>
      <w:r w:rsidRPr="00FA31F8">
        <w:rPr>
          <w:rFonts w:ascii="Times New Roman" w:eastAsia="Times New Roman" w:hAnsi="Times New Roman" w:cs="Times New Roman"/>
          <w:lang w:eastAsia="ro-RO"/>
        </w:rPr>
        <w:br/>
      </w:r>
      <w:r>
        <w:rPr>
          <w:rFonts w:ascii="Times New Roman" w:eastAsia="Times New Roman" w:hAnsi="Times New Roman" w:cs="Times New Roman"/>
          <w:noProof/>
          <w:lang w:eastAsia="ro-RO"/>
        </w:rPr>
        <w:drawing>
          <wp:inline distT="0" distB="0" distL="0" distR="0">
            <wp:extent cx="205105" cy="102235"/>
            <wp:effectExtent l="19050" t="0" r="4445" b="0"/>
            <wp:docPr id="16" name="Imagine 16" descr="https://upload.wikimedia.org/wikipedia/commons/thumb/5/58/Flag_of_the_Soviet_Union_%281923-1955%29.svg/22px-Flag_of_the_Soviet_Union_%281923-1955%29.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upload.wikimedia.org/wikipedia/commons/thumb/5/58/Flag_of_the_Soviet_Union_%281923-1955%29.svg/22px-Flag_of_the_Soviet_Union_%281923-1955%29.svg.png"/>
                    <pic:cNvPicPr>
                      <a:picLocks noChangeAspect="1" noChangeArrowheads="1"/>
                    </pic:cNvPicPr>
                  </pic:nvPicPr>
                  <pic:blipFill>
                    <a:blip r:embed="rId69"/>
                    <a:srcRect/>
                    <a:stretch>
                      <a:fillRect/>
                    </a:stretch>
                  </pic:blipFill>
                  <pic:spPr bwMode="auto">
                    <a:xfrm>
                      <a:off x="0" y="0"/>
                      <a:ext cx="205105" cy="102235"/>
                    </a:xfrm>
                    <a:prstGeom prst="rect">
                      <a:avLst/>
                    </a:prstGeom>
                    <a:noFill/>
                    <a:ln w="9525">
                      <a:noFill/>
                      <a:miter lim="800000"/>
                      <a:headEnd/>
                      <a:tailEnd/>
                    </a:ln>
                  </pic:spPr>
                </pic:pic>
              </a:graphicData>
            </a:graphic>
          </wp:inline>
        </w:drawing>
      </w:r>
      <w:hyperlink r:id="rId76" w:tooltip="URSS" w:history="1">
        <w:r w:rsidRPr="00FA31F8">
          <w:rPr>
            <w:rFonts w:ascii="Times New Roman" w:eastAsia="Times New Roman" w:hAnsi="Times New Roman" w:cs="Times New Roman"/>
            <w:color w:val="0000FF"/>
            <w:u w:val="single"/>
            <w:lang w:eastAsia="ro-RO"/>
          </w:rPr>
          <w:t>URSS</w:t>
        </w:r>
      </w:hyperlink>
      <w:r w:rsidRPr="00FA31F8">
        <w:rPr>
          <w:rFonts w:ascii="Times New Roman" w:eastAsia="Times New Roman" w:hAnsi="Times New Roman" w:cs="Times New Roman"/>
          <w:lang w:eastAsia="ro-RO"/>
        </w:rPr>
        <w:t xml:space="preserve"> (</w:t>
      </w:r>
      <w:hyperlink r:id="rId77" w:tooltip="Uniunea Republicilor Sovietice Socialiste" w:history="1">
        <w:r w:rsidRPr="00FA31F8">
          <w:rPr>
            <w:rFonts w:ascii="Times New Roman" w:eastAsia="Times New Roman" w:hAnsi="Times New Roman" w:cs="Times New Roman"/>
            <w:color w:val="0000FF"/>
            <w:u w:val="single"/>
            <w:lang w:eastAsia="ro-RO"/>
          </w:rPr>
          <w:t>Uniunea Republicilor Sovietice Socialiste</w:t>
        </w:r>
      </w:hyperlink>
      <w:r w:rsidRPr="00FA31F8">
        <w:rPr>
          <w:rFonts w:ascii="Times New Roman" w:eastAsia="Times New Roman" w:hAnsi="Times New Roman" w:cs="Times New Roman"/>
          <w:lang w:eastAsia="ro-RO"/>
        </w:rPr>
        <w:t>) (</w:t>
      </w:r>
      <w:hyperlink r:id="rId78" w:tooltip="Nordul Bucovinei" w:history="1">
        <w:r w:rsidRPr="00FA31F8">
          <w:rPr>
            <w:rFonts w:ascii="Times New Roman" w:eastAsia="Times New Roman" w:hAnsi="Times New Roman" w:cs="Times New Roman"/>
            <w:color w:val="0000FF"/>
            <w:u w:val="single"/>
            <w:lang w:eastAsia="ro-RO"/>
          </w:rPr>
          <w:t>Nordul Bucovinei</w:t>
        </w:r>
      </w:hyperlink>
      <w:r w:rsidRPr="00FA31F8">
        <w:rPr>
          <w:rFonts w:ascii="Times New Roman" w:eastAsia="Times New Roman" w:hAnsi="Times New Roman" w:cs="Times New Roman"/>
          <w:lang w:eastAsia="ro-RO"/>
        </w:rPr>
        <w:t>) 1945-1991</w:t>
      </w:r>
      <w:r w:rsidRPr="00FA31F8">
        <w:rPr>
          <w:rFonts w:ascii="Times New Roman" w:eastAsia="Times New Roman" w:hAnsi="Times New Roman" w:cs="Times New Roman"/>
          <w:lang w:eastAsia="ro-RO"/>
        </w:rPr>
        <w:br/>
      </w:r>
      <w:r>
        <w:rPr>
          <w:rFonts w:ascii="Times New Roman" w:eastAsia="Times New Roman" w:hAnsi="Times New Roman" w:cs="Times New Roman"/>
          <w:noProof/>
          <w:lang w:eastAsia="ro-RO"/>
        </w:rPr>
        <w:drawing>
          <wp:inline distT="0" distB="0" distL="0" distR="0">
            <wp:extent cx="205105" cy="139065"/>
            <wp:effectExtent l="19050" t="0" r="4445" b="0"/>
            <wp:docPr id="17" name="Imagine 17" descr="https://upload.wikimedia.org/wikipedia/commons/thumb/4/49/Flag_of_Ukraine.svg/22px-Flag_of_Ukrai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upload.wikimedia.org/wikipedia/commons/thumb/4/49/Flag_of_Ukraine.svg/22px-Flag_of_Ukraine.svg.png"/>
                    <pic:cNvPicPr>
                      <a:picLocks noChangeAspect="1" noChangeArrowheads="1"/>
                    </pic:cNvPicPr>
                  </pic:nvPicPr>
                  <pic:blipFill>
                    <a:blip r:embed="rId79"/>
                    <a:srcRect/>
                    <a:stretch>
                      <a:fillRect/>
                    </a:stretch>
                  </pic:blipFill>
                  <pic:spPr bwMode="auto">
                    <a:xfrm>
                      <a:off x="0" y="0"/>
                      <a:ext cx="205105" cy="139065"/>
                    </a:xfrm>
                    <a:prstGeom prst="rect">
                      <a:avLst/>
                    </a:prstGeom>
                    <a:noFill/>
                    <a:ln w="9525">
                      <a:noFill/>
                      <a:miter lim="800000"/>
                      <a:headEnd/>
                      <a:tailEnd/>
                    </a:ln>
                  </pic:spPr>
                </pic:pic>
              </a:graphicData>
            </a:graphic>
          </wp:inline>
        </w:drawing>
      </w:r>
      <w:r w:rsidRPr="00FA31F8">
        <w:rPr>
          <w:rFonts w:ascii="Times New Roman" w:eastAsia="Times New Roman" w:hAnsi="Times New Roman" w:cs="Times New Roman"/>
          <w:lang w:eastAsia="ro-RO"/>
        </w:rPr>
        <w:t> </w:t>
      </w:r>
      <w:hyperlink r:id="rId80" w:tooltip="Ucraina" w:history="1">
        <w:r w:rsidRPr="00FA31F8">
          <w:rPr>
            <w:rFonts w:ascii="Times New Roman" w:eastAsia="Times New Roman" w:hAnsi="Times New Roman" w:cs="Times New Roman"/>
            <w:color w:val="0000FF"/>
            <w:u w:val="single"/>
            <w:lang w:eastAsia="ro-RO"/>
          </w:rPr>
          <w:t>Ucraina</w:t>
        </w:r>
      </w:hyperlink>
      <w:r w:rsidRPr="00FA31F8">
        <w:rPr>
          <w:rFonts w:ascii="Times New Roman" w:eastAsia="Times New Roman" w:hAnsi="Times New Roman" w:cs="Times New Roman"/>
          <w:lang w:eastAsia="ro-RO"/>
        </w:rPr>
        <w:t xml:space="preserve"> </w:t>
      </w:r>
      <w:hyperlink r:id="rId81" w:tooltip="Nordul Bucovinei" w:history="1">
        <w:r w:rsidRPr="00FA31F8">
          <w:rPr>
            <w:rFonts w:ascii="Times New Roman" w:eastAsia="Times New Roman" w:hAnsi="Times New Roman" w:cs="Times New Roman"/>
            <w:color w:val="0000FF"/>
            <w:u w:val="single"/>
            <w:lang w:eastAsia="ro-RO"/>
          </w:rPr>
          <w:t>Nordul Bucovinei</w:t>
        </w:r>
      </w:hyperlink>
      <w:r w:rsidRPr="00FA31F8">
        <w:rPr>
          <w:rFonts w:ascii="Times New Roman" w:eastAsia="Times New Roman" w:hAnsi="Times New Roman" w:cs="Times New Roman"/>
          <w:lang w:eastAsia="ro-RO"/>
        </w:rPr>
        <w:t xml:space="preserve"> (</w:t>
      </w:r>
      <w:hyperlink r:id="rId82" w:tooltip="Regiunea Cernăuți" w:history="1">
        <w:r w:rsidRPr="00FA31F8">
          <w:rPr>
            <w:rFonts w:ascii="Times New Roman" w:eastAsia="Times New Roman" w:hAnsi="Times New Roman" w:cs="Times New Roman"/>
            <w:color w:val="0000FF"/>
            <w:u w:val="single"/>
            <w:lang w:eastAsia="ro-RO"/>
          </w:rPr>
          <w:t>Regiunea Cernăuți</w:t>
        </w:r>
      </w:hyperlink>
      <w:r w:rsidRPr="00FA31F8">
        <w:rPr>
          <w:rFonts w:ascii="Times New Roman" w:eastAsia="Times New Roman" w:hAnsi="Times New Roman" w:cs="Times New Roman"/>
          <w:lang w:eastAsia="ro-RO"/>
        </w:rPr>
        <w:t>) 1991–prezent</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Articol principal: </w:t>
      </w:r>
      <w:hyperlink r:id="rId83" w:tooltip="Istoria Moldovei" w:history="1">
        <w:r w:rsidRPr="00FA31F8">
          <w:rPr>
            <w:rFonts w:ascii="Times New Roman" w:eastAsia="Times New Roman" w:hAnsi="Times New Roman" w:cs="Times New Roman"/>
            <w:color w:val="0000FF"/>
            <w:sz w:val="24"/>
            <w:szCs w:val="24"/>
            <w:u w:val="single"/>
            <w:lang w:eastAsia="ro-RO"/>
          </w:rPr>
          <w:t>Istoria Moldovei</w:t>
        </w:r>
      </w:hyperlink>
      <w:r w:rsidRPr="00FA31F8">
        <w:rPr>
          <w:rFonts w:ascii="Times New Roman" w:eastAsia="Times New Roman" w:hAnsi="Times New Roman" w:cs="Times New Roman"/>
          <w:sz w:val="24"/>
          <w:szCs w:val="24"/>
          <w:lang w:eastAsia="ro-RO"/>
        </w:rPr>
        <w:t>.</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092325" cy="2720975"/>
            <wp:effectExtent l="19050" t="0" r="3175" b="0"/>
            <wp:docPr id="18" name="Imagine 18" descr="https://upload.wikimedia.org/wikipedia/commons/thumb/0/01/Bucovina.JPG/220px-Bucovina.JPG">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upload.wikimedia.org/wikipedia/commons/thumb/0/01/Bucovina.JPG/220px-Bucovina.JPG">
                      <a:hlinkClick r:id="rId84"/>
                    </pic:cNvPr>
                    <pic:cNvPicPr>
                      <a:picLocks noChangeAspect="1" noChangeArrowheads="1"/>
                    </pic:cNvPicPr>
                  </pic:nvPicPr>
                  <pic:blipFill>
                    <a:blip r:embed="rId85"/>
                    <a:srcRect/>
                    <a:stretch>
                      <a:fillRect/>
                    </a:stretch>
                  </pic:blipFill>
                  <pic:spPr bwMode="auto">
                    <a:xfrm>
                      <a:off x="0" y="0"/>
                      <a:ext cx="2092325" cy="2720975"/>
                    </a:xfrm>
                    <a:prstGeom prst="rect">
                      <a:avLst/>
                    </a:prstGeom>
                    <a:noFill/>
                    <a:ln w="9525">
                      <a:noFill/>
                      <a:miter lim="800000"/>
                      <a:headEnd/>
                      <a:tailEnd/>
                    </a:ln>
                  </pic:spPr>
                </pic:pic>
              </a:graphicData>
            </a:graphic>
          </wp:inline>
        </w:drawing>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Harta Bucovinei din anul 1901</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092325" cy="1558290"/>
            <wp:effectExtent l="19050" t="0" r="3175" b="0"/>
            <wp:docPr id="19" name="Imagine 19" descr="https://upload.wikimedia.org/wikipedia/commons/thumb/f/f4/Ardeal_si_Bucovina.JPG/220px-Ardeal_si_Bucovina.JPG">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upload.wikimedia.org/wikipedia/commons/thumb/f/f4/Ardeal_si_Bucovina.JPG/220px-Ardeal_si_Bucovina.JPG">
                      <a:hlinkClick r:id="rId86"/>
                    </pic:cNvPr>
                    <pic:cNvPicPr>
                      <a:picLocks noChangeAspect="1" noChangeArrowheads="1"/>
                    </pic:cNvPicPr>
                  </pic:nvPicPr>
                  <pic:blipFill>
                    <a:blip r:embed="rId87"/>
                    <a:srcRect/>
                    <a:stretch>
                      <a:fillRect/>
                    </a:stretch>
                  </pic:blipFill>
                  <pic:spPr bwMode="auto">
                    <a:xfrm>
                      <a:off x="0" y="0"/>
                      <a:ext cx="2092325" cy="1558290"/>
                    </a:xfrm>
                    <a:prstGeom prst="rect">
                      <a:avLst/>
                    </a:prstGeom>
                    <a:noFill/>
                    <a:ln w="9525">
                      <a:noFill/>
                      <a:miter lim="800000"/>
                      <a:headEnd/>
                      <a:tailEnd/>
                    </a:ln>
                  </pic:spPr>
                </pic:pic>
              </a:graphicData>
            </a:graphic>
          </wp:inline>
        </w:drawing>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Harta regiunilor austro-ungare locuite de români</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Teritoriul Bucovinei a făcut parte din </w:t>
      </w:r>
      <w:hyperlink r:id="rId88" w:tooltip="Principatul Moldovei" w:history="1">
        <w:r w:rsidRPr="00FA31F8">
          <w:rPr>
            <w:rFonts w:ascii="Times New Roman" w:eastAsia="Times New Roman" w:hAnsi="Times New Roman" w:cs="Times New Roman"/>
            <w:color w:val="0000FF"/>
            <w:sz w:val="24"/>
            <w:szCs w:val="24"/>
            <w:u w:val="single"/>
            <w:lang w:eastAsia="ro-RO"/>
          </w:rPr>
          <w:t>Principatul Moldovei</w:t>
        </w:r>
      </w:hyperlink>
      <w:r w:rsidRPr="00FA31F8">
        <w:rPr>
          <w:rFonts w:ascii="Times New Roman" w:eastAsia="Times New Roman" w:hAnsi="Times New Roman" w:cs="Times New Roman"/>
          <w:sz w:val="24"/>
          <w:szCs w:val="24"/>
          <w:lang w:eastAsia="ro-RO"/>
        </w:rPr>
        <w:t xml:space="preserve">; în </w:t>
      </w:r>
      <w:hyperlink r:id="rId89" w:tooltip="1774" w:history="1">
        <w:r w:rsidRPr="00FA31F8">
          <w:rPr>
            <w:rFonts w:ascii="Times New Roman" w:eastAsia="Times New Roman" w:hAnsi="Times New Roman" w:cs="Times New Roman"/>
            <w:color w:val="0000FF"/>
            <w:sz w:val="24"/>
            <w:szCs w:val="24"/>
            <w:u w:val="single"/>
            <w:lang w:eastAsia="ro-RO"/>
          </w:rPr>
          <w:t>1774</w:t>
        </w:r>
      </w:hyperlink>
      <w:r w:rsidRPr="00FA31F8">
        <w:rPr>
          <w:rFonts w:ascii="Times New Roman" w:eastAsia="Times New Roman" w:hAnsi="Times New Roman" w:cs="Times New Roman"/>
          <w:sz w:val="24"/>
          <w:szCs w:val="24"/>
          <w:lang w:eastAsia="ro-RO"/>
        </w:rPr>
        <w:t xml:space="preserve">, 10.442 km² din partea de nord-vest a Moldovei sunt anexați de către </w:t>
      </w:r>
      <w:hyperlink r:id="rId90" w:tooltip="Imperiul Habsburgic" w:history="1">
        <w:r w:rsidRPr="00FA31F8">
          <w:rPr>
            <w:rFonts w:ascii="Times New Roman" w:eastAsia="Times New Roman" w:hAnsi="Times New Roman" w:cs="Times New Roman"/>
            <w:color w:val="0000FF"/>
            <w:sz w:val="24"/>
            <w:szCs w:val="24"/>
            <w:u w:val="single"/>
            <w:lang w:eastAsia="ro-RO"/>
          </w:rPr>
          <w:t>Imperiul Habsburgic</w:t>
        </w:r>
      </w:hyperlink>
      <w:hyperlink r:id="rId91" w:anchor="cite_note-3" w:history="1">
        <w:r w:rsidRPr="00FA31F8">
          <w:rPr>
            <w:rFonts w:ascii="Times New Roman" w:eastAsia="Times New Roman" w:hAnsi="Times New Roman" w:cs="Times New Roman"/>
            <w:color w:val="0000FF"/>
            <w:sz w:val="24"/>
            <w:szCs w:val="24"/>
            <w:u w:val="single"/>
            <w:vertAlign w:val="superscript"/>
            <w:lang w:eastAsia="ro-RO"/>
          </w:rPr>
          <w:t>[3]</w:t>
        </w:r>
      </w:hyperlink>
      <w:r w:rsidRPr="00FA31F8">
        <w:rPr>
          <w:rFonts w:ascii="Times New Roman" w:eastAsia="Times New Roman" w:hAnsi="Times New Roman" w:cs="Times New Roman"/>
          <w:sz w:val="24"/>
          <w:szCs w:val="24"/>
          <w:lang w:eastAsia="ro-RO"/>
        </w:rPr>
        <w:t xml:space="preserve">. Devine Ducatul Bucovinei în </w:t>
      </w:r>
      <w:hyperlink r:id="rId92" w:tooltip="1849" w:history="1">
        <w:r w:rsidRPr="00FA31F8">
          <w:rPr>
            <w:rFonts w:ascii="Times New Roman" w:eastAsia="Times New Roman" w:hAnsi="Times New Roman" w:cs="Times New Roman"/>
            <w:color w:val="0000FF"/>
            <w:sz w:val="24"/>
            <w:szCs w:val="24"/>
            <w:u w:val="single"/>
            <w:lang w:eastAsia="ro-RO"/>
          </w:rPr>
          <w:t>1849</w:t>
        </w:r>
      </w:hyperlink>
      <w:r w:rsidRPr="00FA31F8">
        <w:rPr>
          <w:rFonts w:ascii="Times New Roman" w:eastAsia="Times New Roman" w:hAnsi="Times New Roman" w:cs="Times New Roman"/>
          <w:sz w:val="24"/>
          <w:szCs w:val="24"/>
          <w:lang w:eastAsia="ro-RO"/>
        </w:rPr>
        <w:t xml:space="preserve">, unindu-se ulterior cu </w:t>
      </w:r>
      <w:hyperlink r:id="rId93" w:tooltip="Regatul României" w:history="1">
        <w:r w:rsidRPr="00FA31F8">
          <w:rPr>
            <w:rFonts w:ascii="Times New Roman" w:eastAsia="Times New Roman" w:hAnsi="Times New Roman" w:cs="Times New Roman"/>
            <w:color w:val="0000FF"/>
            <w:sz w:val="24"/>
            <w:szCs w:val="24"/>
            <w:u w:val="single"/>
            <w:lang w:eastAsia="ro-RO"/>
          </w:rPr>
          <w:t>România</w:t>
        </w:r>
      </w:hyperlink>
      <w:r w:rsidRPr="00FA31F8">
        <w:rPr>
          <w:rFonts w:ascii="Times New Roman" w:eastAsia="Times New Roman" w:hAnsi="Times New Roman" w:cs="Times New Roman"/>
          <w:sz w:val="24"/>
          <w:szCs w:val="24"/>
          <w:lang w:eastAsia="ro-RO"/>
        </w:rPr>
        <w:t xml:space="preserve"> la </w:t>
      </w:r>
      <w:hyperlink r:id="rId94" w:tooltip="15 noiembrie" w:history="1">
        <w:r w:rsidRPr="00FA31F8">
          <w:rPr>
            <w:rFonts w:ascii="Times New Roman" w:eastAsia="Times New Roman" w:hAnsi="Times New Roman" w:cs="Times New Roman"/>
            <w:color w:val="0000FF"/>
            <w:sz w:val="24"/>
            <w:szCs w:val="24"/>
            <w:u w:val="single"/>
            <w:lang w:eastAsia="ro-RO"/>
          </w:rPr>
          <w:t>15</w:t>
        </w:r>
      </w:hyperlink>
      <w:r w:rsidRPr="00FA31F8">
        <w:rPr>
          <w:rFonts w:ascii="Times New Roman" w:eastAsia="Times New Roman" w:hAnsi="Times New Roman" w:cs="Times New Roman"/>
          <w:sz w:val="24"/>
          <w:szCs w:val="24"/>
          <w:lang w:eastAsia="ro-RO"/>
        </w:rPr>
        <w:t>/</w:t>
      </w:r>
      <w:hyperlink r:id="rId95" w:tooltip="28 noiembrie" w:history="1">
        <w:r w:rsidRPr="00FA31F8">
          <w:rPr>
            <w:rFonts w:ascii="Times New Roman" w:eastAsia="Times New Roman" w:hAnsi="Times New Roman" w:cs="Times New Roman"/>
            <w:color w:val="0000FF"/>
            <w:sz w:val="24"/>
            <w:szCs w:val="24"/>
            <w:u w:val="single"/>
            <w:lang w:eastAsia="ro-RO"/>
          </w:rPr>
          <w:t>28 noiembrie</w:t>
        </w:r>
      </w:hyperlink>
      <w:r w:rsidRPr="00FA31F8">
        <w:rPr>
          <w:rFonts w:ascii="Times New Roman" w:eastAsia="Times New Roman" w:hAnsi="Times New Roman" w:cs="Times New Roman"/>
          <w:sz w:val="24"/>
          <w:szCs w:val="24"/>
          <w:lang w:eastAsia="ro-RO"/>
        </w:rPr>
        <w:t xml:space="preserve"> </w:t>
      </w:r>
      <w:hyperlink r:id="rId96" w:tooltip="1918" w:history="1">
        <w:r w:rsidRPr="00FA31F8">
          <w:rPr>
            <w:rFonts w:ascii="Times New Roman" w:eastAsia="Times New Roman" w:hAnsi="Times New Roman" w:cs="Times New Roman"/>
            <w:color w:val="0000FF"/>
            <w:sz w:val="24"/>
            <w:szCs w:val="24"/>
            <w:u w:val="single"/>
            <w:lang w:eastAsia="ro-RO"/>
          </w:rPr>
          <w:t>1918</w:t>
        </w:r>
      </w:hyperlink>
      <w:r w:rsidRPr="00FA31F8">
        <w:rPr>
          <w:rFonts w:ascii="Times New Roman" w:eastAsia="Times New Roman" w:hAnsi="Times New Roman" w:cs="Times New Roman"/>
          <w:sz w:val="24"/>
          <w:szCs w:val="24"/>
          <w:lang w:eastAsia="ro-RO"/>
        </w:rPr>
        <w:t xml:space="preserve">, pentru ca, pe </w:t>
      </w:r>
      <w:hyperlink r:id="rId97" w:tooltip="28 iunie" w:history="1">
        <w:r w:rsidRPr="00FA31F8">
          <w:rPr>
            <w:rFonts w:ascii="Times New Roman" w:eastAsia="Times New Roman" w:hAnsi="Times New Roman" w:cs="Times New Roman"/>
            <w:color w:val="0000FF"/>
            <w:sz w:val="24"/>
            <w:szCs w:val="24"/>
            <w:u w:val="single"/>
            <w:lang w:eastAsia="ro-RO"/>
          </w:rPr>
          <w:t>28 iunie</w:t>
        </w:r>
      </w:hyperlink>
      <w:r w:rsidRPr="00FA31F8">
        <w:rPr>
          <w:rFonts w:ascii="Times New Roman" w:eastAsia="Times New Roman" w:hAnsi="Times New Roman" w:cs="Times New Roman"/>
          <w:sz w:val="24"/>
          <w:szCs w:val="24"/>
          <w:lang w:eastAsia="ro-RO"/>
        </w:rPr>
        <w:t xml:space="preserve"> </w:t>
      </w:r>
      <w:hyperlink r:id="rId98" w:tooltip="1940" w:history="1">
        <w:r w:rsidRPr="00FA31F8">
          <w:rPr>
            <w:rFonts w:ascii="Times New Roman" w:eastAsia="Times New Roman" w:hAnsi="Times New Roman" w:cs="Times New Roman"/>
            <w:color w:val="0000FF"/>
            <w:sz w:val="24"/>
            <w:szCs w:val="24"/>
            <w:u w:val="single"/>
            <w:lang w:eastAsia="ro-RO"/>
          </w:rPr>
          <w:t>1940</w:t>
        </w:r>
      </w:hyperlink>
      <w:r w:rsidRPr="00FA31F8">
        <w:rPr>
          <w:rFonts w:ascii="Times New Roman" w:eastAsia="Times New Roman" w:hAnsi="Times New Roman" w:cs="Times New Roman"/>
          <w:sz w:val="24"/>
          <w:szCs w:val="24"/>
          <w:lang w:eastAsia="ro-RO"/>
        </w:rPr>
        <w:t xml:space="preserve">, urmare a </w:t>
      </w:r>
      <w:hyperlink r:id="rId99" w:tooltip="Pactul Ribbentrop-Molotov" w:history="1">
        <w:r w:rsidRPr="00FA31F8">
          <w:rPr>
            <w:rFonts w:ascii="Times New Roman" w:eastAsia="Times New Roman" w:hAnsi="Times New Roman" w:cs="Times New Roman"/>
            <w:color w:val="0000FF"/>
            <w:sz w:val="24"/>
            <w:szCs w:val="24"/>
            <w:u w:val="single"/>
            <w:lang w:eastAsia="ro-RO"/>
          </w:rPr>
          <w:t>Pactului Ribbentrop-Molotov</w:t>
        </w:r>
      </w:hyperlink>
      <w:r w:rsidRPr="00FA31F8">
        <w:rPr>
          <w:rFonts w:ascii="Times New Roman" w:eastAsia="Times New Roman" w:hAnsi="Times New Roman" w:cs="Times New Roman"/>
          <w:sz w:val="24"/>
          <w:szCs w:val="24"/>
          <w:lang w:eastAsia="ro-RO"/>
        </w:rPr>
        <w:t xml:space="preserve">, partea sa de nord împreună cu </w:t>
      </w:r>
      <w:hyperlink r:id="rId100" w:tooltip="Basarabia" w:history="1">
        <w:r w:rsidRPr="00FA31F8">
          <w:rPr>
            <w:rFonts w:ascii="Times New Roman" w:eastAsia="Times New Roman" w:hAnsi="Times New Roman" w:cs="Times New Roman"/>
            <w:color w:val="0000FF"/>
            <w:sz w:val="24"/>
            <w:szCs w:val="24"/>
            <w:u w:val="single"/>
            <w:lang w:eastAsia="ro-RO"/>
          </w:rPr>
          <w:t>Basarabia</w:t>
        </w:r>
      </w:hyperlink>
      <w:r w:rsidRPr="00FA31F8">
        <w:rPr>
          <w:rFonts w:ascii="Times New Roman" w:eastAsia="Times New Roman" w:hAnsi="Times New Roman" w:cs="Times New Roman"/>
          <w:sz w:val="24"/>
          <w:szCs w:val="24"/>
          <w:lang w:eastAsia="ro-RO"/>
        </w:rPr>
        <w:t xml:space="preserve"> și </w:t>
      </w:r>
      <w:hyperlink r:id="rId101" w:tooltip="Ținutul Herța" w:history="1">
        <w:r w:rsidRPr="00FA31F8">
          <w:rPr>
            <w:rFonts w:ascii="Times New Roman" w:eastAsia="Times New Roman" w:hAnsi="Times New Roman" w:cs="Times New Roman"/>
            <w:color w:val="0000FF"/>
            <w:sz w:val="24"/>
            <w:szCs w:val="24"/>
            <w:u w:val="single"/>
            <w:lang w:eastAsia="ro-RO"/>
          </w:rPr>
          <w:t>Ținutul Herța</w:t>
        </w:r>
      </w:hyperlink>
      <w:r w:rsidRPr="00FA31F8">
        <w:rPr>
          <w:rFonts w:ascii="Times New Roman" w:eastAsia="Times New Roman" w:hAnsi="Times New Roman" w:cs="Times New Roman"/>
          <w:sz w:val="24"/>
          <w:szCs w:val="24"/>
          <w:lang w:eastAsia="ro-RO"/>
        </w:rPr>
        <w:t xml:space="preserve">, să fie </w:t>
      </w:r>
      <w:hyperlink r:id="rId102" w:tooltip="Ocupația sovietică a Basarabiei și Bucovinei de nord" w:history="1">
        <w:r w:rsidRPr="00FA31F8">
          <w:rPr>
            <w:rFonts w:ascii="Times New Roman" w:eastAsia="Times New Roman" w:hAnsi="Times New Roman" w:cs="Times New Roman"/>
            <w:color w:val="0000FF"/>
            <w:sz w:val="24"/>
            <w:szCs w:val="24"/>
            <w:u w:val="single"/>
            <w:lang w:eastAsia="ro-RO"/>
          </w:rPr>
          <w:t>ocupate de U.R.S.S.</w:t>
        </w:r>
      </w:hyperlink>
      <w:r w:rsidRPr="00FA31F8">
        <w:rPr>
          <w:rFonts w:ascii="Times New Roman" w:eastAsia="Times New Roman" w:hAnsi="Times New Roman" w:cs="Times New Roman"/>
          <w:sz w:val="24"/>
          <w:szCs w:val="24"/>
          <w:lang w:eastAsia="ro-RO"/>
        </w:rPr>
        <w:t xml:space="preserve">. În </w:t>
      </w:r>
      <w:hyperlink r:id="rId103" w:tooltip="1991" w:history="1">
        <w:r w:rsidRPr="00FA31F8">
          <w:rPr>
            <w:rFonts w:ascii="Times New Roman" w:eastAsia="Times New Roman" w:hAnsi="Times New Roman" w:cs="Times New Roman"/>
            <w:color w:val="0000FF"/>
            <w:sz w:val="24"/>
            <w:szCs w:val="24"/>
            <w:u w:val="single"/>
            <w:lang w:eastAsia="ro-RO"/>
          </w:rPr>
          <w:t>1991</w:t>
        </w:r>
      </w:hyperlink>
      <w:r w:rsidRPr="00FA31F8">
        <w:rPr>
          <w:rFonts w:ascii="Times New Roman" w:eastAsia="Times New Roman" w:hAnsi="Times New Roman" w:cs="Times New Roman"/>
          <w:sz w:val="24"/>
          <w:szCs w:val="24"/>
          <w:lang w:eastAsia="ro-RO"/>
        </w:rPr>
        <w:t xml:space="preserve">, după destrămarea </w:t>
      </w:r>
      <w:hyperlink r:id="rId104" w:tooltip="U.R.S.S." w:history="1">
        <w:r w:rsidRPr="00FA31F8">
          <w:rPr>
            <w:rFonts w:ascii="Times New Roman" w:eastAsia="Times New Roman" w:hAnsi="Times New Roman" w:cs="Times New Roman"/>
            <w:color w:val="0000FF"/>
            <w:sz w:val="24"/>
            <w:szCs w:val="24"/>
            <w:u w:val="single"/>
            <w:lang w:eastAsia="ro-RO"/>
          </w:rPr>
          <w:t>U.R.S.S.</w:t>
        </w:r>
      </w:hyperlink>
      <w:r w:rsidRPr="00FA31F8">
        <w:rPr>
          <w:rFonts w:ascii="Times New Roman" w:eastAsia="Times New Roman" w:hAnsi="Times New Roman" w:cs="Times New Roman"/>
          <w:sz w:val="24"/>
          <w:szCs w:val="24"/>
          <w:lang w:eastAsia="ro-RO"/>
        </w:rPr>
        <w:t xml:space="preserve">, nordul Bucovinei și Ținutul Herța devin parte a Ucrainei (regiunea </w:t>
      </w:r>
      <w:hyperlink r:id="rId105" w:tooltip="Cernăuți (regiune)" w:history="1">
        <w:r w:rsidRPr="00FA31F8">
          <w:rPr>
            <w:rFonts w:ascii="Times New Roman" w:eastAsia="Times New Roman" w:hAnsi="Times New Roman" w:cs="Times New Roman"/>
            <w:color w:val="0000FF"/>
            <w:sz w:val="24"/>
            <w:szCs w:val="24"/>
            <w:u w:val="single"/>
            <w:lang w:eastAsia="ro-RO"/>
          </w:rPr>
          <w:t>Cernăuți</w:t>
        </w:r>
      </w:hyperlink>
      <w:r w:rsidRPr="00FA31F8">
        <w:rPr>
          <w:rFonts w:ascii="Times New Roman" w:eastAsia="Times New Roman" w:hAnsi="Times New Roman" w:cs="Times New Roman"/>
          <w:sz w:val="24"/>
          <w:szCs w:val="24"/>
          <w:lang w:eastAsia="ro-RO"/>
        </w:rPr>
        <w:t>).</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proofErr w:type="spellStart"/>
      <w:r w:rsidRPr="00FA31F8">
        <w:rPr>
          <w:rFonts w:ascii="Times New Roman" w:eastAsia="Times New Roman" w:hAnsi="Times New Roman" w:cs="Times New Roman"/>
          <w:sz w:val="24"/>
          <w:szCs w:val="24"/>
          <w:lang w:eastAsia="ro-RO"/>
        </w:rPr>
        <w:lastRenderedPageBreak/>
        <w:t>Pînă</w:t>
      </w:r>
      <w:proofErr w:type="spellEnd"/>
      <w:r w:rsidRPr="00FA31F8">
        <w:rPr>
          <w:rFonts w:ascii="Times New Roman" w:eastAsia="Times New Roman" w:hAnsi="Times New Roman" w:cs="Times New Roman"/>
          <w:sz w:val="24"/>
          <w:szCs w:val="24"/>
          <w:lang w:eastAsia="ro-RO"/>
        </w:rPr>
        <w:t xml:space="preserve"> în </w:t>
      </w:r>
      <w:hyperlink r:id="rId106" w:tooltip="1774" w:history="1">
        <w:r w:rsidRPr="00FA31F8">
          <w:rPr>
            <w:rFonts w:ascii="Times New Roman" w:eastAsia="Times New Roman" w:hAnsi="Times New Roman" w:cs="Times New Roman"/>
            <w:color w:val="0000FF"/>
            <w:sz w:val="24"/>
            <w:szCs w:val="24"/>
            <w:u w:val="single"/>
            <w:lang w:eastAsia="ro-RO"/>
          </w:rPr>
          <w:t>1774</w:t>
        </w:r>
      </w:hyperlink>
      <w:r w:rsidRPr="00FA31F8">
        <w:rPr>
          <w:rFonts w:ascii="Times New Roman" w:eastAsia="Times New Roman" w:hAnsi="Times New Roman" w:cs="Times New Roman"/>
          <w:sz w:val="24"/>
          <w:szCs w:val="24"/>
          <w:lang w:eastAsia="ro-RO"/>
        </w:rPr>
        <w:t xml:space="preserve"> nu putem vorbi de Bucovina, aceasta fiind înainte o parte din </w:t>
      </w:r>
      <w:hyperlink r:id="rId107" w:tooltip="Țara de Sus" w:history="1">
        <w:r w:rsidRPr="00FA31F8">
          <w:rPr>
            <w:rFonts w:ascii="Times New Roman" w:eastAsia="Times New Roman" w:hAnsi="Times New Roman" w:cs="Times New Roman"/>
            <w:i/>
            <w:iCs/>
            <w:color w:val="0000FF"/>
            <w:sz w:val="24"/>
            <w:szCs w:val="24"/>
            <w:u w:val="single"/>
            <w:lang w:eastAsia="ro-RO"/>
          </w:rPr>
          <w:t>Țara de Sus</w:t>
        </w:r>
      </w:hyperlink>
      <w:r w:rsidRPr="00FA31F8">
        <w:rPr>
          <w:rFonts w:ascii="Times New Roman" w:eastAsia="Times New Roman" w:hAnsi="Times New Roman" w:cs="Times New Roman"/>
          <w:sz w:val="24"/>
          <w:szCs w:val="24"/>
          <w:lang w:eastAsia="ro-RO"/>
        </w:rPr>
        <w:t xml:space="preserve"> a </w:t>
      </w:r>
      <w:hyperlink r:id="rId108" w:tooltip="Moldova" w:history="1">
        <w:r w:rsidRPr="00FA31F8">
          <w:rPr>
            <w:rFonts w:ascii="Times New Roman" w:eastAsia="Times New Roman" w:hAnsi="Times New Roman" w:cs="Times New Roman"/>
            <w:color w:val="0000FF"/>
            <w:sz w:val="24"/>
            <w:szCs w:val="24"/>
            <w:u w:val="single"/>
            <w:lang w:eastAsia="ro-RO"/>
          </w:rPr>
          <w:t>Țării Moldovei</w:t>
        </w:r>
      </w:hyperlink>
      <w:r w:rsidRPr="00FA31F8">
        <w:rPr>
          <w:rFonts w:ascii="Times New Roman" w:eastAsia="Times New Roman" w:hAnsi="Times New Roman" w:cs="Times New Roman"/>
          <w:sz w:val="24"/>
          <w:szCs w:val="24"/>
          <w:lang w:eastAsia="ro-RO"/>
        </w:rPr>
        <w:t xml:space="preserve">. Ca realitate istorică și ca nume de teritoriu, Bucovina începe să existe în cuprinsul Imperiului Habsburgic, dăinuind în imperiu vreme de 144 ani, între </w:t>
      </w:r>
      <w:hyperlink r:id="rId109" w:tooltip="1774" w:history="1">
        <w:r w:rsidRPr="00FA31F8">
          <w:rPr>
            <w:rFonts w:ascii="Times New Roman" w:eastAsia="Times New Roman" w:hAnsi="Times New Roman" w:cs="Times New Roman"/>
            <w:color w:val="0000FF"/>
            <w:sz w:val="24"/>
            <w:szCs w:val="24"/>
            <w:u w:val="single"/>
            <w:lang w:eastAsia="ro-RO"/>
          </w:rPr>
          <w:t>1774</w:t>
        </w:r>
      </w:hyperlink>
      <w:r w:rsidRPr="00FA31F8">
        <w:rPr>
          <w:rFonts w:ascii="Times New Roman" w:eastAsia="Times New Roman" w:hAnsi="Times New Roman" w:cs="Times New Roman"/>
          <w:sz w:val="24"/>
          <w:szCs w:val="24"/>
          <w:lang w:eastAsia="ro-RO"/>
        </w:rPr>
        <w:t xml:space="preserve"> și </w:t>
      </w:r>
      <w:hyperlink r:id="rId110" w:tooltip="1918" w:history="1">
        <w:r w:rsidRPr="00FA31F8">
          <w:rPr>
            <w:rFonts w:ascii="Times New Roman" w:eastAsia="Times New Roman" w:hAnsi="Times New Roman" w:cs="Times New Roman"/>
            <w:color w:val="0000FF"/>
            <w:sz w:val="24"/>
            <w:szCs w:val="24"/>
            <w:u w:val="single"/>
            <w:lang w:eastAsia="ro-RO"/>
          </w:rPr>
          <w:t>1918</w:t>
        </w:r>
      </w:hyperlink>
      <w:r w:rsidRPr="00FA31F8">
        <w:rPr>
          <w:rFonts w:ascii="Times New Roman" w:eastAsia="Times New Roman" w:hAnsi="Times New Roman" w:cs="Times New Roman"/>
          <w:sz w:val="24"/>
          <w:szCs w:val="24"/>
          <w:lang w:eastAsia="ro-RO"/>
        </w:rPr>
        <w:t>.</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Odată cu debutul administrării habsburgice, denumirea de </w:t>
      </w:r>
      <w:r w:rsidRPr="00FA31F8">
        <w:rPr>
          <w:rFonts w:ascii="Times New Roman" w:eastAsia="Times New Roman" w:hAnsi="Times New Roman" w:cs="Times New Roman"/>
          <w:i/>
          <w:iCs/>
          <w:sz w:val="24"/>
          <w:szCs w:val="24"/>
          <w:lang w:eastAsia="ro-RO"/>
        </w:rPr>
        <w:t>Bucovina</w:t>
      </w:r>
      <w:r w:rsidRPr="00FA31F8">
        <w:rPr>
          <w:rFonts w:ascii="Times New Roman" w:eastAsia="Times New Roman" w:hAnsi="Times New Roman" w:cs="Times New Roman"/>
          <w:sz w:val="24"/>
          <w:szCs w:val="24"/>
          <w:lang w:eastAsia="ro-RO"/>
        </w:rPr>
        <w:t xml:space="preserve"> este adoptată oficial. Totuși, numele nu se impune decât treptat, o vreme continuându-se și utilizarea în paralel a unor denumiri mai vechi: Țara de Sus/Țara Moldovei, </w:t>
      </w:r>
      <w:proofErr w:type="spellStart"/>
      <w:r w:rsidRPr="00FA31F8">
        <w:rPr>
          <w:rFonts w:ascii="Times New Roman" w:eastAsia="Times New Roman" w:hAnsi="Times New Roman" w:cs="Times New Roman"/>
          <w:sz w:val="24"/>
          <w:szCs w:val="24"/>
          <w:lang w:eastAsia="ro-RO"/>
        </w:rPr>
        <w:t>Plonina</w:t>
      </w:r>
      <w:proofErr w:type="spellEnd"/>
      <w:r w:rsidRPr="00FA31F8">
        <w:rPr>
          <w:rFonts w:ascii="Times New Roman" w:eastAsia="Times New Roman" w:hAnsi="Times New Roman" w:cs="Times New Roman"/>
          <w:sz w:val="24"/>
          <w:szCs w:val="24"/>
          <w:lang w:eastAsia="ro-RO"/>
        </w:rPr>
        <w:t>, Cordon/Cordun și Arboroasa. (Acest ultim apelativ este reafirmat de un grup de studenți români de la Cernăuți (</w:t>
      </w:r>
      <w:hyperlink r:id="rId111" w:tooltip="Ciprian Porumbescu" w:history="1">
        <w:r w:rsidRPr="00FA31F8">
          <w:rPr>
            <w:rFonts w:ascii="Times New Roman" w:eastAsia="Times New Roman" w:hAnsi="Times New Roman" w:cs="Times New Roman"/>
            <w:color w:val="0000FF"/>
            <w:sz w:val="24"/>
            <w:szCs w:val="24"/>
            <w:u w:val="single"/>
            <w:lang w:eastAsia="ro-RO"/>
          </w:rPr>
          <w:t>Ciprian Porumbescu</w:t>
        </w:r>
      </w:hyperlink>
      <w:r w:rsidRPr="00FA31F8">
        <w:rPr>
          <w:rFonts w:ascii="Times New Roman" w:eastAsia="Times New Roman" w:hAnsi="Times New Roman" w:cs="Times New Roman"/>
          <w:sz w:val="24"/>
          <w:szCs w:val="24"/>
          <w:lang w:eastAsia="ro-RO"/>
        </w:rPr>
        <w:t xml:space="preserve">, Zaharia Voronca, Constantin Morariu), care au înființat societatea cu același nume în </w:t>
      </w:r>
      <w:hyperlink r:id="rId112" w:tooltip="1875" w:history="1">
        <w:r w:rsidRPr="00FA31F8">
          <w:rPr>
            <w:rFonts w:ascii="Times New Roman" w:eastAsia="Times New Roman" w:hAnsi="Times New Roman" w:cs="Times New Roman"/>
            <w:color w:val="0000FF"/>
            <w:sz w:val="24"/>
            <w:szCs w:val="24"/>
            <w:u w:val="single"/>
            <w:lang w:eastAsia="ro-RO"/>
          </w:rPr>
          <w:t>1875</w:t>
        </w:r>
      </w:hyperlink>
      <w:r w:rsidRPr="00FA31F8">
        <w:rPr>
          <w:rFonts w:ascii="Times New Roman" w:eastAsia="Times New Roman" w:hAnsi="Times New Roman" w:cs="Times New Roman"/>
          <w:sz w:val="24"/>
          <w:szCs w:val="24"/>
          <w:lang w:eastAsia="ro-RO"/>
        </w:rPr>
        <w:t>).</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În timpul administrării habsburgice, toți birocrații erau obligați să învețe limba română. În 1793 s-a introdus învățământul obligatoriu în limbile germană și română, iar în 1875 s-a înființat Universitatea „Franz Josef” la Cernăuți.</w:t>
      </w:r>
      <w:hyperlink r:id="rId113" w:anchor="cite_note-4" w:history="1">
        <w:r w:rsidRPr="00FA31F8">
          <w:rPr>
            <w:rFonts w:ascii="Times New Roman" w:eastAsia="Times New Roman" w:hAnsi="Times New Roman" w:cs="Times New Roman"/>
            <w:color w:val="0000FF"/>
            <w:sz w:val="24"/>
            <w:szCs w:val="24"/>
            <w:u w:val="single"/>
            <w:vertAlign w:val="superscript"/>
            <w:lang w:eastAsia="ro-RO"/>
          </w:rPr>
          <w:t>[4]</w:t>
        </w:r>
      </w:hyperlink>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Recensământul din </w:t>
      </w:r>
      <w:hyperlink r:id="rId114" w:tooltip="1776" w:history="1">
        <w:r w:rsidRPr="00FA31F8">
          <w:rPr>
            <w:rFonts w:ascii="Times New Roman" w:eastAsia="Times New Roman" w:hAnsi="Times New Roman" w:cs="Times New Roman"/>
            <w:color w:val="0000FF"/>
            <w:sz w:val="24"/>
            <w:szCs w:val="24"/>
            <w:u w:val="single"/>
            <w:lang w:eastAsia="ro-RO"/>
          </w:rPr>
          <w:t>1776</w:t>
        </w:r>
      </w:hyperlink>
      <w:r w:rsidRPr="00FA31F8">
        <w:rPr>
          <w:rFonts w:ascii="Times New Roman" w:eastAsia="Times New Roman" w:hAnsi="Times New Roman" w:cs="Times New Roman"/>
          <w:sz w:val="24"/>
          <w:szCs w:val="24"/>
          <w:lang w:eastAsia="ro-RO"/>
        </w:rPr>
        <w:t xml:space="preserve"> a reliefat faptul că în Bucovina, numărul de locuitori era de circa 70.000. Nu este știut cu exactitate procentul de români și alte etnii deoarece abia in 1880 recensămintele din Austro-Ungaria conțin informații despre limba vorbită </w:t>
      </w:r>
      <w:hyperlink r:id="rId115" w:history="1">
        <w:r w:rsidRPr="00FA31F8">
          <w:rPr>
            <w:rFonts w:ascii="Times New Roman" w:eastAsia="Times New Roman" w:hAnsi="Times New Roman" w:cs="Times New Roman"/>
            <w:color w:val="0000FF"/>
            <w:sz w:val="24"/>
            <w:szCs w:val="24"/>
            <w:u w:val="single"/>
            <w:lang w:eastAsia="ro-RO"/>
          </w:rPr>
          <w:t>[2]</w:t>
        </w:r>
      </w:hyperlink>
      <w:r w:rsidRPr="00FA31F8">
        <w:rPr>
          <w:rFonts w:ascii="Times New Roman" w:eastAsia="Times New Roman" w:hAnsi="Times New Roman" w:cs="Times New Roman"/>
          <w:sz w:val="24"/>
          <w:szCs w:val="24"/>
          <w:lang w:eastAsia="ro-RO"/>
        </w:rPr>
        <w:t>. Unele estimări pentru anul 1776, dau 85,33% români, 10,66% slavi și 4% alții.</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Conform recensământului din </w:t>
      </w:r>
      <w:hyperlink r:id="rId116" w:tooltip="1910" w:history="1">
        <w:r w:rsidRPr="00FA31F8">
          <w:rPr>
            <w:rFonts w:ascii="Times New Roman" w:eastAsia="Times New Roman" w:hAnsi="Times New Roman" w:cs="Times New Roman"/>
            <w:color w:val="0000FF"/>
            <w:sz w:val="24"/>
            <w:szCs w:val="24"/>
            <w:u w:val="single"/>
            <w:lang w:eastAsia="ro-RO"/>
          </w:rPr>
          <w:t>1910</w:t>
        </w:r>
      </w:hyperlink>
      <w:r w:rsidRPr="00FA31F8">
        <w:rPr>
          <w:rFonts w:ascii="Times New Roman" w:eastAsia="Times New Roman" w:hAnsi="Times New Roman" w:cs="Times New Roman"/>
          <w:sz w:val="24"/>
          <w:szCs w:val="24"/>
          <w:lang w:eastAsia="ro-RO"/>
        </w:rPr>
        <w:t>, populația Bucovinei era 800.198 locuitori, dintre care 38,88% ruteni, 34,38% români, 21,24% germani (inclusiv 12,86% evrei), 4,55% polonezi, 1,31% maghiari, 0,12% alții.</w:t>
      </w:r>
      <w:hyperlink r:id="rId117" w:anchor="cite_note-5" w:history="1">
        <w:r w:rsidRPr="00FA31F8">
          <w:rPr>
            <w:rFonts w:ascii="Times New Roman" w:eastAsia="Times New Roman" w:hAnsi="Times New Roman" w:cs="Times New Roman"/>
            <w:color w:val="0000FF"/>
            <w:sz w:val="24"/>
            <w:szCs w:val="24"/>
            <w:u w:val="single"/>
            <w:vertAlign w:val="superscript"/>
            <w:lang w:eastAsia="ro-RO"/>
          </w:rPr>
          <w:t>[5]</w:t>
        </w:r>
      </w:hyperlink>
      <w:r w:rsidRPr="00FA31F8">
        <w:rPr>
          <w:rFonts w:ascii="Times New Roman" w:eastAsia="Times New Roman" w:hAnsi="Times New Roman" w:cs="Times New Roman"/>
          <w:sz w:val="24"/>
          <w:szCs w:val="24"/>
          <w:lang w:eastAsia="ro-RO"/>
        </w:rPr>
        <w:t xml:space="preserve"> În </w:t>
      </w:r>
      <w:hyperlink r:id="rId118" w:tooltip="1918" w:history="1">
        <w:r w:rsidRPr="00FA31F8">
          <w:rPr>
            <w:rFonts w:ascii="Times New Roman" w:eastAsia="Times New Roman" w:hAnsi="Times New Roman" w:cs="Times New Roman"/>
            <w:color w:val="0000FF"/>
            <w:sz w:val="24"/>
            <w:szCs w:val="24"/>
            <w:u w:val="single"/>
            <w:lang w:eastAsia="ro-RO"/>
          </w:rPr>
          <w:t>1918</w:t>
        </w:r>
      </w:hyperlink>
      <w:r w:rsidRPr="00FA31F8">
        <w:rPr>
          <w:rFonts w:ascii="Times New Roman" w:eastAsia="Times New Roman" w:hAnsi="Times New Roman" w:cs="Times New Roman"/>
          <w:sz w:val="24"/>
          <w:szCs w:val="24"/>
          <w:lang w:eastAsia="ro-RO"/>
        </w:rPr>
        <w:t xml:space="preserve"> a devenit una din regiunile dezvoltate ale </w:t>
      </w:r>
      <w:hyperlink r:id="rId119" w:tooltip="Regatul României" w:history="1">
        <w:r w:rsidRPr="00FA31F8">
          <w:rPr>
            <w:rFonts w:ascii="Times New Roman" w:eastAsia="Times New Roman" w:hAnsi="Times New Roman" w:cs="Times New Roman"/>
            <w:color w:val="0000FF"/>
            <w:sz w:val="24"/>
            <w:szCs w:val="24"/>
            <w:u w:val="single"/>
            <w:lang w:eastAsia="ro-RO"/>
          </w:rPr>
          <w:t>Regatului Român</w:t>
        </w:r>
      </w:hyperlink>
      <w:r w:rsidRPr="00FA31F8">
        <w:rPr>
          <w:rFonts w:ascii="Times New Roman" w:eastAsia="Times New Roman" w:hAnsi="Times New Roman" w:cs="Times New Roman"/>
          <w:sz w:val="24"/>
          <w:szCs w:val="24"/>
          <w:lang w:eastAsia="ro-RO"/>
        </w:rPr>
        <w:t xml:space="preserve"> și totodată regiunea cu cea mai mare populație urbană , respectiv 28,6%. </w:t>
      </w:r>
      <w:hyperlink r:id="rId120" w:anchor="cite_note-6" w:history="1">
        <w:r w:rsidRPr="00FA31F8">
          <w:rPr>
            <w:rFonts w:ascii="Times New Roman" w:eastAsia="Times New Roman" w:hAnsi="Times New Roman" w:cs="Times New Roman"/>
            <w:color w:val="0000FF"/>
            <w:sz w:val="24"/>
            <w:szCs w:val="24"/>
            <w:u w:val="single"/>
            <w:vertAlign w:val="superscript"/>
            <w:lang w:eastAsia="ro-RO"/>
          </w:rPr>
          <w:t>[6]</w:t>
        </w:r>
      </w:hyperlink>
      <w:hyperlink r:id="rId121" w:anchor="cite_note-7" w:history="1">
        <w:r w:rsidRPr="00FA31F8">
          <w:rPr>
            <w:rFonts w:ascii="Times New Roman" w:eastAsia="Times New Roman" w:hAnsi="Times New Roman" w:cs="Times New Roman"/>
            <w:color w:val="0000FF"/>
            <w:sz w:val="24"/>
            <w:szCs w:val="24"/>
            <w:u w:val="single"/>
            <w:vertAlign w:val="superscript"/>
            <w:lang w:eastAsia="ro-RO"/>
          </w:rPr>
          <w:t>[7]</w:t>
        </w:r>
      </w:hyperlink>
    </w:p>
    <w:tbl>
      <w:tblPr>
        <w:tblW w:w="0" w:type="auto"/>
        <w:tblCellSpacing w:w="15" w:type="dxa"/>
        <w:tblCellMar>
          <w:top w:w="15" w:type="dxa"/>
          <w:left w:w="15" w:type="dxa"/>
          <w:bottom w:w="15" w:type="dxa"/>
          <w:right w:w="15" w:type="dxa"/>
        </w:tblCellMar>
        <w:tblLook w:val="04A0"/>
      </w:tblPr>
      <w:tblGrid>
        <w:gridCol w:w="882"/>
        <w:gridCol w:w="874"/>
        <w:gridCol w:w="800"/>
        <w:gridCol w:w="1074"/>
        <w:gridCol w:w="800"/>
        <w:gridCol w:w="840"/>
        <w:gridCol w:w="695"/>
      </w:tblGrid>
      <w:tr w:rsidR="00FA31F8" w:rsidRPr="00FA31F8" w:rsidTr="00FA31F8">
        <w:trPr>
          <w:gridAfter w:val="1"/>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Anul</w:t>
            </w:r>
          </w:p>
        </w:tc>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Români</w:t>
            </w:r>
          </w:p>
        </w:tc>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p>
        </w:tc>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Ucraineni</w:t>
            </w:r>
          </w:p>
        </w:tc>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p>
        </w:tc>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Alții</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1774.</w:t>
            </w:r>
            <w:r w:rsidRPr="00FA31F8">
              <w:rPr>
                <w:rFonts w:ascii="Times New Roman" w:eastAsia="Times New Roman" w:hAnsi="Times New Roman" w:cs="Times New Roman"/>
                <w:sz w:val="24"/>
                <w:szCs w:val="24"/>
                <w:vertAlign w:val="superscript"/>
                <w:lang w:eastAsia="ro-RO"/>
              </w:rPr>
              <w:t>[25]</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59,731</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85,33%</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7462</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10,66%</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2,800</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4%</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1848</w:t>
            </w:r>
            <w:r w:rsidRPr="00FA31F8">
              <w:rPr>
                <w:rFonts w:ascii="Times New Roman" w:eastAsia="Times New Roman" w:hAnsi="Times New Roman" w:cs="Times New Roman"/>
                <w:sz w:val="24"/>
                <w:szCs w:val="24"/>
                <w:vertAlign w:val="superscript"/>
                <w:lang w:eastAsia="ro-RO"/>
              </w:rPr>
              <w:t>[24]</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209,293</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55.4%</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108,907</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28.8%</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59,381</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15.8%</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1851</w:t>
            </w:r>
            <w:r w:rsidRPr="00FA31F8">
              <w:rPr>
                <w:rFonts w:ascii="Times New Roman" w:eastAsia="Times New Roman" w:hAnsi="Times New Roman" w:cs="Times New Roman"/>
                <w:sz w:val="24"/>
                <w:szCs w:val="24"/>
                <w:vertAlign w:val="superscript"/>
                <w:lang w:eastAsia="ro-RO"/>
              </w:rPr>
              <w:t>[30]</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184,718</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48.5%</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144,982</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38.1%</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51,126</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13.4%</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1880</w:t>
            </w:r>
            <w:r w:rsidRPr="00FA31F8">
              <w:rPr>
                <w:rFonts w:ascii="Times New Roman" w:eastAsia="Times New Roman" w:hAnsi="Times New Roman" w:cs="Times New Roman"/>
                <w:sz w:val="24"/>
                <w:szCs w:val="24"/>
                <w:vertAlign w:val="superscript"/>
                <w:lang w:eastAsia="ro-RO"/>
              </w:rPr>
              <w:t>[31]</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190,005</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33.4%</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239,960</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42.2%</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138,758</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24.4%</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1890</w:t>
            </w:r>
            <w:r w:rsidRPr="00FA31F8">
              <w:rPr>
                <w:rFonts w:ascii="Times New Roman" w:eastAsia="Times New Roman" w:hAnsi="Times New Roman" w:cs="Times New Roman"/>
                <w:sz w:val="24"/>
                <w:szCs w:val="24"/>
                <w:vertAlign w:val="superscript"/>
                <w:lang w:eastAsia="ro-RO"/>
              </w:rPr>
              <w:t>[32]</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208,301</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32.4%</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268,367</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41.8%</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165,827</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25.8%</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1900</w:t>
            </w:r>
            <w:r w:rsidRPr="00FA31F8">
              <w:rPr>
                <w:rFonts w:ascii="Times New Roman" w:eastAsia="Times New Roman" w:hAnsi="Times New Roman" w:cs="Times New Roman"/>
                <w:sz w:val="24"/>
                <w:szCs w:val="24"/>
                <w:vertAlign w:val="superscript"/>
                <w:lang w:eastAsia="ro-RO"/>
              </w:rPr>
              <w:t>[33]</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229,018</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31.4%</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297,798</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40.8%</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203,379</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27.8%</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1910</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273,254</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34.1%</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305,101</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38.4%</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216,574</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27.2%</w:t>
            </w:r>
          </w:p>
        </w:tc>
      </w:tr>
    </w:tbl>
    <w:p w:rsidR="00FA31F8" w:rsidRPr="00FA31F8" w:rsidRDefault="00FA31F8" w:rsidP="00FA31F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FA31F8">
        <w:rPr>
          <w:rFonts w:ascii="Times New Roman" w:eastAsia="Times New Roman" w:hAnsi="Times New Roman" w:cs="Times New Roman"/>
          <w:b/>
          <w:bCs/>
          <w:sz w:val="36"/>
          <w:szCs w:val="36"/>
          <w:lang w:eastAsia="ro-RO"/>
        </w:rPr>
        <w:t>Statutul de autonomie în imperiu</w:t>
      </w:r>
    </w:p>
    <w:tbl>
      <w:tblPr>
        <w:tblW w:w="0" w:type="auto"/>
        <w:tblCellSpacing w:w="15" w:type="dxa"/>
        <w:tblCellMar>
          <w:top w:w="15" w:type="dxa"/>
          <w:left w:w="15" w:type="dxa"/>
          <w:bottom w:w="15" w:type="dxa"/>
          <w:right w:w="15" w:type="dxa"/>
        </w:tblCellMar>
        <w:tblLook w:val="04A0"/>
      </w:tblPr>
      <w:tblGrid>
        <w:gridCol w:w="3176"/>
        <w:gridCol w:w="2901"/>
      </w:tblGrid>
      <w:tr w:rsidR="00FA31F8" w:rsidRPr="00FA31F8" w:rsidTr="00FA31F8">
        <w:trPr>
          <w:tblCellSpacing w:w="15" w:type="dxa"/>
        </w:trPr>
        <w:tc>
          <w:tcPr>
            <w:tcW w:w="0" w:type="auto"/>
            <w:gridSpan w:val="2"/>
            <w:shd w:val="clear" w:color="auto" w:fill="F9F9F9"/>
            <w:vAlign w:val="center"/>
            <w:hideMark/>
          </w:tcPr>
          <w:p w:rsidR="00FA31F8" w:rsidRPr="00FA31F8" w:rsidRDefault="00FA31F8" w:rsidP="00FA31F8">
            <w:pPr>
              <w:spacing w:after="0" w:line="240" w:lineRule="auto"/>
              <w:rPr>
                <w:rFonts w:ascii="Times New Roman" w:eastAsia="Times New Roman" w:hAnsi="Times New Roman" w:cs="Times New Roman"/>
                <w:color w:val="000000"/>
                <w:sz w:val="24"/>
                <w:szCs w:val="24"/>
                <w:lang w:eastAsia="ro-RO"/>
              </w:rPr>
            </w:pPr>
            <w:r w:rsidRPr="00FA31F8">
              <w:rPr>
                <w:rFonts w:ascii="Times New Roman" w:eastAsia="Times New Roman" w:hAnsi="Times New Roman" w:cs="Times New Roman"/>
                <w:color w:val="000000"/>
                <w:sz w:val="24"/>
                <w:szCs w:val="24"/>
                <w:lang w:eastAsia="ro-RO"/>
              </w:rPr>
              <w:t>Bucovina</w:t>
            </w:r>
          </w:p>
        </w:tc>
      </w:tr>
      <w:tr w:rsidR="00FA31F8" w:rsidRPr="00FA31F8" w:rsidTr="00FA31F8">
        <w:trPr>
          <w:tblCellSpacing w:w="15" w:type="dxa"/>
        </w:trPr>
        <w:tc>
          <w:tcPr>
            <w:tcW w:w="0" w:type="auto"/>
            <w:gridSpan w:val="2"/>
            <w:vAlign w:val="center"/>
            <w:hideMark/>
          </w:tcPr>
          <w:p w:rsidR="00FA31F8" w:rsidRPr="00FA31F8" w:rsidRDefault="00FA31F8" w:rsidP="00FA31F8">
            <w:pPr>
              <w:spacing w:after="0" w:line="288" w:lineRule="atLeast"/>
              <w:jc w:val="center"/>
              <w:rPr>
                <w:rFonts w:ascii="Times New Roman" w:eastAsia="Times New Roman" w:hAnsi="Times New Roman" w:cs="Times New Roman"/>
                <w:sz w:val="32"/>
                <w:szCs w:val="32"/>
                <w:lang w:eastAsia="ro-RO"/>
              </w:rPr>
            </w:pPr>
            <w:r w:rsidRPr="00FA31F8">
              <w:rPr>
                <w:rFonts w:ascii="Times New Roman" w:eastAsia="Times New Roman" w:hAnsi="Times New Roman" w:cs="Times New Roman"/>
                <w:sz w:val="32"/>
                <w:szCs w:val="32"/>
                <w:lang w:eastAsia="ro-RO"/>
              </w:rPr>
              <w:t>Ducatul Bucovinei</w:t>
            </w:r>
          </w:p>
        </w:tc>
      </w:tr>
      <w:tr w:rsidR="00FA31F8" w:rsidRPr="00FA31F8" w:rsidTr="00FA31F8">
        <w:trPr>
          <w:tblCellSpacing w:w="15" w:type="dxa"/>
        </w:trPr>
        <w:tc>
          <w:tcPr>
            <w:tcW w:w="0" w:type="auto"/>
            <w:gridSpan w:val="2"/>
            <w:vAlign w:val="center"/>
            <w:hideMark/>
          </w:tcPr>
          <w:tbl>
            <w:tblPr>
              <w:tblW w:w="5000" w:type="pct"/>
              <w:tblCellSpacing w:w="15" w:type="dxa"/>
              <w:tblCellMar>
                <w:top w:w="15" w:type="dxa"/>
                <w:left w:w="15" w:type="dxa"/>
                <w:bottom w:w="15" w:type="dxa"/>
                <w:right w:w="15" w:type="dxa"/>
              </w:tblCellMar>
              <w:tblLook w:val="04A0"/>
            </w:tblPr>
            <w:tblGrid>
              <w:gridCol w:w="1544"/>
              <w:gridCol w:w="2935"/>
              <w:gridCol w:w="1508"/>
            </w:tblGrid>
            <w:tr w:rsidR="00FA31F8" w:rsidRPr="00FA31F8">
              <w:trPr>
                <w:tblCellSpacing w:w="15" w:type="dxa"/>
              </w:trPr>
              <w:tc>
                <w:tcPr>
                  <w:tcW w:w="0" w:type="auto"/>
                  <w:tcBorders>
                    <w:top w:val="nil"/>
                    <w:left w:val="nil"/>
                    <w:bottom w:val="nil"/>
                    <w:right w:val="nil"/>
                  </w:tcBorders>
                  <w:shd w:val="clear" w:color="auto" w:fill="auto"/>
                  <w:vAlign w:val="center"/>
                  <w:hideMark/>
                </w:tcPr>
                <w:p w:rsidR="00FA31F8" w:rsidRPr="00FA31F8" w:rsidRDefault="00FA31F8" w:rsidP="00FA31F8">
                  <w:pPr>
                    <w:spacing w:after="0" w:line="252" w:lineRule="auto"/>
                    <w:jc w:val="center"/>
                    <w:rPr>
                      <w:rFonts w:ascii="Times New Roman" w:eastAsia="Times New Roman" w:hAnsi="Times New Roman" w:cs="Times New Roman"/>
                      <w:sz w:val="7"/>
                      <w:szCs w:val="7"/>
                      <w:lang w:eastAsia="ro-RO"/>
                    </w:rPr>
                  </w:pPr>
                  <w:hyperlink r:id="rId122" w:tooltip="Principatul Moldovei" w:history="1">
                    <w:r w:rsidRPr="00FA31F8">
                      <w:rPr>
                        <w:rFonts w:ascii="Times New Roman" w:eastAsia="Times New Roman" w:hAnsi="Times New Roman" w:cs="Times New Roman"/>
                        <w:color w:val="0000FF"/>
                        <w:sz w:val="21"/>
                        <w:u w:val="single"/>
                        <w:lang w:eastAsia="ro-RO"/>
                      </w:rPr>
                      <w:t>←</w:t>
                    </w:r>
                  </w:hyperlink>
                  <w:r w:rsidRPr="00FA31F8">
                    <w:rPr>
                      <w:rFonts w:ascii="Times New Roman" w:eastAsia="Times New Roman" w:hAnsi="Times New Roman" w:cs="Times New Roman"/>
                      <w:sz w:val="7"/>
                      <w:szCs w:val="7"/>
                      <w:lang w:eastAsia="ro-RO"/>
                    </w:rPr>
                    <w:t xml:space="preserve"> </w:t>
                  </w:r>
                  <w:r>
                    <w:rPr>
                      <w:rFonts w:ascii="Times New Roman" w:eastAsia="Times New Roman" w:hAnsi="Times New Roman" w:cs="Times New Roman"/>
                      <w:noProof/>
                      <w:color w:val="0000FF"/>
                      <w:sz w:val="7"/>
                      <w:szCs w:val="7"/>
                      <w:lang w:eastAsia="ro-RO"/>
                    </w:rPr>
                    <w:drawing>
                      <wp:inline distT="0" distB="0" distL="0" distR="0">
                        <wp:extent cx="285115" cy="190500"/>
                        <wp:effectExtent l="19050" t="0" r="635" b="0"/>
                        <wp:docPr id="20" name="Imagine 20" descr="Flag of Moldavia.svg">
                          <a:hlinkClick xmlns:a="http://schemas.openxmlformats.org/drawingml/2006/main" r:id="rId64" tooltip="&quot;Principatul Moldove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lag of Moldavia.svg">
                                  <a:hlinkClick r:id="rId64" tooltip="&quot;Principatul Moldovei&quot;"/>
                                </pic:cNvPr>
                                <pic:cNvPicPr>
                                  <a:picLocks noChangeAspect="1" noChangeArrowheads="1"/>
                                </pic:cNvPicPr>
                              </pic:nvPicPr>
                              <pic:blipFill>
                                <a:blip r:embed="rId123"/>
                                <a:srcRect/>
                                <a:stretch>
                                  <a:fillRect/>
                                </a:stretch>
                              </pic:blipFill>
                              <pic:spPr bwMode="auto">
                                <a:xfrm>
                                  <a:off x="0" y="0"/>
                                  <a:ext cx="285115" cy="19050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shd w:val="clear" w:color="auto" w:fill="auto"/>
                  <w:vAlign w:val="center"/>
                  <w:hideMark/>
                </w:tcPr>
                <w:p w:rsidR="00FA31F8" w:rsidRPr="00FA31F8" w:rsidRDefault="00FA31F8" w:rsidP="00FA31F8">
                  <w:pPr>
                    <w:spacing w:after="0" w:line="240" w:lineRule="auto"/>
                    <w:jc w:val="center"/>
                    <w:rPr>
                      <w:rFonts w:ascii="Times New Roman" w:eastAsia="Times New Roman" w:hAnsi="Times New Roman" w:cs="Times New Roman"/>
                      <w:sz w:val="28"/>
                      <w:szCs w:val="28"/>
                      <w:lang w:eastAsia="ro-RO"/>
                    </w:rPr>
                  </w:pPr>
                  <w:hyperlink r:id="rId124" w:tooltip="1774" w:history="1">
                    <w:r w:rsidRPr="00FA31F8">
                      <w:rPr>
                        <w:rFonts w:ascii="Times New Roman" w:eastAsia="Times New Roman" w:hAnsi="Times New Roman" w:cs="Times New Roman"/>
                        <w:color w:val="0000FF"/>
                        <w:sz w:val="28"/>
                        <w:u w:val="single"/>
                        <w:lang w:eastAsia="ro-RO"/>
                      </w:rPr>
                      <w:t>1774</w:t>
                    </w:r>
                  </w:hyperlink>
                  <w:r w:rsidRPr="00FA31F8">
                    <w:rPr>
                      <w:rFonts w:ascii="Times New Roman" w:eastAsia="Times New Roman" w:hAnsi="Times New Roman" w:cs="Times New Roman"/>
                      <w:sz w:val="28"/>
                      <w:szCs w:val="28"/>
                      <w:lang w:eastAsia="ro-RO"/>
                    </w:rPr>
                    <w:t> – </w:t>
                  </w:r>
                  <w:hyperlink r:id="rId125" w:tooltip="1918" w:history="1">
                    <w:r w:rsidRPr="00FA31F8">
                      <w:rPr>
                        <w:rFonts w:ascii="Times New Roman" w:eastAsia="Times New Roman" w:hAnsi="Times New Roman" w:cs="Times New Roman"/>
                        <w:color w:val="0000FF"/>
                        <w:sz w:val="28"/>
                        <w:u w:val="single"/>
                        <w:lang w:eastAsia="ro-RO"/>
                      </w:rPr>
                      <w:t>1918</w:t>
                    </w:r>
                  </w:hyperlink>
                </w:p>
              </w:tc>
              <w:tc>
                <w:tcPr>
                  <w:tcW w:w="0" w:type="auto"/>
                  <w:tcBorders>
                    <w:top w:val="nil"/>
                    <w:left w:val="nil"/>
                    <w:bottom w:val="nil"/>
                    <w:right w:val="nil"/>
                  </w:tcBorders>
                  <w:shd w:val="clear" w:color="auto" w:fill="auto"/>
                  <w:vAlign w:val="center"/>
                  <w:hideMark/>
                </w:tcPr>
                <w:p w:rsidR="00FA31F8" w:rsidRPr="00FA31F8" w:rsidRDefault="00FA31F8" w:rsidP="00FA31F8">
                  <w:pPr>
                    <w:spacing w:after="0" w:line="252" w:lineRule="auto"/>
                    <w:rPr>
                      <w:rFonts w:ascii="Times New Roman" w:eastAsia="Times New Roman" w:hAnsi="Times New Roman" w:cs="Times New Roman"/>
                      <w:sz w:val="7"/>
                      <w:szCs w:val="7"/>
                      <w:lang w:eastAsia="ro-RO"/>
                    </w:rPr>
                  </w:pPr>
                  <w:r>
                    <w:rPr>
                      <w:rFonts w:ascii="Times New Roman" w:eastAsia="Times New Roman" w:hAnsi="Times New Roman" w:cs="Times New Roman"/>
                      <w:noProof/>
                      <w:color w:val="0000FF"/>
                      <w:sz w:val="7"/>
                      <w:szCs w:val="7"/>
                      <w:lang w:eastAsia="ro-RO"/>
                    </w:rPr>
                    <w:drawing>
                      <wp:inline distT="0" distB="0" distL="0" distR="0">
                        <wp:extent cx="285115" cy="190500"/>
                        <wp:effectExtent l="19050" t="0" r="635" b="0"/>
                        <wp:docPr id="21" name="Imagine 21" descr="Flag of Romania.svg">
                          <a:hlinkClick xmlns:a="http://schemas.openxmlformats.org/drawingml/2006/main" r:id="rId93" tooltip="&quot;Regatul Românie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lag of Romania.svg">
                                  <a:hlinkClick r:id="rId93" tooltip="&quot;Regatul României&quot;"/>
                                </pic:cNvPr>
                                <pic:cNvPicPr>
                                  <a:picLocks noChangeAspect="1" noChangeArrowheads="1"/>
                                </pic:cNvPicPr>
                              </pic:nvPicPr>
                              <pic:blipFill>
                                <a:blip r:embed="rId126"/>
                                <a:srcRect/>
                                <a:stretch>
                                  <a:fillRect/>
                                </a:stretch>
                              </pic:blipFill>
                              <pic:spPr bwMode="auto">
                                <a:xfrm>
                                  <a:off x="0" y="0"/>
                                  <a:ext cx="285115" cy="190500"/>
                                </a:xfrm>
                                <a:prstGeom prst="rect">
                                  <a:avLst/>
                                </a:prstGeom>
                                <a:noFill/>
                                <a:ln w="9525">
                                  <a:noFill/>
                                  <a:miter lim="800000"/>
                                  <a:headEnd/>
                                  <a:tailEnd/>
                                </a:ln>
                              </pic:spPr>
                            </pic:pic>
                          </a:graphicData>
                        </a:graphic>
                      </wp:inline>
                    </w:drawing>
                  </w:r>
                  <w:hyperlink r:id="rId127" w:tooltip="Regatul României" w:history="1">
                    <w:r w:rsidRPr="00FA31F8">
                      <w:rPr>
                        <w:rFonts w:ascii="Times New Roman" w:eastAsia="Times New Roman" w:hAnsi="Times New Roman" w:cs="Times New Roman"/>
                        <w:color w:val="0000FF"/>
                        <w:sz w:val="21"/>
                        <w:u w:val="single"/>
                        <w:lang w:eastAsia="ro-RO"/>
                      </w:rPr>
                      <w:t>→</w:t>
                    </w:r>
                  </w:hyperlink>
                </w:p>
              </w:tc>
            </w:tr>
          </w:tbl>
          <w:p w:rsidR="00FA31F8" w:rsidRPr="00FA31F8" w:rsidRDefault="00FA31F8" w:rsidP="00FA31F8">
            <w:pPr>
              <w:spacing w:after="0" w:line="240" w:lineRule="auto"/>
              <w:rPr>
                <w:rFonts w:ascii="Times New Roman" w:eastAsia="Times New Roman" w:hAnsi="Times New Roman" w:cs="Times New Roman"/>
                <w:sz w:val="24"/>
                <w:szCs w:val="24"/>
                <w:lang w:eastAsia="ro-RO"/>
              </w:rPr>
            </w:pPr>
          </w:p>
        </w:tc>
      </w:tr>
      <w:tr w:rsidR="00FA31F8" w:rsidRPr="00FA31F8" w:rsidTr="00FA31F8">
        <w:trPr>
          <w:tblCellSpacing w:w="15" w:type="dxa"/>
        </w:trPr>
        <w:tc>
          <w:tcPr>
            <w:tcW w:w="0" w:type="auto"/>
            <w:gridSpan w:val="2"/>
            <w:vAlign w:val="center"/>
            <w:hideMark/>
          </w:tcPr>
          <w:tbl>
            <w:tblPr>
              <w:tblW w:w="5000" w:type="pct"/>
              <w:tblCellSpacing w:w="15" w:type="dxa"/>
              <w:tblCellMar>
                <w:top w:w="15" w:type="dxa"/>
                <w:left w:w="15" w:type="dxa"/>
                <w:bottom w:w="15" w:type="dxa"/>
                <w:right w:w="15" w:type="dxa"/>
              </w:tblCellMar>
              <w:tblLook w:val="04A0"/>
            </w:tblPr>
            <w:tblGrid>
              <w:gridCol w:w="3530"/>
              <w:gridCol w:w="2457"/>
            </w:tblGrid>
            <w:tr w:rsidR="00FA31F8" w:rsidRPr="00FA31F8">
              <w:trPr>
                <w:tblCellSpacing w:w="15" w:type="dxa"/>
              </w:trPr>
              <w:tc>
                <w:tcPr>
                  <w:tcW w:w="0" w:type="auto"/>
                  <w:tcBorders>
                    <w:top w:val="nil"/>
                    <w:left w:val="nil"/>
                    <w:bottom w:val="nil"/>
                    <w:right w:val="nil"/>
                  </w:tcBorders>
                  <w:vAlign w:val="center"/>
                  <w:hideMark/>
                </w:tcPr>
                <w:p w:rsidR="00FA31F8" w:rsidRPr="00FA31F8" w:rsidRDefault="00FA31F8" w:rsidP="00FA31F8">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192530" cy="789940"/>
                        <wp:effectExtent l="19050" t="0" r="7620" b="0"/>
                        <wp:docPr id="22" name="Imagine 22" descr="Drapel">
                          <a:hlinkClick xmlns:a="http://schemas.openxmlformats.org/drawingml/2006/main" r:id="rId10" tooltip="&quot;Drape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rapel">
                                  <a:hlinkClick r:id="rId10" tooltip="&quot;Drapel&quot;"/>
                                </pic:cNvPr>
                                <pic:cNvPicPr>
                                  <a:picLocks noChangeAspect="1" noChangeArrowheads="1"/>
                                </pic:cNvPicPr>
                              </pic:nvPicPr>
                              <pic:blipFill>
                                <a:blip r:embed="rId128"/>
                                <a:srcRect/>
                                <a:stretch>
                                  <a:fillRect/>
                                </a:stretch>
                              </pic:blipFill>
                              <pic:spPr bwMode="auto">
                                <a:xfrm>
                                  <a:off x="0" y="0"/>
                                  <a:ext cx="1192530" cy="78994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vAlign w:val="center"/>
                  <w:hideMark/>
                </w:tcPr>
                <w:p w:rsidR="00FA31F8" w:rsidRPr="00FA31F8" w:rsidRDefault="00FA31F8" w:rsidP="00FA31F8">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812165" cy="980440"/>
                        <wp:effectExtent l="19050" t="0" r="6985" b="0"/>
                        <wp:docPr id="23" name="Imagine 23" descr="Stemă">
                          <a:hlinkClick xmlns:a="http://schemas.openxmlformats.org/drawingml/2006/main" r:id="rId129" tooltip="&quot;Stem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emă">
                                  <a:hlinkClick r:id="rId129" tooltip="&quot;Stemă&quot;"/>
                                </pic:cNvPr>
                                <pic:cNvPicPr>
                                  <a:picLocks noChangeAspect="1" noChangeArrowheads="1"/>
                                </pic:cNvPicPr>
                              </pic:nvPicPr>
                              <pic:blipFill>
                                <a:blip r:embed="rId130"/>
                                <a:srcRect/>
                                <a:stretch>
                                  <a:fillRect/>
                                </a:stretch>
                              </pic:blipFill>
                              <pic:spPr bwMode="auto">
                                <a:xfrm>
                                  <a:off x="0" y="0"/>
                                  <a:ext cx="812165" cy="980440"/>
                                </a:xfrm>
                                <a:prstGeom prst="rect">
                                  <a:avLst/>
                                </a:prstGeom>
                                <a:noFill/>
                                <a:ln w="9525">
                                  <a:noFill/>
                                  <a:miter lim="800000"/>
                                  <a:headEnd/>
                                  <a:tailEnd/>
                                </a:ln>
                              </pic:spPr>
                            </pic:pic>
                          </a:graphicData>
                        </a:graphic>
                      </wp:inline>
                    </w:drawing>
                  </w:r>
                </w:p>
              </w:tc>
            </w:tr>
            <w:tr w:rsidR="00FA31F8" w:rsidRPr="00FA31F8">
              <w:trPr>
                <w:tblCellSpacing w:w="15" w:type="dxa"/>
              </w:trPr>
              <w:tc>
                <w:tcPr>
                  <w:tcW w:w="0" w:type="auto"/>
                  <w:tcBorders>
                    <w:top w:val="nil"/>
                    <w:left w:val="nil"/>
                    <w:bottom w:val="nil"/>
                    <w:right w:val="nil"/>
                  </w:tcBorders>
                  <w:vAlign w:val="center"/>
                  <w:hideMark/>
                </w:tcPr>
                <w:p w:rsidR="00FA31F8" w:rsidRPr="00FA31F8" w:rsidRDefault="00FA31F8" w:rsidP="00FA31F8">
                  <w:pPr>
                    <w:spacing w:after="0" w:line="240" w:lineRule="auto"/>
                    <w:jc w:val="center"/>
                    <w:rPr>
                      <w:rFonts w:ascii="Times New Roman" w:eastAsia="Times New Roman" w:hAnsi="Times New Roman" w:cs="Times New Roman"/>
                      <w:sz w:val="23"/>
                      <w:szCs w:val="23"/>
                      <w:lang w:eastAsia="ro-RO"/>
                    </w:rPr>
                  </w:pPr>
                  <w:hyperlink r:id="rId131" w:tooltip="Steagul Bucovinei — pagină inexistentă" w:history="1">
                    <w:r w:rsidRPr="00FA31F8">
                      <w:rPr>
                        <w:rFonts w:ascii="Times New Roman" w:eastAsia="Times New Roman" w:hAnsi="Times New Roman" w:cs="Times New Roman"/>
                        <w:color w:val="0000FF"/>
                        <w:sz w:val="23"/>
                        <w:u w:val="single"/>
                        <w:lang w:eastAsia="ro-RO"/>
                      </w:rPr>
                      <w:t>Drapel</w:t>
                    </w:r>
                  </w:hyperlink>
                </w:p>
              </w:tc>
              <w:tc>
                <w:tcPr>
                  <w:tcW w:w="0" w:type="auto"/>
                  <w:tcBorders>
                    <w:top w:val="nil"/>
                    <w:left w:val="nil"/>
                    <w:bottom w:val="nil"/>
                    <w:right w:val="nil"/>
                  </w:tcBorders>
                  <w:vAlign w:val="center"/>
                  <w:hideMark/>
                </w:tcPr>
                <w:p w:rsidR="00FA31F8" w:rsidRPr="00FA31F8" w:rsidRDefault="00FA31F8" w:rsidP="00FA31F8">
                  <w:pPr>
                    <w:spacing w:after="0" w:line="240" w:lineRule="auto"/>
                    <w:jc w:val="center"/>
                    <w:rPr>
                      <w:rFonts w:ascii="Times New Roman" w:eastAsia="Times New Roman" w:hAnsi="Times New Roman" w:cs="Times New Roman"/>
                      <w:sz w:val="23"/>
                      <w:szCs w:val="23"/>
                      <w:lang w:eastAsia="ro-RO"/>
                    </w:rPr>
                  </w:pPr>
                  <w:r w:rsidRPr="00FA31F8">
                    <w:rPr>
                      <w:rFonts w:ascii="Times New Roman" w:eastAsia="Times New Roman" w:hAnsi="Times New Roman" w:cs="Times New Roman"/>
                      <w:sz w:val="23"/>
                      <w:szCs w:val="23"/>
                      <w:lang w:eastAsia="ro-RO"/>
                    </w:rPr>
                    <w:t>Stemă</w:t>
                  </w:r>
                </w:p>
              </w:tc>
            </w:tr>
          </w:tbl>
          <w:p w:rsidR="00FA31F8" w:rsidRPr="00FA31F8" w:rsidRDefault="00FA31F8" w:rsidP="00FA31F8">
            <w:pPr>
              <w:spacing w:after="0" w:line="240" w:lineRule="auto"/>
              <w:rPr>
                <w:rFonts w:ascii="Times New Roman" w:eastAsia="Times New Roman" w:hAnsi="Times New Roman" w:cs="Times New Roman"/>
                <w:sz w:val="24"/>
                <w:szCs w:val="24"/>
                <w:lang w:eastAsia="ro-RO"/>
              </w:rPr>
            </w:pPr>
          </w:p>
        </w:tc>
      </w:tr>
      <w:tr w:rsidR="00FA31F8" w:rsidRPr="00FA31F8" w:rsidTr="00FA31F8">
        <w:trPr>
          <w:tblCellSpacing w:w="15" w:type="dxa"/>
        </w:trPr>
        <w:tc>
          <w:tcPr>
            <w:tcW w:w="0" w:type="auto"/>
            <w:gridSpan w:val="2"/>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2860040" cy="2157730"/>
                  <wp:effectExtent l="19050" t="0" r="0" b="0"/>
                  <wp:docPr id="24" name="Imagine 24" descr="Bucovina în cadrul Austro-Ungariei">
                    <a:hlinkClick xmlns:a="http://schemas.openxmlformats.org/drawingml/2006/main" r:id="rId17" tooltip="&quot;Bucovina în cadrul Austro-Ungarie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ucovina în cadrul Austro-Ungariei">
                            <a:hlinkClick r:id="rId17" tooltip="&quot;Bucovina în cadrul Austro-Ungariei&quot;"/>
                          </pic:cNvPr>
                          <pic:cNvPicPr>
                            <a:picLocks noChangeAspect="1" noChangeArrowheads="1"/>
                          </pic:cNvPicPr>
                        </pic:nvPicPr>
                        <pic:blipFill>
                          <a:blip r:embed="rId132"/>
                          <a:srcRect/>
                          <a:stretch>
                            <a:fillRect/>
                          </a:stretch>
                        </pic:blipFill>
                        <pic:spPr bwMode="auto">
                          <a:xfrm>
                            <a:off x="0" y="0"/>
                            <a:ext cx="2860040" cy="2157730"/>
                          </a:xfrm>
                          <a:prstGeom prst="rect">
                            <a:avLst/>
                          </a:prstGeom>
                          <a:noFill/>
                          <a:ln w="9525">
                            <a:noFill/>
                            <a:miter lim="800000"/>
                            <a:headEnd/>
                            <a:tailEnd/>
                          </a:ln>
                        </pic:spPr>
                      </pic:pic>
                    </a:graphicData>
                  </a:graphic>
                </wp:inline>
              </w:drawing>
            </w:r>
          </w:p>
          <w:p w:rsidR="00FA31F8" w:rsidRPr="00FA31F8" w:rsidRDefault="00FA31F8" w:rsidP="00FA31F8">
            <w:pPr>
              <w:spacing w:after="0" w:line="300" w:lineRule="atLeast"/>
              <w:rPr>
                <w:rFonts w:ascii="Times New Roman" w:eastAsia="Times New Roman" w:hAnsi="Times New Roman" w:cs="Times New Roman"/>
                <w:lang w:eastAsia="ro-RO"/>
              </w:rPr>
            </w:pPr>
            <w:r w:rsidRPr="00FA31F8">
              <w:rPr>
                <w:rFonts w:ascii="Times New Roman" w:eastAsia="Times New Roman" w:hAnsi="Times New Roman" w:cs="Times New Roman"/>
                <w:lang w:eastAsia="ro-RO"/>
              </w:rPr>
              <w:t xml:space="preserve">Bucovina în cadrul </w:t>
            </w:r>
            <w:hyperlink r:id="rId133" w:tooltip="Austro-Ungaria" w:history="1">
              <w:r w:rsidRPr="00FA31F8">
                <w:rPr>
                  <w:rFonts w:ascii="Times New Roman" w:eastAsia="Times New Roman" w:hAnsi="Times New Roman" w:cs="Times New Roman"/>
                  <w:color w:val="0000FF"/>
                  <w:u w:val="single"/>
                  <w:lang w:eastAsia="ro-RO"/>
                </w:rPr>
                <w:t>Austro-Ungariei</w:t>
              </w:r>
            </w:hyperlink>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hyperlink r:id="rId134" w:tooltip="Listă a fostelor capitale naționale" w:history="1">
              <w:r w:rsidRPr="00FA31F8">
                <w:rPr>
                  <w:rFonts w:ascii="Times New Roman" w:eastAsia="Times New Roman" w:hAnsi="Times New Roman" w:cs="Times New Roman"/>
                  <w:b/>
                  <w:bCs/>
                  <w:color w:val="0000FF"/>
                  <w:sz w:val="24"/>
                  <w:szCs w:val="24"/>
                  <w:u w:val="single"/>
                  <w:lang w:eastAsia="ro-RO"/>
                </w:rPr>
                <w:t>Capitală</w:t>
              </w:r>
            </w:hyperlink>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hyperlink r:id="rId135" w:tooltip="Cernăuți" w:history="1">
              <w:r w:rsidRPr="00FA31F8">
                <w:rPr>
                  <w:rFonts w:ascii="Times New Roman" w:eastAsia="Times New Roman" w:hAnsi="Times New Roman" w:cs="Times New Roman"/>
                  <w:color w:val="0000FF"/>
                  <w:sz w:val="24"/>
                  <w:szCs w:val="24"/>
                  <w:u w:val="single"/>
                  <w:lang w:eastAsia="ro-RO"/>
                </w:rPr>
                <w:t>Cernăuți</w:t>
              </w:r>
            </w:hyperlink>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Limbă</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hyperlink r:id="rId136" w:tooltip="Limba română" w:history="1">
              <w:r w:rsidRPr="00FA31F8">
                <w:rPr>
                  <w:rFonts w:ascii="Times New Roman" w:eastAsia="Times New Roman" w:hAnsi="Times New Roman" w:cs="Times New Roman"/>
                  <w:color w:val="0000FF"/>
                  <w:sz w:val="24"/>
                  <w:szCs w:val="24"/>
                  <w:u w:val="single"/>
                  <w:lang w:eastAsia="ro-RO"/>
                </w:rPr>
                <w:t>română</w:t>
              </w:r>
            </w:hyperlink>
            <w:r w:rsidRPr="00FA31F8">
              <w:rPr>
                <w:rFonts w:ascii="Times New Roman" w:eastAsia="Times New Roman" w:hAnsi="Times New Roman" w:cs="Times New Roman"/>
                <w:sz w:val="24"/>
                <w:szCs w:val="24"/>
                <w:lang w:eastAsia="ro-RO"/>
              </w:rPr>
              <w:t xml:space="preserve">, </w:t>
            </w:r>
            <w:hyperlink r:id="rId137" w:tooltip="Limba germană" w:history="1">
              <w:r w:rsidRPr="00FA31F8">
                <w:rPr>
                  <w:rFonts w:ascii="Times New Roman" w:eastAsia="Times New Roman" w:hAnsi="Times New Roman" w:cs="Times New Roman"/>
                  <w:color w:val="0000FF"/>
                  <w:sz w:val="24"/>
                  <w:szCs w:val="24"/>
                  <w:u w:val="single"/>
                  <w:lang w:eastAsia="ro-RO"/>
                </w:rPr>
                <w:t>germană</w:t>
              </w:r>
            </w:hyperlink>
            <w:r w:rsidRPr="00FA31F8">
              <w:rPr>
                <w:rFonts w:ascii="Times New Roman" w:eastAsia="Times New Roman" w:hAnsi="Times New Roman" w:cs="Times New Roman"/>
                <w:sz w:val="24"/>
                <w:szCs w:val="24"/>
                <w:lang w:eastAsia="ro-RO"/>
              </w:rPr>
              <w:t xml:space="preserve">, </w:t>
            </w:r>
            <w:hyperlink r:id="rId138" w:tooltip="Limba ucraineană" w:history="1">
              <w:r w:rsidRPr="00FA31F8">
                <w:rPr>
                  <w:rFonts w:ascii="Times New Roman" w:eastAsia="Times New Roman" w:hAnsi="Times New Roman" w:cs="Times New Roman"/>
                  <w:color w:val="0000FF"/>
                  <w:sz w:val="24"/>
                  <w:szCs w:val="24"/>
                  <w:u w:val="single"/>
                  <w:lang w:eastAsia="ro-RO"/>
                </w:rPr>
                <w:t>ucraineană</w:t>
              </w:r>
            </w:hyperlink>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hyperlink r:id="rId139" w:tooltip="Religie de stat" w:history="1">
              <w:r w:rsidRPr="00FA31F8">
                <w:rPr>
                  <w:rFonts w:ascii="Times New Roman" w:eastAsia="Times New Roman" w:hAnsi="Times New Roman" w:cs="Times New Roman"/>
                  <w:b/>
                  <w:bCs/>
                  <w:color w:val="0000FF"/>
                  <w:sz w:val="24"/>
                  <w:szCs w:val="24"/>
                  <w:u w:val="single"/>
                  <w:lang w:eastAsia="ro-RO"/>
                </w:rPr>
                <w:t>Religie</w:t>
              </w:r>
            </w:hyperlink>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hyperlink r:id="rId140" w:tooltip="Creștinism" w:history="1">
              <w:r w:rsidRPr="00FA31F8">
                <w:rPr>
                  <w:rFonts w:ascii="Times New Roman" w:eastAsia="Times New Roman" w:hAnsi="Times New Roman" w:cs="Times New Roman"/>
                  <w:color w:val="0000FF"/>
                  <w:sz w:val="24"/>
                  <w:szCs w:val="24"/>
                  <w:u w:val="single"/>
                  <w:lang w:eastAsia="ro-RO"/>
                </w:rPr>
                <w:t>Creștină</w:t>
              </w:r>
            </w:hyperlink>
          </w:p>
        </w:tc>
      </w:tr>
      <w:tr w:rsidR="00FA31F8" w:rsidRPr="00FA31F8" w:rsidTr="00FA31F8">
        <w:trPr>
          <w:tblCellSpacing w:w="15" w:type="dxa"/>
        </w:trPr>
        <w:tc>
          <w:tcPr>
            <w:tcW w:w="0" w:type="auto"/>
            <w:gridSpan w:val="2"/>
            <w:shd w:val="clear" w:color="auto" w:fill="F9F9F9"/>
            <w:vAlign w:val="center"/>
            <w:hideMark/>
          </w:tcPr>
          <w:p w:rsidR="00FA31F8" w:rsidRPr="00FA31F8" w:rsidRDefault="00FA31F8" w:rsidP="00FA31F8">
            <w:pPr>
              <w:spacing w:after="0" w:line="240" w:lineRule="auto"/>
              <w:jc w:val="center"/>
              <w:rPr>
                <w:rFonts w:ascii="Times New Roman" w:eastAsia="Times New Roman" w:hAnsi="Times New Roman" w:cs="Times New Roman"/>
                <w:b/>
                <w:bCs/>
                <w:color w:val="000000"/>
                <w:sz w:val="24"/>
                <w:szCs w:val="24"/>
                <w:lang w:eastAsia="ro-RO"/>
              </w:rPr>
            </w:pPr>
            <w:r w:rsidRPr="00FA31F8">
              <w:rPr>
                <w:rFonts w:ascii="Times New Roman" w:eastAsia="Times New Roman" w:hAnsi="Times New Roman" w:cs="Times New Roman"/>
                <w:b/>
                <w:bCs/>
                <w:color w:val="000000"/>
                <w:sz w:val="24"/>
                <w:szCs w:val="24"/>
                <w:lang w:eastAsia="ro-RO"/>
              </w:rPr>
              <w:t>Guvernare</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hyperlink r:id="rId141" w:tooltip="Formă de guvernare" w:history="1">
              <w:r w:rsidRPr="00FA31F8">
                <w:rPr>
                  <w:rFonts w:ascii="Times New Roman" w:eastAsia="Times New Roman" w:hAnsi="Times New Roman" w:cs="Times New Roman"/>
                  <w:b/>
                  <w:bCs/>
                  <w:color w:val="0000FF"/>
                  <w:sz w:val="24"/>
                  <w:szCs w:val="24"/>
                  <w:u w:val="single"/>
                  <w:lang w:eastAsia="ro-RO"/>
                </w:rPr>
                <w:t>Formă de guvernare</w:t>
              </w:r>
            </w:hyperlink>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hyperlink r:id="rId142" w:tooltip="Ducat" w:history="1">
              <w:r w:rsidRPr="00FA31F8">
                <w:rPr>
                  <w:rFonts w:ascii="Times New Roman" w:eastAsia="Times New Roman" w:hAnsi="Times New Roman" w:cs="Times New Roman"/>
                  <w:color w:val="0000FF"/>
                  <w:sz w:val="24"/>
                  <w:szCs w:val="24"/>
                  <w:u w:val="single"/>
                  <w:lang w:eastAsia="ro-RO"/>
                </w:rPr>
                <w:t>ducat</w:t>
              </w:r>
            </w:hyperlink>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Conducător</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 - 1774 - 1778</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hyperlink r:id="rId143" w:tooltip="Gabriel Freiherr von Spleny — pagină inexistentă" w:history="1">
              <w:r w:rsidRPr="00FA31F8">
                <w:rPr>
                  <w:rFonts w:ascii="Times New Roman" w:eastAsia="Times New Roman" w:hAnsi="Times New Roman" w:cs="Times New Roman"/>
                  <w:color w:val="0000FF"/>
                  <w:sz w:val="24"/>
                  <w:szCs w:val="24"/>
                  <w:u w:val="single"/>
                  <w:lang w:eastAsia="ro-RO"/>
                </w:rPr>
                <w:t xml:space="preserve">Gabriel </w:t>
              </w:r>
              <w:proofErr w:type="spellStart"/>
              <w:r w:rsidRPr="00FA31F8">
                <w:rPr>
                  <w:rFonts w:ascii="Times New Roman" w:eastAsia="Times New Roman" w:hAnsi="Times New Roman" w:cs="Times New Roman"/>
                  <w:color w:val="0000FF"/>
                  <w:sz w:val="24"/>
                  <w:szCs w:val="24"/>
                  <w:u w:val="single"/>
                  <w:lang w:eastAsia="ro-RO"/>
                </w:rPr>
                <w:t>Freiherr</w:t>
              </w:r>
              <w:proofErr w:type="spellEnd"/>
              <w:r w:rsidRPr="00FA31F8">
                <w:rPr>
                  <w:rFonts w:ascii="Times New Roman" w:eastAsia="Times New Roman" w:hAnsi="Times New Roman" w:cs="Times New Roman"/>
                  <w:color w:val="0000FF"/>
                  <w:sz w:val="24"/>
                  <w:szCs w:val="24"/>
                  <w:u w:val="single"/>
                  <w:lang w:eastAsia="ro-RO"/>
                </w:rPr>
                <w:t xml:space="preserve"> von </w:t>
              </w:r>
              <w:proofErr w:type="spellStart"/>
              <w:r w:rsidRPr="00FA31F8">
                <w:rPr>
                  <w:rFonts w:ascii="Times New Roman" w:eastAsia="Times New Roman" w:hAnsi="Times New Roman" w:cs="Times New Roman"/>
                  <w:color w:val="0000FF"/>
                  <w:sz w:val="24"/>
                  <w:szCs w:val="24"/>
                  <w:u w:val="single"/>
                  <w:lang w:eastAsia="ro-RO"/>
                </w:rPr>
                <w:t>Spleny</w:t>
              </w:r>
              <w:proofErr w:type="spellEnd"/>
            </w:hyperlink>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 - 1916 - 1918</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hyperlink r:id="rId144" w:tooltip="Joseph von Etzdorf — pagină inexistentă" w:history="1">
              <w:r w:rsidRPr="00FA31F8">
                <w:rPr>
                  <w:rFonts w:ascii="Times New Roman" w:eastAsia="Times New Roman" w:hAnsi="Times New Roman" w:cs="Times New Roman"/>
                  <w:color w:val="0000FF"/>
                  <w:sz w:val="24"/>
                  <w:szCs w:val="24"/>
                  <w:u w:val="single"/>
                  <w:lang w:eastAsia="ro-RO"/>
                </w:rPr>
                <w:t xml:space="preserve">Joseph von </w:t>
              </w:r>
              <w:proofErr w:type="spellStart"/>
              <w:r w:rsidRPr="00FA31F8">
                <w:rPr>
                  <w:rFonts w:ascii="Times New Roman" w:eastAsia="Times New Roman" w:hAnsi="Times New Roman" w:cs="Times New Roman"/>
                  <w:color w:val="0000FF"/>
                  <w:sz w:val="24"/>
                  <w:szCs w:val="24"/>
                  <w:u w:val="single"/>
                  <w:lang w:eastAsia="ro-RO"/>
                </w:rPr>
                <w:t>Etzdorf</w:t>
              </w:r>
              <w:proofErr w:type="spellEnd"/>
            </w:hyperlink>
          </w:p>
        </w:tc>
      </w:tr>
      <w:tr w:rsidR="00FA31F8" w:rsidRPr="00FA31F8" w:rsidTr="00FA31F8">
        <w:trPr>
          <w:tblCellSpacing w:w="15" w:type="dxa"/>
        </w:trPr>
        <w:tc>
          <w:tcPr>
            <w:tcW w:w="0" w:type="auto"/>
            <w:gridSpan w:val="2"/>
            <w:shd w:val="clear" w:color="auto" w:fill="F9F9F9"/>
            <w:vAlign w:val="center"/>
            <w:hideMark/>
          </w:tcPr>
          <w:p w:rsidR="00FA31F8" w:rsidRPr="00FA31F8" w:rsidRDefault="00FA31F8" w:rsidP="00FA31F8">
            <w:pPr>
              <w:spacing w:after="0" w:line="240" w:lineRule="auto"/>
              <w:jc w:val="center"/>
              <w:rPr>
                <w:rFonts w:ascii="Times New Roman" w:eastAsia="Times New Roman" w:hAnsi="Times New Roman" w:cs="Times New Roman"/>
                <w:b/>
                <w:bCs/>
                <w:color w:val="000000"/>
                <w:sz w:val="24"/>
                <w:szCs w:val="24"/>
                <w:lang w:eastAsia="ro-RO"/>
              </w:rPr>
            </w:pPr>
            <w:r w:rsidRPr="00FA31F8">
              <w:rPr>
                <w:rFonts w:ascii="Times New Roman" w:eastAsia="Times New Roman" w:hAnsi="Times New Roman" w:cs="Times New Roman"/>
                <w:b/>
                <w:bCs/>
                <w:color w:val="000000"/>
                <w:sz w:val="24"/>
                <w:szCs w:val="24"/>
                <w:lang w:eastAsia="ro-RO"/>
              </w:rPr>
              <w:t>Istorie</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Ducatul autonom al Bucovinei</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hyperlink r:id="rId145" w:tooltip="1774" w:history="1">
              <w:r w:rsidRPr="00FA31F8">
                <w:rPr>
                  <w:rFonts w:ascii="Times New Roman" w:eastAsia="Times New Roman" w:hAnsi="Times New Roman" w:cs="Times New Roman"/>
                  <w:color w:val="0000FF"/>
                  <w:sz w:val="24"/>
                  <w:szCs w:val="24"/>
                  <w:u w:val="single"/>
                  <w:lang w:eastAsia="ro-RO"/>
                </w:rPr>
                <w:t>1774</w:t>
              </w:r>
            </w:hyperlink>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Desființare</w:t>
            </w:r>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hyperlink r:id="rId146" w:tooltip="1918" w:history="1">
              <w:r w:rsidRPr="00FA31F8">
                <w:rPr>
                  <w:rFonts w:ascii="Times New Roman" w:eastAsia="Times New Roman" w:hAnsi="Times New Roman" w:cs="Times New Roman"/>
                  <w:color w:val="0000FF"/>
                  <w:sz w:val="24"/>
                  <w:szCs w:val="24"/>
                  <w:u w:val="single"/>
                  <w:lang w:eastAsia="ro-RO"/>
                </w:rPr>
                <w:t>1918</w:t>
              </w:r>
            </w:hyperlink>
          </w:p>
        </w:tc>
      </w:tr>
      <w:tr w:rsidR="00FA31F8" w:rsidRPr="00FA31F8" w:rsidTr="00FA31F8">
        <w:trPr>
          <w:tblCellSpacing w:w="15" w:type="dxa"/>
        </w:trPr>
        <w:tc>
          <w:tcPr>
            <w:tcW w:w="0" w:type="auto"/>
            <w:gridSpan w:val="2"/>
            <w:shd w:val="clear" w:color="auto" w:fill="F9F9F9"/>
            <w:vAlign w:val="center"/>
            <w:hideMark/>
          </w:tcPr>
          <w:p w:rsidR="00FA31F8" w:rsidRPr="00FA31F8" w:rsidRDefault="00FA31F8" w:rsidP="00FA31F8">
            <w:pPr>
              <w:spacing w:after="0" w:line="240" w:lineRule="auto"/>
              <w:jc w:val="center"/>
              <w:rPr>
                <w:rFonts w:ascii="Times New Roman" w:eastAsia="Times New Roman" w:hAnsi="Times New Roman" w:cs="Times New Roman"/>
                <w:b/>
                <w:bCs/>
                <w:color w:val="000000"/>
                <w:sz w:val="24"/>
                <w:szCs w:val="24"/>
                <w:lang w:eastAsia="ro-RO"/>
              </w:rPr>
            </w:pPr>
            <w:r w:rsidRPr="00FA31F8">
              <w:rPr>
                <w:rFonts w:ascii="Times New Roman" w:eastAsia="Times New Roman" w:hAnsi="Times New Roman" w:cs="Times New Roman"/>
                <w:b/>
                <w:bCs/>
                <w:color w:val="000000"/>
                <w:sz w:val="24"/>
                <w:szCs w:val="24"/>
                <w:lang w:eastAsia="ro-RO"/>
              </w:rPr>
              <w:t>Date statistice</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hyperlink r:id="rId147" w:tooltip="Listă a țărilor după suprafață" w:history="1">
              <w:r w:rsidRPr="00FA31F8">
                <w:rPr>
                  <w:rFonts w:ascii="Times New Roman" w:eastAsia="Times New Roman" w:hAnsi="Times New Roman" w:cs="Times New Roman"/>
                  <w:b/>
                  <w:bCs/>
                  <w:color w:val="0000FF"/>
                  <w:sz w:val="24"/>
                  <w:szCs w:val="24"/>
                  <w:u w:val="single"/>
                  <w:lang w:eastAsia="ro-RO"/>
                </w:rPr>
                <w:t>Suprafață</w:t>
              </w:r>
            </w:hyperlink>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 - </w:t>
            </w:r>
            <w:hyperlink r:id="rId148" w:tooltip="Secolul al XIX-lea" w:history="1">
              <w:r w:rsidRPr="00FA31F8">
                <w:rPr>
                  <w:rFonts w:ascii="Times New Roman" w:eastAsia="Times New Roman" w:hAnsi="Times New Roman" w:cs="Times New Roman"/>
                  <w:b/>
                  <w:bCs/>
                  <w:color w:val="0000FF"/>
                  <w:sz w:val="24"/>
                  <w:szCs w:val="24"/>
                  <w:u w:val="single"/>
                  <w:lang w:eastAsia="ro-RO"/>
                </w:rPr>
                <w:t>secolul al XIX-lea</w:t>
              </w:r>
            </w:hyperlink>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10.441 km²</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hyperlink r:id="rId149" w:tooltip="Listă a țărilor după populație" w:history="1">
              <w:r w:rsidRPr="00FA31F8">
                <w:rPr>
                  <w:rFonts w:ascii="Times New Roman" w:eastAsia="Times New Roman" w:hAnsi="Times New Roman" w:cs="Times New Roman"/>
                  <w:b/>
                  <w:bCs/>
                  <w:color w:val="0000FF"/>
                  <w:sz w:val="24"/>
                  <w:szCs w:val="24"/>
                  <w:u w:val="single"/>
                  <w:lang w:eastAsia="ro-RO"/>
                </w:rPr>
                <w:t>Populație</w:t>
              </w:r>
            </w:hyperlink>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 - </w:t>
            </w:r>
            <w:hyperlink r:id="rId150" w:tooltip="Secolul al XIX-lea" w:history="1">
              <w:r w:rsidRPr="00FA31F8">
                <w:rPr>
                  <w:rFonts w:ascii="Times New Roman" w:eastAsia="Times New Roman" w:hAnsi="Times New Roman" w:cs="Times New Roman"/>
                  <w:b/>
                  <w:bCs/>
                  <w:color w:val="0000FF"/>
                  <w:sz w:val="24"/>
                  <w:szCs w:val="24"/>
                  <w:u w:val="single"/>
                  <w:lang w:eastAsia="ro-RO"/>
                </w:rPr>
                <w:t>secolul al XIX-lea</w:t>
              </w:r>
            </w:hyperlink>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800.198 loc.</w:t>
            </w:r>
          </w:p>
        </w:tc>
      </w:tr>
      <w:tr w:rsidR="00FA31F8" w:rsidRPr="00FA31F8" w:rsidTr="00FA31F8">
        <w:trPr>
          <w:tblCellSpacing w:w="15" w:type="dxa"/>
        </w:trPr>
        <w:tc>
          <w:tcPr>
            <w:tcW w:w="0" w:type="auto"/>
            <w:vAlign w:val="center"/>
            <w:hideMark/>
          </w:tcPr>
          <w:p w:rsidR="00FA31F8" w:rsidRPr="00FA31F8" w:rsidRDefault="00FA31F8" w:rsidP="00FA31F8">
            <w:pPr>
              <w:spacing w:after="0" w:line="240" w:lineRule="auto"/>
              <w:jc w:val="center"/>
              <w:rPr>
                <w:rFonts w:ascii="Times New Roman" w:eastAsia="Times New Roman" w:hAnsi="Times New Roman" w:cs="Times New Roman"/>
                <w:b/>
                <w:bCs/>
                <w:sz w:val="24"/>
                <w:szCs w:val="24"/>
                <w:lang w:eastAsia="ro-RO"/>
              </w:rPr>
            </w:pPr>
            <w:r w:rsidRPr="00FA31F8">
              <w:rPr>
                <w:rFonts w:ascii="Times New Roman" w:eastAsia="Times New Roman" w:hAnsi="Times New Roman" w:cs="Times New Roman"/>
                <w:b/>
                <w:bCs/>
                <w:sz w:val="24"/>
                <w:szCs w:val="24"/>
                <w:lang w:eastAsia="ro-RO"/>
              </w:rPr>
              <w:t xml:space="preserve">     </w:t>
            </w:r>
            <w:hyperlink r:id="rId151" w:tooltip="Densitatea populației" w:history="1">
              <w:r w:rsidRPr="00FA31F8">
                <w:rPr>
                  <w:rFonts w:ascii="Times New Roman" w:eastAsia="Times New Roman" w:hAnsi="Times New Roman" w:cs="Times New Roman"/>
                  <w:b/>
                  <w:bCs/>
                  <w:color w:val="0000FF"/>
                  <w:sz w:val="24"/>
                  <w:szCs w:val="24"/>
                  <w:u w:val="single"/>
                  <w:lang w:eastAsia="ro-RO"/>
                </w:rPr>
                <w:t>Densitate</w:t>
              </w:r>
            </w:hyperlink>
          </w:p>
        </w:tc>
        <w:tc>
          <w:tcPr>
            <w:tcW w:w="0" w:type="auto"/>
            <w:vAlign w:val="center"/>
            <w:hideMark/>
          </w:tcPr>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76,6 loc./km²</w:t>
            </w:r>
          </w:p>
        </w:tc>
      </w:tr>
      <w:tr w:rsidR="00FA31F8" w:rsidRPr="00FA31F8" w:rsidTr="00FA31F8">
        <w:trPr>
          <w:tblCellSpacing w:w="15" w:type="dxa"/>
        </w:trPr>
        <w:tc>
          <w:tcPr>
            <w:tcW w:w="0" w:type="auto"/>
            <w:gridSpan w:val="2"/>
            <w:shd w:val="clear" w:color="auto" w:fill="F9F9F9"/>
            <w:vAlign w:val="center"/>
            <w:hideMark/>
          </w:tcPr>
          <w:p w:rsidR="00FA31F8" w:rsidRPr="00FA31F8" w:rsidRDefault="00FA31F8" w:rsidP="00FA31F8">
            <w:pPr>
              <w:spacing w:after="0" w:line="240" w:lineRule="auto"/>
              <w:jc w:val="right"/>
              <w:rPr>
                <w:rFonts w:ascii="Times New Roman" w:eastAsia="Times New Roman" w:hAnsi="Times New Roman" w:cs="Times New Roman"/>
                <w:sz w:val="19"/>
                <w:szCs w:val="19"/>
                <w:lang w:eastAsia="ro-RO"/>
              </w:rPr>
            </w:pPr>
            <w:r w:rsidRPr="00FA31F8">
              <w:rPr>
                <w:rFonts w:ascii="Times New Roman" w:eastAsia="Times New Roman" w:hAnsi="Times New Roman" w:cs="Times New Roman"/>
                <w:sz w:val="19"/>
                <w:lang w:eastAsia="ro-RO"/>
              </w:rPr>
              <w:t xml:space="preserve">Modifică </w:t>
            </w:r>
            <w:hyperlink r:id="rId152" w:tooltip="d:Q105206" w:history="1">
              <w:r w:rsidRPr="00FA31F8">
                <w:rPr>
                  <w:rFonts w:ascii="Times New Roman" w:eastAsia="Times New Roman" w:hAnsi="Times New Roman" w:cs="Times New Roman"/>
                  <w:color w:val="0000FF"/>
                  <w:sz w:val="19"/>
                  <w:u w:val="single"/>
                  <w:lang w:eastAsia="ro-RO"/>
                </w:rPr>
                <w:t>date</w:t>
              </w:r>
            </w:hyperlink>
            <w:r w:rsidRPr="00FA31F8">
              <w:rPr>
                <w:rFonts w:ascii="Times New Roman" w:eastAsia="Times New Roman" w:hAnsi="Times New Roman" w:cs="Times New Roman"/>
                <w:sz w:val="19"/>
                <w:lang w:eastAsia="ro-RO"/>
              </w:rPr>
              <w:t xml:space="preserve"> / </w:t>
            </w:r>
            <w:hyperlink r:id="rId153" w:history="1">
              <w:r w:rsidRPr="00FA31F8">
                <w:rPr>
                  <w:rFonts w:ascii="Times New Roman" w:eastAsia="Times New Roman" w:hAnsi="Times New Roman" w:cs="Times New Roman"/>
                  <w:color w:val="555555"/>
                  <w:sz w:val="19"/>
                  <w:u w:val="single"/>
                  <w:lang w:eastAsia="ro-RO"/>
                </w:rPr>
                <w:t>text</w:t>
              </w:r>
            </w:hyperlink>
            <w:r w:rsidRPr="00FA31F8">
              <w:rPr>
                <w:rFonts w:ascii="Times New Roman" w:eastAsia="Times New Roman" w:hAnsi="Times New Roman" w:cs="Times New Roman"/>
                <w:sz w:val="19"/>
                <w:szCs w:val="19"/>
                <w:lang w:eastAsia="ro-RO"/>
              </w:rPr>
              <w:t> </w:t>
            </w:r>
            <w:r>
              <w:rPr>
                <w:rFonts w:ascii="Times New Roman" w:eastAsia="Times New Roman" w:hAnsi="Times New Roman" w:cs="Times New Roman"/>
                <w:noProof/>
                <w:color w:val="0000FF"/>
                <w:sz w:val="19"/>
                <w:szCs w:val="19"/>
                <w:lang w:eastAsia="ro-RO"/>
              </w:rPr>
              <w:drawing>
                <wp:inline distT="0" distB="0" distL="0" distR="0">
                  <wp:extent cx="116840" cy="116840"/>
                  <wp:effectExtent l="19050" t="0" r="0" b="0"/>
                  <wp:docPr id="25" name="Imagine 25" descr="Consultați documentația formatului">
                    <a:hlinkClick xmlns:a="http://schemas.openxmlformats.org/drawingml/2006/main" r:id="rId154" tooltip="&quot;Consultați documentația formatulu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onsultați documentația formatului">
                            <a:hlinkClick r:id="rId154" tooltip="&quot;Consultați documentația formatului&quot;"/>
                          </pic:cNvPr>
                          <pic:cNvPicPr>
                            <a:picLocks noChangeAspect="1" noChangeArrowheads="1"/>
                          </pic:cNvPicPr>
                        </pic:nvPicPr>
                        <pic:blipFill>
                          <a:blip r:embed="rId22"/>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r>
    </w:tbl>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Din punct de vedere politic, până în </w:t>
      </w:r>
      <w:hyperlink r:id="rId155" w:tooltip="1848" w:history="1">
        <w:r w:rsidRPr="00FA31F8">
          <w:rPr>
            <w:rFonts w:ascii="Times New Roman" w:eastAsia="Times New Roman" w:hAnsi="Times New Roman" w:cs="Times New Roman"/>
            <w:color w:val="0000FF"/>
            <w:sz w:val="24"/>
            <w:szCs w:val="24"/>
            <w:u w:val="single"/>
            <w:lang w:eastAsia="ro-RO"/>
          </w:rPr>
          <w:t>1848</w:t>
        </w:r>
      </w:hyperlink>
      <w:r w:rsidRPr="00FA31F8">
        <w:rPr>
          <w:rFonts w:ascii="Times New Roman" w:eastAsia="Times New Roman" w:hAnsi="Times New Roman" w:cs="Times New Roman"/>
          <w:sz w:val="24"/>
          <w:szCs w:val="24"/>
          <w:lang w:eastAsia="ro-RO"/>
        </w:rPr>
        <w:t xml:space="preserve">, bucovinenii aveau doar 8 reprezentanți români din partea lor, deputați, în parlamentul imperial de la </w:t>
      </w:r>
      <w:hyperlink r:id="rId156" w:tooltip="Viena" w:history="1">
        <w:r w:rsidRPr="00FA31F8">
          <w:rPr>
            <w:rFonts w:ascii="Times New Roman" w:eastAsia="Times New Roman" w:hAnsi="Times New Roman" w:cs="Times New Roman"/>
            <w:color w:val="0000FF"/>
            <w:sz w:val="24"/>
            <w:szCs w:val="24"/>
            <w:u w:val="single"/>
            <w:lang w:eastAsia="ro-RO"/>
          </w:rPr>
          <w:t>Viena</w:t>
        </w:r>
      </w:hyperlink>
      <w:r w:rsidRPr="00FA31F8">
        <w:rPr>
          <w:rFonts w:ascii="Times New Roman" w:eastAsia="Times New Roman" w:hAnsi="Times New Roman" w:cs="Times New Roman"/>
          <w:sz w:val="24"/>
          <w:szCs w:val="24"/>
          <w:lang w:eastAsia="ro-RO"/>
        </w:rPr>
        <w:t xml:space="preserve">; aceștia aveau drepturi egale cu ceilalți parlamentari, participau la dezbateri, iar cuvântările altor parlamentari le erau traduse în limba română. La 13 februarie </w:t>
      </w:r>
      <w:hyperlink r:id="rId157" w:tooltip="1848" w:history="1">
        <w:r w:rsidRPr="00FA31F8">
          <w:rPr>
            <w:rFonts w:ascii="Times New Roman" w:eastAsia="Times New Roman" w:hAnsi="Times New Roman" w:cs="Times New Roman"/>
            <w:color w:val="0000FF"/>
            <w:sz w:val="24"/>
            <w:szCs w:val="24"/>
            <w:u w:val="single"/>
            <w:lang w:eastAsia="ro-RO"/>
          </w:rPr>
          <w:t>1848</w:t>
        </w:r>
      </w:hyperlink>
      <w:r w:rsidRPr="00FA31F8">
        <w:rPr>
          <w:rFonts w:ascii="Times New Roman" w:eastAsia="Times New Roman" w:hAnsi="Times New Roman" w:cs="Times New Roman"/>
          <w:sz w:val="24"/>
          <w:szCs w:val="24"/>
          <w:lang w:eastAsia="ro-RO"/>
        </w:rPr>
        <w:t xml:space="preserve">, înaintând un memorandum conducerii imperiale vieneze, o delegație a bucovinenilor cere mai multă autonomie în cadrul unirii sub coroana Austriei și crearea unui ducat românesc, iar „împăratul austriac să poată purta și titlul de mare duce al românilor”, ca o recunoaștere a românității Bucovinei. Astfel, la 4 martie </w:t>
      </w:r>
      <w:hyperlink r:id="rId158" w:tooltip="1849" w:history="1">
        <w:r w:rsidRPr="00FA31F8">
          <w:rPr>
            <w:rFonts w:ascii="Times New Roman" w:eastAsia="Times New Roman" w:hAnsi="Times New Roman" w:cs="Times New Roman"/>
            <w:color w:val="0000FF"/>
            <w:sz w:val="24"/>
            <w:szCs w:val="24"/>
            <w:u w:val="single"/>
            <w:lang w:eastAsia="ro-RO"/>
          </w:rPr>
          <w:t>1849</w:t>
        </w:r>
      </w:hyperlink>
      <w:r w:rsidRPr="00FA31F8">
        <w:rPr>
          <w:rFonts w:ascii="Times New Roman" w:eastAsia="Times New Roman" w:hAnsi="Times New Roman" w:cs="Times New Roman"/>
          <w:sz w:val="24"/>
          <w:szCs w:val="24"/>
          <w:lang w:eastAsia="ro-RO"/>
        </w:rPr>
        <w:t xml:space="preserve">, ei obțin un statut de autonomie a Bucovinei în </w:t>
      </w:r>
      <w:hyperlink r:id="rId159" w:tooltip="Imperiul Austriac" w:history="1">
        <w:r w:rsidRPr="00FA31F8">
          <w:rPr>
            <w:rFonts w:ascii="Times New Roman" w:eastAsia="Times New Roman" w:hAnsi="Times New Roman" w:cs="Times New Roman"/>
            <w:color w:val="0000FF"/>
            <w:sz w:val="24"/>
            <w:szCs w:val="24"/>
            <w:u w:val="single"/>
            <w:lang w:eastAsia="ro-RO"/>
          </w:rPr>
          <w:t>Imperiul Austriac</w:t>
        </w:r>
      </w:hyperlink>
      <w:r w:rsidRPr="00FA31F8">
        <w:rPr>
          <w:rFonts w:ascii="Times New Roman" w:eastAsia="Times New Roman" w:hAnsi="Times New Roman" w:cs="Times New Roman"/>
          <w:sz w:val="24"/>
          <w:szCs w:val="24"/>
          <w:lang w:eastAsia="ro-RO"/>
        </w:rPr>
        <w:t xml:space="preserve">, iar la titlurile imperiale ale împăratului </w:t>
      </w:r>
      <w:hyperlink r:id="rId160" w:tooltip="Franz Joseph" w:history="1">
        <w:r w:rsidRPr="00FA31F8">
          <w:rPr>
            <w:rFonts w:ascii="Times New Roman" w:eastAsia="Times New Roman" w:hAnsi="Times New Roman" w:cs="Times New Roman"/>
            <w:color w:val="0000FF"/>
            <w:sz w:val="24"/>
            <w:szCs w:val="24"/>
            <w:u w:val="single"/>
            <w:lang w:eastAsia="ro-RO"/>
          </w:rPr>
          <w:t>Franz Josef</w:t>
        </w:r>
      </w:hyperlink>
      <w:r w:rsidRPr="00FA31F8">
        <w:rPr>
          <w:rFonts w:ascii="Times New Roman" w:eastAsia="Times New Roman" w:hAnsi="Times New Roman" w:cs="Times New Roman"/>
          <w:sz w:val="24"/>
          <w:szCs w:val="24"/>
          <w:lang w:eastAsia="ro-RO"/>
        </w:rPr>
        <w:t xml:space="preserve"> se adăugă și acela de Mare Duce al Bucovinei.</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Este creată Dieta ducatului Bucovinei, care se întrunește pentru prima oară la 6 aprilie </w:t>
      </w:r>
      <w:hyperlink r:id="rId161" w:tooltip="1861" w:history="1">
        <w:r w:rsidRPr="00FA31F8">
          <w:rPr>
            <w:rFonts w:ascii="Times New Roman" w:eastAsia="Times New Roman" w:hAnsi="Times New Roman" w:cs="Times New Roman"/>
            <w:color w:val="0000FF"/>
            <w:sz w:val="24"/>
            <w:szCs w:val="24"/>
            <w:u w:val="single"/>
            <w:lang w:eastAsia="ro-RO"/>
          </w:rPr>
          <w:t>1861</w:t>
        </w:r>
      </w:hyperlink>
      <w:r w:rsidRPr="00FA31F8">
        <w:rPr>
          <w:rFonts w:ascii="Times New Roman" w:eastAsia="Times New Roman" w:hAnsi="Times New Roman" w:cs="Times New Roman"/>
          <w:sz w:val="24"/>
          <w:szCs w:val="24"/>
          <w:lang w:eastAsia="ro-RO"/>
        </w:rPr>
        <w:t xml:space="preserve">. În cadrul acestei instituții erau reprezentate toate minoritățile, iar românii dețineau majoritatea. Președintele dietei, </w:t>
      </w:r>
      <w:hyperlink r:id="rId162" w:tooltip="Eudoxiu Hurmuzachi" w:history="1">
        <w:r w:rsidRPr="00FA31F8">
          <w:rPr>
            <w:rFonts w:ascii="Times New Roman" w:eastAsia="Times New Roman" w:hAnsi="Times New Roman" w:cs="Times New Roman"/>
            <w:color w:val="0000FF"/>
            <w:sz w:val="24"/>
            <w:szCs w:val="24"/>
            <w:u w:val="single"/>
            <w:lang w:eastAsia="ro-RO"/>
          </w:rPr>
          <w:t>Eudoxiu Hurmuzachi</w:t>
        </w:r>
      </w:hyperlink>
      <w:r w:rsidRPr="00FA31F8">
        <w:rPr>
          <w:rFonts w:ascii="Times New Roman" w:eastAsia="Times New Roman" w:hAnsi="Times New Roman" w:cs="Times New Roman"/>
          <w:sz w:val="24"/>
          <w:szCs w:val="24"/>
          <w:lang w:eastAsia="ro-RO"/>
        </w:rPr>
        <w:t>, devine astfel mareșal al Bucovinei.</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lastRenderedPageBreak/>
        <w:t xml:space="preserve">Prin rezoluția imperială din 26 august </w:t>
      </w:r>
      <w:hyperlink r:id="rId163" w:tooltip="1861" w:history="1">
        <w:r w:rsidRPr="00FA31F8">
          <w:rPr>
            <w:rFonts w:ascii="Times New Roman" w:eastAsia="Times New Roman" w:hAnsi="Times New Roman" w:cs="Times New Roman"/>
            <w:color w:val="0000FF"/>
            <w:sz w:val="24"/>
            <w:szCs w:val="24"/>
            <w:u w:val="single"/>
            <w:lang w:eastAsia="ro-RO"/>
          </w:rPr>
          <w:t>1861</w:t>
        </w:r>
      </w:hyperlink>
      <w:r w:rsidRPr="00FA31F8">
        <w:rPr>
          <w:rFonts w:ascii="Times New Roman" w:eastAsia="Times New Roman" w:hAnsi="Times New Roman" w:cs="Times New Roman"/>
          <w:sz w:val="24"/>
          <w:szCs w:val="24"/>
          <w:lang w:eastAsia="ro-RO"/>
        </w:rPr>
        <w:t xml:space="preserve">, Bucovina primește dreptul de a avea drapel propriu (culorile erau albastru și roșu, dispuse orizontal, având la mijloc stema Bucovinei), stemă (reprezentând capul de bour, încadrat de 3 stele), precum și toate drepturile adiacente statutului de Ducat al </w:t>
      </w:r>
      <w:hyperlink r:id="rId164" w:tooltip="Imperiul Austriac" w:history="1">
        <w:r w:rsidRPr="00FA31F8">
          <w:rPr>
            <w:rFonts w:ascii="Times New Roman" w:eastAsia="Times New Roman" w:hAnsi="Times New Roman" w:cs="Times New Roman"/>
            <w:color w:val="0000FF"/>
            <w:sz w:val="24"/>
            <w:szCs w:val="24"/>
            <w:u w:val="single"/>
            <w:lang w:eastAsia="ro-RO"/>
          </w:rPr>
          <w:t>Imperiului Austriac</w:t>
        </w:r>
      </w:hyperlink>
      <w:r w:rsidRPr="00FA31F8">
        <w:rPr>
          <w:rFonts w:ascii="Times New Roman" w:eastAsia="Times New Roman" w:hAnsi="Times New Roman" w:cs="Times New Roman"/>
          <w:sz w:val="24"/>
          <w:szCs w:val="24"/>
          <w:lang w:eastAsia="ro-RO"/>
        </w:rPr>
        <w:t>.</w:t>
      </w:r>
    </w:p>
    <w:p w:rsidR="00FA31F8" w:rsidRPr="00FA31F8" w:rsidRDefault="00FA31F8" w:rsidP="00FA31F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FA31F8">
        <w:rPr>
          <w:rFonts w:ascii="Times New Roman" w:eastAsia="Times New Roman" w:hAnsi="Times New Roman" w:cs="Times New Roman"/>
          <w:b/>
          <w:bCs/>
          <w:sz w:val="36"/>
          <w:szCs w:val="36"/>
          <w:lang w:eastAsia="ro-RO"/>
        </w:rPr>
        <w:t>Organizarea administrativă</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Organizarea administrativă în 1910</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Ducatul Bucovinei era format din Reședința (</w:t>
      </w:r>
      <w:proofErr w:type="spellStart"/>
      <w:r w:rsidRPr="00FA31F8">
        <w:rPr>
          <w:rFonts w:ascii="Times New Roman" w:eastAsia="Times New Roman" w:hAnsi="Times New Roman" w:cs="Times New Roman"/>
          <w:i/>
          <w:iCs/>
          <w:sz w:val="24"/>
          <w:szCs w:val="24"/>
          <w:lang w:eastAsia="ro-RO"/>
        </w:rPr>
        <w:t>Hauptstadt</w:t>
      </w:r>
      <w:proofErr w:type="spellEnd"/>
      <w:r w:rsidRPr="00FA31F8">
        <w:rPr>
          <w:rFonts w:ascii="Times New Roman" w:eastAsia="Times New Roman" w:hAnsi="Times New Roman" w:cs="Times New Roman"/>
          <w:sz w:val="24"/>
          <w:szCs w:val="24"/>
          <w:lang w:eastAsia="ro-RO"/>
        </w:rPr>
        <w:t xml:space="preserve">) </w:t>
      </w:r>
      <w:hyperlink r:id="rId165" w:tooltip="Cernăuți" w:history="1">
        <w:proofErr w:type="spellStart"/>
        <w:r w:rsidRPr="00FA31F8">
          <w:rPr>
            <w:rFonts w:ascii="Times New Roman" w:eastAsia="Times New Roman" w:hAnsi="Times New Roman" w:cs="Times New Roman"/>
            <w:i/>
            <w:iCs/>
            <w:color w:val="0000FF"/>
            <w:sz w:val="24"/>
            <w:szCs w:val="24"/>
            <w:u w:val="single"/>
            <w:lang w:eastAsia="ro-RO"/>
          </w:rPr>
          <w:t>Czernowitz</w:t>
        </w:r>
        <w:proofErr w:type="spellEnd"/>
      </w:hyperlink>
      <w:r w:rsidRPr="00FA31F8">
        <w:rPr>
          <w:rFonts w:ascii="Times New Roman" w:eastAsia="Times New Roman" w:hAnsi="Times New Roman" w:cs="Times New Roman"/>
          <w:sz w:val="24"/>
          <w:szCs w:val="24"/>
          <w:lang w:eastAsia="ro-RO"/>
        </w:rPr>
        <w:t xml:space="preserve"> (</w:t>
      </w:r>
      <w:r w:rsidRPr="00FA31F8">
        <w:rPr>
          <w:rFonts w:ascii="Times New Roman" w:eastAsia="Times New Roman" w:hAnsi="Times New Roman" w:cs="Times New Roman"/>
          <w:i/>
          <w:iCs/>
          <w:sz w:val="24"/>
          <w:szCs w:val="24"/>
          <w:lang w:eastAsia="ro-RO"/>
        </w:rPr>
        <w:t>Cernăuți</w:t>
      </w:r>
      <w:r w:rsidRPr="00FA31F8">
        <w:rPr>
          <w:rFonts w:ascii="Times New Roman" w:eastAsia="Times New Roman" w:hAnsi="Times New Roman" w:cs="Times New Roman"/>
          <w:sz w:val="24"/>
          <w:szCs w:val="24"/>
          <w:lang w:eastAsia="ro-RO"/>
        </w:rPr>
        <w:t xml:space="preserve">-în română, </w:t>
      </w:r>
      <w:proofErr w:type="spellStart"/>
      <w:r w:rsidRPr="00FA31F8">
        <w:rPr>
          <w:rFonts w:ascii="Times New Roman" w:eastAsia="Times New Roman" w:hAnsi="Times New Roman" w:cs="Times New Roman"/>
          <w:i/>
          <w:iCs/>
          <w:sz w:val="24"/>
          <w:szCs w:val="24"/>
          <w:lang w:eastAsia="ro-RO"/>
        </w:rPr>
        <w:t>Czerniwci</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 și din 11 </w:t>
      </w:r>
      <w:hyperlink r:id="rId166" w:tooltip="Bezirk" w:history="1">
        <w:proofErr w:type="spellStart"/>
        <w:r w:rsidRPr="00FA31F8">
          <w:rPr>
            <w:rFonts w:ascii="Times New Roman" w:eastAsia="Times New Roman" w:hAnsi="Times New Roman" w:cs="Times New Roman"/>
            <w:color w:val="0000FF"/>
            <w:sz w:val="24"/>
            <w:szCs w:val="24"/>
            <w:u w:val="single"/>
            <w:lang w:eastAsia="ro-RO"/>
          </w:rPr>
          <w:t>bezirkuri</w:t>
        </w:r>
        <w:proofErr w:type="spellEnd"/>
      </w:hyperlink>
      <w:r w:rsidRPr="00FA31F8">
        <w:rPr>
          <w:rFonts w:ascii="Times New Roman" w:eastAsia="Times New Roman" w:hAnsi="Times New Roman" w:cs="Times New Roman"/>
          <w:sz w:val="24"/>
          <w:szCs w:val="24"/>
          <w:lang w:eastAsia="ro-RO"/>
        </w:rPr>
        <w:t>:</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67" w:tooltip="Bezirk Czernowitz"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Czernowitz</w:t>
        </w:r>
        <w:proofErr w:type="spellEnd"/>
      </w:hyperlink>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Cernăuț</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română, </w:t>
      </w:r>
      <w:proofErr w:type="spellStart"/>
      <w:r w:rsidRPr="00FA31F8">
        <w:rPr>
          <w:rFonts w:ascii="Times New Roman" w:eastAsia="Times New Roman" w:hAnsi="Times New Roman" w:cs="Times New Roman"/>
          <w:i/>
          <w:iCs/>
          <w:sz w:val="24"/>
          <w:szCs w:val="24"/>
          <w:lang w:eastAsia="ro-RO"/>
        </w:rPr>
        <w:t>Czerniwci</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68" w:tooltip="Bezirk Gurahumora"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Gurahumora</w:t>
        </w:r>
        <w:proofErr w:type="spellEnd"/>
      </w:hyperlink>
      <w:r w:rsidRPr="00FA31F8">
        <w:rPr>
          <w:rFonts w:ascii="Times New Roman" w:eastAsia="Times New Roman" w:hAnsi="Times New Roman" w:cs="Times New Roman"/>
          <w:sz w:val="24"/>
          <w:szCs w:val="24"/>
          <w:lang w:eastAsia="ro-RO"/>
        </w:rPr>
        <w:t xml:space="preserve"> (</w:t>
      </w:r>
      <w:r w:rsidRPr="00FA31F8">
        <w:rPr>
          <w:rFonts w:ascii="Times New Roman" w:eastAsia="Times New Roman" w:hAnsi="Times New Roman" w:cs="Times New Roman"/>
          <w:i/>
          <w:iCs/>
          <w:sz w:val="24"/>
          <w:szCs w:val="24"/>
          <w:lang w:eastAsia="ro-RO"/>
        </w:rPr>
        <w:t>Gura Humorului</w:t>
      </w:r>
      <w:r w:rsidRPr="00FA31F8">
        <w:rPr>
          <w:rFonts w:ascii="Times New Roman" w:eastAsia="Times New Roman" w:hAnsi="Times New Roman" w:cs="Times New Roman"/>
          <w:sz w:val="24"/>
          <w:szCs w:val="24"/>
          <w:lang w:eastAsia="ro-RO"/>
        </w:rPr>
        <w:t xml:space="preserve">-în română, </w:t>
      </w:r>
      <w:proofErr w:type="spellStart"/>
      <w:r w:rsidRPr="00FA31F8">
        <w:rPr>
          <w:rFonts w:ascii="Times New Roman" w:eastAsia="Times New Roman" w:hAnsi="Times New Roman" w:cs="Times New Roman"/>
          <w:i/>
          <w:iCs/>
          <w:sz w:val="24"/>
          <w:szCs w:val="24"/>
          <w:lang w:eastAsia="ro-RO"/>
        </w:rPr>
        <w:t>Gurahumora</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69" w:tooltip="Bezirk Kimpolung"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Kimpolung</w:t>
        </w:r>
        <w:proofErr w:type="spellEnd"/>
      </w:hyperlink>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Câmplulung</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română, </w:t>
      </w:r>
      <w:proofErr w:type="spellStart"/>
      <w:r w:rsidRPr="00FA31F8">
        <w:rPr>
          <w:rFonts w:ascii="Times New Roman" w:eastAsia="Times New Roman" w:hAnsi="Times New Roman" w:cs="Times New Roman"/>
          <w:i/>
          <w:iCs/>
          <w:sz w:val="24"/>
          <w:szCs w:val="24"/>
          <w:lang w:eastAsia="ro-RO"/>
        </w:rPr>
        <w:t>Kimpolung</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70" w:tooltip="Bezirk Kotzman"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Kotzman</w:t>
        </w:r>
        <w:proofErr w:type="spellEnd"/>
      </w:hyperlink>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Coțman</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română, </w:t>
      </w:r>
      <w:proofErr w:type="spellStart"/>
      <w:r w:rsidRPr="00FA31F8">
        <w:rPr>
          <w:rFonts w:ascii="Times New Roman" w:eastAsia="Times New Roman" w:hAnsi="Times New Roman" w:cs="Times New Roman"/>
          <w:i/>
          <w:iCs/>
          <w:sz w:val="24"/>
          <w:szCs w:val="24"/>
          <w:lang w:eastAsia="ro-RO"/>
        </w:rPr>
        <w:t>Kicmań</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71" w:tooltip="Bezirk Radautz"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Radautz</w:t>
        </w:r>
        <w:proofErr w:type="spellEnd"/>
      </w:hyperlink>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Rădăuț</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română, </w:t>
      </w:r>
      <w:proofErr w:type="spellStart"/>
      <w:r w:rsidRPr="00FA31F8">
        <w:rPr>
          <w:rFonts w:ascii="Times New Roman" w:eastAsia="Times New Roman" w:hAnsi="Times New Roman" w:cs="Times New Roman"/>
          <w:i/>
          <w:iCs/>
          <w:sz w:val="24"/>
          <w:szCs w:val="24"/>
          <w:lang w:eastAsia="ro-RO"/>
        </w:rPr>
        <w:t>Radiwci</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72" w:tooltip="Bezirk Sereth"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Sereth</w:t>
        </w:r>
        <w:proofErr w:type="spellEnd"/>
      </w:hyperlink>
      <w:r w:rsidRPr="00FA31F8">
        <w:rPr>
          <w:rFonts w:ascii="Times New Roman" w:eastAsia="Times New Roman" w:hAnsi="Times New Roman" w:cs="Times New Roman"/>
          <w:sz w:val="24"/>
          <w:szCs w:val="24"/>
          <w:lang w:eastAsia="ro-RO"/>
        </w:rPr>
        <w:t xml:space="preserve"> (</w:t>
      </w:r>
      <w:r w:rsidRPr="00FA31F8">
        <w:rPr>
          <w:rFonts w:ascii="Times New Roman" w:eastAsia="Times New Roman" w:hAnsi="Times New Roman" w:cs="Times New Roman"/>
          <w:i/>
          <w:iCs/>
          <w:sz w:val="24"/>
          <w:szCs w:val="24"/>
          <w:lang w:eastAsia="ro-RO"/>
        </w:rPr>
        <w:t>Siret</w:t>
      </w:r>
      <w:r w:rsidRPr="00FA31F8">
        <w:rPr>
          <w:rFonts w:ascii="Times New Roman" w:eastAsia="Times New Roman" w:hAnsi="Times New Roman" w:cs="Times New Roman"/>
          <w:sz w:val="24"/>
          <w:szCs w:val="24"/>
          <w:lang w:eastAsia="ro-RO"/>
        </w:rPr>
        <w:t xml:space="preserve">-în română, </w:t>
      </w:r>
      <w:proofErr w:type="spellStart"/>
      <w:r w:rsidRPr="00FA31F8">
        <w:rPr>
          <w:rFonts w:ascii="Times New Roman" w:eastAsia="Times New Roman" w:hAnsi="Times New Roman" w:cs="Times New Roman"/>
          <w:i/>
          <w:iCs/>
          <w:sz w:val="24"/>
          <w:szCs w:val="24"/>
          <w:lang w:eastAsia="ro-RO"/>
        </w:rPr>
        <w:t>Seret</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73" w:tooltip="Bezirk Storozynetz"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Storozynetz</w:t>
        </w:r>
        <w:proofErr w:type="spellEnd"/>
      </w:hyperlink>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Storojineț</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română, </w:t>
      </w:r>
      <w:proofErr w:type="spellStart"/>
      <w:r w:rsidRPr="00FA31F8">
        <w:rPr>
          <w:rFonts w:ascii="Times New Roman" w:eastAsia="Times New Roman" w:hAnsi="Times New Roman" w:cs="Times New Roman"/>
          <w:i/>
          <w:iCs/>
          <w:sz w:val="24"/>
          <w:szCs w:val="24"/>
          <w:lang w:eastAsia="ro-RO"/>
        </w:rPr>
        <w:t>Storożynec</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74" w:tooltip="Bezirk Suczawa"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Suczawa</w:t>
        </w:r>
        <w:proofErr w:type="spellEnd"/>
      </w:hyperlink>
      <w:r w:rsidRPr="00FA31F8">
        <w:rPr>
          <w:rFonts w:ascii="Times New Roman" w:eastAsia="Times New Roman" w:hAnsi="Times New Roman" w:cs="Times New Roman"/>
          <w:sz w:val="24"/>
          <w:szCs w:val="24"/>
          <w:lang w:eastAsia="ro-RO"/>
        </w:rPr>
        <w:t xml:space="preserve"> (</w:t>
      </w:r>
      <w:r w:rsidRPr="00FA31F8">
        <w:rPr>
          <w:rFonts w:ascii="Times New Roman" w:eastAsia="Times New Roman" w:hAnsi="Times New Roman" w:cs="Times New Roman"/>
          <w:i/>
          <w:iCs/>
          <w:sz w:val="24"/>
          <w:szCs w:val="24"/>
          <w:lang w:eastAsia="ro-RO"/>
        </w:rPr>
        <w:t>Suceava</w:t>
      </w:r>
      <w:r w:rsidRPr="00FA31F8">
        <w:rPr>
          <w:rFonts w:ascii="Times New Roman" w:eastAsia="Times New Roman" w:hAnsi="Times New Roman" w:cs="Times New Roman"/>
          <w:sz w:val="24"/>
          <w:szCs w:val="24"/>
          <w:lang w:eastAsia="ro-RO"/>
        </w:rPr>
        <w:t xml:space="preserve">-în română, </w:t>
      </w:r>
      <w:proofErr w:type="spellStart"/>
      <w:r w:rsidRPr="00FA31F8">
        <w:rPr>
          <w:rFonts w:ascii="Times New Roman" w:eastAsia="Times New Roman" w:hAnsi="Times New Roman" w:cs="Times New Roman"/>
          <w:i/>
          <w:iCs/>
          <w:sz w:val="24"/>
          <w:szCs w:val="24"/>
          <w:lang w:eastAsia="ro-RO"/>
        </w:rPr>
        <w:t>Suczawa</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75" w:tooltip="Bezirk Waschkoutz am Czeremosch"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Waschkoutz</w:t>
        </w:r>
        <w:proofErr w:type="spellEnd"/>
        <w:r w:rsidRPr="00FA31F8">
          <w:rPr>
            <w:rFonts w:ascii="Times New Roman" w:eastAsia="Times New Roman" w:hAnsi="Times New Roman" w:cs="Times New Roman"/>
            <w:color w:val="0000FF"/>
            <w:sz w:val="24"/>
            <w:szCs w:val="24"/>
            <w:u w:val="single"/>
            <w:lang w:eastAsia="ro-RO"/>
          </w:rPr>
          <w:t xml:space="preserve"> am </w:t>
        </w:r>
        <w:proofErr w:type="spellStart"/>
        <w:r w:rsidRPr="00FA31F8">
          <w:rPr>
            <w:rFonts w:ascii="Times New Roman" w:eastAsia="Times New Roman" w:hAnsi="Times New Roman" w:cs="Times New Roman"/>
            <w:color w:val="0000FF"/>
            <w:sz w:val="24"/>
            <w:szCs w:val="24"/>
            <w:u w:val="single"/>
            <w:lang w:eastAsia="ro-RO"/>
          </w:rPr>
          <w:t>Czeremosch</w:t>
        </w:r>
        <w:proofErr w:type="spellEnd"/>
      </w:hyperlink>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Vășcăuț</w:t>
      </w:r>
      <w:proofErr w:type="spellEnd"/>
      <w:r w:rsidRPr="00FA31F8">
        <w:rPr>
          <w:rFonts w:ascii="Times New Roman" w:eastAsia="Times New Roman" w:hAnsi="Times New Roman" w:cs="Times New Roman"/>
          <w:i/>
          <w:iCs/>
          <w:sz w:val="24"/>
          <w:szCs w:val="24"/>
          <w:lang w:eastAsia="ro-RO"/>
        </w:rPr>
        <w:t xml:space="preserve"> lângă </w:t>
      </w:r>
      <w:proofErr w:type="spellStart"/>
      <w:r w:rsidRPr="00FA31F8">
        <w:rPr>
          <w:rFonts w:ascii="Times New Roman" w:eastAsia="Times New Roman" w:hAnsi="Times New Roman" w:cs="Times New Roman"/>
          <w:i/>
          <w:iCs/>
          <w:sz w:val="24"/>
          <w:szCs w:val="24"/>
          <w:lang w:eastAsia="ro-RO"/>
        </w:rPr>
        <w:t>Ceremuș</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română, </w:t>
      </w:r>
      <w:proofErr w:type="spellStart"/>
      <w:r w:rsidRPr="00FA31F8">
        <w:rPr>
          <w:rFonts w:ascii="Times New Roman" w:eastAsia="Times New Roman" w:hAnsi="Times New Roman" w:cs="Times New Roman"/>
          <w:i/>
          <w:iCs/>
          <w:sz w:val="24"/>
          <w:szCs w:val="24"/>
          <w:lang w:eastAsia="ro-RO"/>
        </w:rPr>
        <w:t>Waszkiwci</w:t>
      </w:r>
      <w:proofErr w:type="spellEnd"/>
      <w:r w:rsidRPr="00FA31F8">
        <w:rPr>
          <w:rFonts w:ascii="Times New Roman" w:eastAsia="Times New Roman" w:hAnsi="Times New Roman" w:cs="Times New Roman"/>
          <w:i/>
          <w:iCs/>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nad</w:t>
      </w:r>
      <w:proofErr w:type="spellEnd"/>
      <w:r w:rsidRPr="00FA31F8">
        <w:rPr>
          <w:rFonts w:ascii="Times New Roman" w:eastAsia="Times New Roman" w:hAnsi="Times New Roman" w:cs="Times New Roman"/>
          <w:i/>
          <w:iCs/>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Czeremoszem</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76" w:tooltip="Bezirk Wiznitz"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Wiznitz</w:t>
        </w:r>
        <w:proofErr w:type="spellEnd"/>
      </w:hyperlink>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Vijnița</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română, </w:t>
      </w:r>
      <w:proofErr w:type="spellStart"/>
      <w:r w:rsidRPr="00FA31F8">
        <w:rPr>
          <w:rFonts w:ascii="Times New Roman" w:eastAsia="Times New Roman" w:hAnsi="Times New Roman" w:cs="Times New Roman"/>
          <w:i/>
          <w:iCs/>
          <w:sz w:val="24"/>
          <w:szCs w:val="24"/>
          <w:lang w:eastAsia="ro-RO"/>
        </w:rPr>
        <w:t>Wyżnycia</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numPr>
          <w:ilvl w:val="0"/>
          <w:numId w:val="2"/>
        </w:numPr>
        <w:spacing w:before="100" w:beforeAutospacing="1" w:after="100" w:afterAutospacing="1" w:line="240" w:lineRule="auto"/>
        <w:rPr>
          <w:rFonts w:ascii="Times New Roman" w:eastAsia="Times New Roman" w:hAnsi="Times New Roman" w:cs="Times New Roman"/>
          <w:sz w:val="24"/>
          <w:szCs w:val="24"/>
          <w:lang w:eastAsia="ro-RO"/>
        </w:rPr>
      </w:pPr>
      <w:hyperlink r:id="rId177" w:tooltip="Bezirk Zastawna" w:history="1">
        <w:proofErr w:type="spellStart"/>
        <w:r w:rsidRPr="00FA31F8">
          <w:rPr>
            <w:rFonts w:ascii="Times New Roman" w:eastAsia="Times New Roman" w:hAnsi="Times New Roman" w:cs="Times New Roman"/>
            <w:color w:val="0000FF"/>
            <w:sz w:val="24"/>
            <w:szCs w:val="24"/>
            <w:u w:val="single"/>
            <w:lang w:eastAsia="ro-RO"/>
          </w:rPr>
          <w:t>Bezirk</w:t>
        </w:r>
        <w:proofErr w:type="spellEnd"/>
        <w:r w:rsidRPr="00FA31F8">
          <w:rPr>
            <w:rFonts w:ascii="Times New Roman" w:eastAsia="Times New Roman" w:hAnsi="Times New Roman" w:cs="Times New Roman"/>
            <w:color w:val="0000FF"/>
            <w:sz w:val="24"/>
            <w:szCs w:val="24"/>
            <w:u w:val="single"/>
            <w:lang w:eastAsia="ro-RO"/>
          </w:rPr>
          <w:t xml:space="preserve"> </w:t>
        </w:r>
        <w:proofErr w:type="spellStart"/>
        <w:r w:rsidRPr="00FA31F8">
          <w:rPr>
            <w:rFonts w:ascii="Times New Roman" w:eastAsia="Times New Roman" w:hAnsi="Times New Roman" w:cs="Times New Roman"/>
            <w:color w:val="0000FF"/>
            <w:sz w:val="24"/>
            <w:szCs w:val="24"/>
            <w:u w:val="single"/>
            <w:lang w:eastAsia="ro-RO"/>
          </w:rPr>
          <w:t>Zastawna</w:t>
        </w:r>
        <w:proofErr w:type="spellEnd"/>
      </w:hyperlink>
      <w:r w:rsidRPr="00FA31F8">
        <w:rPr>
          <w:rFonts w:ascii="Times New Roman" w:eastAsia="Times New Roman" w:hAnsi="Times New Roman" w:cs="Times New Roman"/>
          <w:sz w:val="24"/>
          <w:szCs w:val="24"/>
          <w:lang w:eastAsia="ro-RO"/>
        </w:rPr>
        <w:t xml:space="preserve"> (</w:t>
      </w:r>
      <w:proofErr w:type="spellStart"/>
      <w:r w:rsidRPr="00FA31F8">
        <w:rPr>
          <w:rFonts w:ascii="Times New Roman" w:eastAsia="Times New Roman" w:hAnsi="Times New Roman" w:cs="Times New Roman"/>
          <w:i/>
          <w:iCs/>
          <w:sz w:val="24"/>
          <w:szCs w:val="24"/>
          <w:lang w:eastAsia="ro-RO"/>
        </w:rPr>
        <w:t>Zastavna</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română, </w:t>
      </w:r>
      <w:proofErr w:type="spellStart"/>
      <w:r w:rsidRPr="00FA31F8">
        <w:rPr>
          <w:rFonts w:ascii="Times New Roman" w:eastAsia="Times New Roman" w:hAnsi="Times New Roman" w:cs="Times New Roman"/>
          <w:i/>
          <w:iCs/>
          <w:sz w:val="24"/>
          <w:szCs w:val="24"/>
          <w:lang w:eastAsia="ro-RO"/>
        </w:rPr>
        <w:t>Zastawna</w:t>
      </w:r>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ruteană)</w:t>
      </w:r>
    </w:p>
    <w:p w:rsidR="00FA31F8" w:rsidRPr="00FA31F8" w:rsidRDefault="00FA31F8" w:rsidP="00FA31F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FA31F8">
        <w:rPr>
          <w:rFonts w:ascii="Times New Roman" w:eastAsia="Times New Roman" w:hAnsi="Times New Roman" w:cs="Times New Roman"/>
          <w:b/>
          <w:bCs/>
          <w:sz w:val="36"/>
          <w:szCs w:val="36"/>
          <w:lang w:eastAsia="ro-RO"/>
        </w:rPr>
        <w:t>Unirea cu România</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1901825" cy="1974850"/>
            <wp:effectExtent l="19050" t="0" r="3175" b="0"/>
            <wp:docPr id="26" name="Imagine 26" descr="https://upload.wikimedia.org/wikipedia/commons/thumb/4/43/GrenzziehungBuchenwald.jpg/200px-GrenzziehungBuchenwald.jpg">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pload.wikimedia.org/wikipedia/commons/thumb/4/43/GrenzziehungBuchenwald.jpg/200px-GrenzziehungBuchenwald.jpg">
                      <a:hlinkClick r:id="rId178"/>
                    </pic:cNvPr>
                    <pic:cNvPicPr>
                      <a:picLocks noChangeAspect="1" noChangeArrowheads="1"/>
                    </pic:cNvPicPr>
                  </pic:nvPicPr>
                  <pic:blipFill>
                    <a:blip r:embed="rId179"/>
                    <a:srcRect/>
                    <a:stretch>
                      <a:fillRect/>
                    </a:stretch>
                  </pic:blipFill>
                  <pic:spPr bwMode="auto">
                    <a:xfrm>
                      <a:off x="0" y="0"/>
                      <a:ext cx="1901825" cy="1974850"/>
                    </a:xfrm>
                    <a:prstGeom prst="rect">
                      <a:avLst/>
                    </a:prstGeom>
                    <a:noFill/>
                    <a:ln w="9525">
                      <a:noFill/>
                      <a:miter lim="800000"/>
                      <a:headEnd/>
                      <a:tailEnd/>
                    </a:ln>
                  </pic:spPr>
                </pic:pic>
              </a:graphicData>
            </a:graphic>
          </wp:inline>
        </w:drawing>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Revendicări și frontiere prevăzute în Bucovina, 1918.</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lastRenderedPageBreak/>
        <w:drawing>
          <wp:inline distT="0" distB="0" distL="0" distR="0">
            <wp:extent cx="2092325" cy="2720975"/>
            <wp:effectExtent l="19050" t="0" r="3175" b="0"/>
            <wp:docPr id="27" name="Imagine 27" descr="https://upload.wikimedia.org/wikipedia/commons/thumb/0/05/Bucovina_division.svg/220px-Bucovina_division.svg.png">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upload.wikimedia.org/wikipedia/commons/thumb/0/05/Bucovina_division.svg/220px-Bucovina_division.svg.png">
                      <a:hlinkClick r:id="rId180"/>
                    </pic:cNvPr>
                    <pic:cNvPicPr>
                      <a:picLocks noChangeAspect="1" noChangeArrowheads="1"/>
                    </pic:cNvPicPr>
                  </pic:nvPicPr>
                  <pic:blipFill>
                    <a:blip r:embed="rId181"/>
                    <a:srcRect/>
                    <a:stretch>
                      <a:fillRect/>
                    </a:stretch>
                  </pic:blipFill>
                  <pic:spPr bwMode="auto">
                    <a:xfrm>
                      <a:off x="0" y="0"/>
                      <a:ext cx="2092325" cy="2720975"/>
                    </a:xfrm>
                    <a:prstGeom prst="rect">
                      <a:avLst/>
                    </a:prstGeom>
                    <a:noFill/>
                    <a:ln w="9525">
                      <a:noFill/>
                      <a:miter lim="800000"/>
                      <a:headEnd/>
                      <a:tailEnd/>
                    </a:ln>
                  </pic:spPr>
                </pic:pic>
              </a:graphicData>
            </a:graphic>
          </wp:inline>
        </w:drawing>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Bucovina divizată în iunie 1940</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092325" cy="1836420"/>
            <wp:effectExtent l="19050" t="0" r="3175" b="0"/>
            <wp:docPr id="28" name="Imagine 28" descr="https://upload.wikimedia.org/wikipedia/commons/thumb/c/c2/GUVERNAMANTUL_BUCOVINEI.png/220px-GUVERNAMANTUL_BUCOVINEI.png">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upload.wikimedia.org/wikipedia/commons/thumb/c/c2/GUVERNAMANTUL_BUCOVINEI.png/220px-GUVERNAMANTUL_BUCOVINEI.png">
                      <a:hlinkClick r:id="rId182"/>
                    </pic:cNvPr>
                    <pic:cNvPicPr>
                      <a:picLocks noChangeAspect="1" noChangeArrowheads="1"/>
                    </pic:cNvPicPr>
                  </pic:nvPicPr>
                  <pic:blipFill>
                    <a:blip r:embed="rId183"/>
                    <a:srcRect/>
                    <a:stretch>
                      <a:fillRect/>
                    </a:stretch>
                  </pic:blipFill>
                  <pic:spPr bwMode="auto">
                    <a:xfrm>
                      <a:off x="0" y="0"/>
                      <a:ext cx="2092325" cy="1836420"/>
                    </a:xfrm>
                    <a:prstGeom prst="rect">
                      <a:avLst/>
                    </a:prstGeom>
                    <a:noFill/>
                    <a:ln w="9525">
                      <a:noFill/>
                      <a:miter lim="800000"/>
                      <a:headEnd/>
                      <a:tailEnd/>
                    </a:ln>
                  </pic:spPr>
                </pic:pic>
              </a:graphicData>
            </a:graphic>
          </wp:inline>
        </w:drawing>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Harta administrativă a </w:t>
      </w:r>
      <w:hyperlink r:id="rId184" w:tooltip="Guvernământul Bucovinei" w:history="1">
        <w:r w:rsidRPr="00FA31F8">
          <w:rPr>
            <w:rFonts w:ascii="Times New Roman" w:eastAsia="Times New Roman" w:hAnsi="Times New Roman" w:cs="Times New Roman"/>
            <w:color w:val="0000FF"/>
            <w:sz w:val="24"/>
            <w:szCs w:val="24"/>
            <w:u w:val="single"/>
            <w:lang w:eastAsia="ro-RO"/>
          </w:rPr>
          <w:t>Guvernământului Bucovinei</w:t>
        </w:r>
      </w:hyperlink>
      <w:r w:rsidRPr="00FA31F8">
        <w:rPr>
          <w:rFonts w:ascii="Times New Roman" w:eastAsia="Times New Roman" w:hAnsi="Times New Roman" w:cs="Times New Roman"/>
          <w:sz w:val="24"/>
          <w:szCs w:val="24"/>
          <w:lang w:eastAsia="ro-RO"/>
        </w:rPr>
        <w:t xml:space="preserve"> în mai 1942.</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După prăbușirea monarhiei austro-ungare respectiv dezmembrarea imperiului în state naționale, Consiliul Național al Bucovinei (C.N.B.), întrunit la 28 noiembrie </w:t>
      </w:r>
      <w:hyperlink r:id="rId185" w:tooltip="1918" w:history="1">
        <w:r w:rsidRPr="00FA31F8">
          <w:rPr>
            <w:rFonts w:ascii="Times New Roman" w:eastAsia="Times New Roman" w:hAnsi="Times New Roman" w:cs="Times New Roman"/>
            <w:color w:val="0000FF"/>
            <w:sz w:val="24"/>
            <w:szCs w:val="24"/>
            <w:u w:val="single"/>
            <w:lang w:eastAsia="ro-RO"/>
          </w:rPr>
          <w:t>1918</w:t>
        </w:r>
      </w:hyperlink>
      <w:r w:rsidRPr="00FA31F8">
        <w:rPr>
          <w:rFonts w:ascii="Times New Roman" w:eastAsia="Times New Roman" w:hAnsi="Times New Roman" w:cs="Times New Roman"/>
          <w:sz w:val="24"/>
          <w:szCs w:val="24"/>
          <w:lang w:eastAsia="ro-RO"/>
        </w:rPr>
        <w:t xml:space="preserve">, a hotărât în majoritate Unirea cu </w:t>
      </w:r>
      <w:hyperlink r:id="rId186" w:tooltip="România" w:history="1">
        <w:r w:rsidRPr="00FA31F8">
          <w:rPr>
            <w:rFonts w:ascii="Times New Roman" w:eastAsia="Times New Roman" w:hAnsi="Times New Roman" w:cs="Times New Roman"/>
            <w:color w:val="0000FF"/>
            <w:sz w:val="24"/>
            <w:szCs w:val="24"/>
            <w:u w:val="single"/>
            <w:lang w:eastAsia="ro-RO"/>
          </w:rPr>
          <w:t>România</w:t>
        </w:r>
      </w:hyperlink>
      <w:r w:rsidRPr="00FA31F8">
        <w:rPr>
          <w:rFonts w:ascii="Times New Roman" w:eastAsia="Times New Roman" w:hAnsi="Times New Roman" w:cs="Times New Roman"/>
          <w:sz w:val="24"/>
          <w:szCs w:val="24"/>
          <w:lang w:eastAsia="ro-RO"/>
        </w:rPr>
        <w:t xml:space="preserve">. Voturile majoritare au venit din partea românilor, germanilor, evreilor și polonezilor, iar cele împotrivă doar din partea minorității ucrainene. Ca urmare a hotărârii „C.N.B.”, trupele române au intrat în teritoriu, sub comanda generalului </w:t>
      </w:r>
      <w:hyperlink r:id="rId187" w:tooltip="Iacob Zadik" w:history="1">
        <w:r w:rsidRPr="00FA31F8">
          <w:rPr>
            <w:rFonts w:ascii="Times New Roman" w:eastAsia="Times New Roman" w:hAnsi="Times New Roman" w:cs="Times New Roman"/>
            <w:color w:val="0000FF"/>
            <w:sz w:val="24"/>
            <w:szCs w:val="24"/>
            <w:u w:val="single"/>
            <w:lang w:eastAsia="ro-RO"/>
          </w:rPr>
          <w:t xml:space="preserve">Iacob </w:t>
        </w:r>
        <w:proofErr w:type="spellStart"/>
        <w:r w:rsidRPr="00FA31F8">
          <w:rPr>
            <w:rFonts w:ascii="Times New Roman" w:eastAsia="Times New Roman" w:hAnsi="Times New Roman" w:cs="Times New Roman"/>
            <w:color w:val="0000FF"/>
            <w:sz w:val="24"/>
            <w:szCs w:val="24"/>
            <w:u w:val="single"/>
            <w:lang w:eastAsia="ro-RO"/>
          </w:rPr>
          <w:t>Zadik</w:t>
        </w:r>
        <w:proofErr w:type="spellEnd"/>
      </w:hyperlink>
      <w:r w:rsidRPr="00FA31F8">
        <w:rPr>
          <w:rFonts w:ascii="Times New Roman" w:eastAsia="Times New Roman" w:hAnsi="Times New Roman" w:cs="Times New Roman"/>
          <w:sz w:val="24"/>
          <w:szCs w:val="24"/>
          <w:lang w:eastAsia="ro-RO"/>
        </w:rPr>
        <w:t xml:space="preserve">, consfințind actul și zădărnicind manevrele militare ale </w:t>
      </w:r>
      <w:hyperlink r:id="rId188" w:tooltip="Republica Populară a Ucrainei Occidentale" w:history="1">
        <w:r w:rsidRPr="00FA31F8">
          <w:rPr>
            <w:rFonts w:ascii="Times New Roman" w:eastAsia="Times New Roman" w:hAnsi="Times New Roman" w:cs="Times New Roman"/>
            <w:color w:val="0000FF"/>
            <w:sz w:val="24"/>
            <w:szCs w:val="24"/>
            <w:u w:val="single"/>
            <w:lang w:eastAsia="ro-RO"/>
          </w:rPr>
          <w:t>Republicii Populare a Ucrainei Occidentale</w:t>
        </w:r>
      </w:hyperlink>
      <w:r w:rsidRPr="00FA31F8">
        <w:rPr>
          <w:rFonts w:ascii="Times New Roman" w:eastAsia="Times New Roman" w:hAnsi="Times New Roman" w:cs="Times New Roman"/>
          <w:sz w:val="24"/>
          <w:szCs w:val="24"/>
          <w:lang w:eastAsia="ro-RO"/>
        </w:rPr>
        <w:t xml:space="preserve">. Unirea Bucovinei cu </w:t>
      </w:r>
      <w:hyperlink r:id="rId189" w:tooltip="România" w:history="1">
        <w:r w:rsidRPr="00FA31F8">
          <w:rPr>
            <w:rFonts w:ascii="Times New Roman" w:eastAsia="Times New Roman" w:hAnsi="Times New Roman" w:cs="Times New Roman"/>
            <w:color w:val="0000FF"/>
            <w:sz w:val="24"/>
            <w:szCs w:val="24"/>
            <w:u w:val="single"/>
            <w:lang w:eastAsia="ro-RO"/>
          </w:rPr>
          <w:t>România</w:t>
        </w:r>
      </w:hyperlink>
      <w:r w:rsidRPr="00FA31F8">
        <w:rPr>
          <w:rFonts w:ascii="Times New Roman" w:eastAsia="Times New Roman" w:hAnsi="Times New Roman" w:cs="Times New Roman"/>
          <w:sz w:val="24"/>
          <w:szCs w:val="24"/>
          <w:lang w:eastAsia="ro-RO"/>
        </w:rPr>
        <w:t xml:space="preserve"> este recunoscută oficial, în </w:t>
      </w:r>
      <w:hyperlink r:id="rId190" w:tooltip="1919" w:history="1">
        <w:r w:rsidRPr="00FA31F8">
          <w:rPr>
            <w:rFonts w:ascii="Times New Roman" w:eastAsia="Times New Roman" w:hAnsi="Times New Roman" w:cs="Times New Roman"/>
            <w:color w:val="0000FF"/>
            <w:sz w:val="24"/>
            <w:szCs w:val="24"/>
            <w:u w:val="single"/>
            <w:lang w:eastAsia="ro-RO"/>
          </w:rPr>
          <w:t>1919</w:t>
        </w:r>
      </w:hyperlink>
      <w:r w:rsidRPr="00FA31F8">
        <w:rPr>
          <w:rFonts w:ascii="Times New Roman" w:eastAsia="Times New Roman" w:hAnsi="Times New Roman" w:cs="Times New Roman"/>
          <w:sz w:val="24"/>
          <w:szCs w:val="24"/>
          <w:lang w:eastAsia="ro-RO"/>
        </w:rPr>
        <w:t>, prin tratatul de pace de la Saint Germain încheiat cu Austria la data de 10 septembrie 1919.</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În iunie </w:t>
      </w:r>
      <w:hyperlink r:id="rId191" w:tooltip="1940" w:history="1">
        <w:r w:rsidRPr="00FA31F8">
          <w:rPr>
            <w:rFonts w:ascii="Times New Roman" w:eastAsia="Times New Roman" w:hAnsi="Times New Roman" w:cs="Times New Roman"/>
            <w:color w:val="0000FF"/>
            <w:sz w:val="24"/>
            <w:szCs w:val="24"/>
            <w:u w:val="single"/>
            <w:lang w:eastAsia="ro-RO"/>
          </w:rPr>
          <w:t>1940</w:t>
        </w:r>
      </w:hyperlink>
      <w:r w:rsidRPr="00FA31F8">
        <w:rPr>
          <w:rFonts w:ascii="Times New Roman" w:eastAsia="Times New Roman" w:hAnsi="Times New Roman" w:cs="Times New Roman"/>
          <w:sz w:val="24"/>
          <w:szCs w:val="24"/>
          <w:lang w:eastAsia="ro-RO"/>
        </w:rPr>
        <w:t xml:space="preserve">, nordul Bucovinei este ocupat de </w:t>
      </w:r>
      <w:hyperlink r:id="rId192" w:tooltip="Uniunea Sovietică" w:history="1">
        <w:r w:rsidRPr="00FA31F8">
          <w:rPr>
            <w:rFonts w:ascii="Times New Roman" w:eastAsia="Times New Roman" w:hAnsi="Times New Roman" w:cs="Times New Roman"/>
            <w:color w:val="0000FF"/>
            <w:sz w:val="24"/>
            <w:szCs w:val="24"/>
            <w:u w:val="single"/>
            <w:lang w:eastAsia="ro-RO"/>
          </w:rPr>
          <w:t xml:space="preserve">Uniunea </w:t>
        </w:r>
        <w:proofErr w:type="spellStart"/>
        <w:r w:rsidRPr="00FA31F8">
          <w:rPr>
            <w:rFonts w:ascii="Times New Roman" w:eastAsia="Times New Roman" w:hAnsi="Times New Roman" w:cs="Times New Roman"/>
            <w:color w:val="0000FF"/>
            <w:sz w:val="24"/>
            <w:szCs w:val="24"/>
            <w:u w:val="single"/>
            <w:lang w:eastAsia="ro-RO"/>
          </w:rPr>
          <w:t>Sovietică</w:t>
        </w:r>
      </w:hyperlink>
      <w:r w:rsidRPr="00FA31F8">
        <w:rPr>
          <w:rFonts w:ascii="Times New Roman" w:eastAsia="Times New Roman" w:hAnsi="Times New Roman" w:cs="Times New Roman"/>
          <w:sz w:val="24"/>
          <w:szCs w:val="24"/>
          <w:lang w:eastAsia="ro-RO"/>
        </w:rPr>
        <w:t>.În</w:t>
      </w:r>
      <w:proofErr w:type="spellEnd"/>
      <w:r w:rsidRPr="00FA31F8">
        <w:rPr>
          <w:rFonts w:ascii="Times New Roman" w:eastAsia="Times New Roman" w:hAnsi="Times New Roman" w:cs="Times New Roman"/>
          <w:sz w:val="24"/>
          <w:szCs w:val="24"/>
          <w:lang w:eastAsia="ro-RO"/>
        </w:rPr>
        <w:t xml:space="preserve"> această perioadă, au fost masacrați 3000 de români care se retrăgeau pașnic spre </w:t>
      </w:r>
      <w:hyperlink r:id="rId193" w:tooltip="România" w:history="1">
        <w:r w:rsidRPr="00FA31F8">
          <w:rPr>
            <w:rFonts w:ascii="Times New Roman" w:eastAsia="Times New Roman" w:hAnsi="Times New Roman" w:cs="Times New Roman"/>
            <w:color w:val="0000FF"/>
            <w:sz w:val="24"/>
            <w:szCs w:val="24"/>
            <w:u w:val="single"/>
            <w:lang w:eastAsia="ro-RO"/>
          </w:rPr>
          <w:t>România</w:t>
        </w:r>
      </w:hyperlink>
      <w:r w:rsidRPr="00FA31F8">
        <w:rPr>
          <w:rFonts w:ascii="Times New Roman" w:eastAsia="Times New Roman" w:hAnsi="Times New Roman" w:cs="Times New Roman"/>
          <w:sz w:val="24"/>
          <w:szCs w:val="24"/>
          <w:lang w:eastAsia="ro-RO"/>
        </w:rPr>
        <w:t xml:space="preserve">, la </w:t>
      </w:r>
      <w:hyperlink r:id="rId194" w:tooltip="Fântâna Albă" w:history="1">
        <w:r w:rsidRPr="00FA31F8">
          <w:rPr>
            <w:rFonts w:ascii="Times New Roman" w:eastAsia="Times New Roman" w:hAnsi="Times New Roman" w:cs="Times New Roman"/>
            <w:color w:val="0000FF"/>
            <w:sz w:val="24"/>
            <w:szCs w:val="24"/>
            <w:u w:val="single"/>
            <w:lang w:eastAsia="ro-RO"/>
          </w:rPr>
          <w:t>Fântâna Albă</w:t>
        </w:r>
      </w:hyperlink>
      <w:r w:rsidRPr="00FA31F8">
        <w:rPr>
          <w:rFonts w:ascii="Times New Roman" w:eastAsia="Times New Roman" w:hAnsi="Times New Roman" w:cs="Times New Roman"/>
          <w:sz w:val="24"/>
          <w:szCs w:val="24"/>
          <w:lang w:eastAsia="ro-RO"/>
        </w:rPr>
        <w:t xml:space="preserve">. Autorii masacrului sunt ofițeri din trupele </w:t>
      </w:r>
      <w:hyperlink r:id="rId195" w:tooltip="NKVD" w:history="1">
        <w:r w:rsidRPr="00FA31F8">
          <w:rPr>
            <w:rFonts w:ascii="Times New Roman" w:eastAsia="Times New Roman" w:hAnsi="Times New Roman" w:cs="Times New Roman"/>
            <w:color w:val="0000FF"/>
            <w:sz w:val="24"/>
            <w:szCs w:val="24"/>
            <w:u w:val="single"/>
            <w:lang w:eastAsia="ro-RO"/>
          </w:rPr>
          <w:t>NKVD</w:t>
        </w:r>
      </w:hyperlink>
      <w:r w:rsidRPr="00FA31F8">
        <w:rPr>
          <w:rFonts w:ascii="Times New Roman" w:eastAsia="Times New Roman" w:hAnsi="Times New Roman" w:cs="Times New Roman"/>
          <w:sz w:val="24"/>
          <w:szCs w:val="24"/>
          <w:lang w:eastAsia="ro-RO"/>
        </w:rPr>
        <w:t xml:space="preserve">. </w:t>
      </w:r>
      <w:hyperlink r:id="rId196" w:tooltip="Federația Rusă" w:history="1">
        <w:r w:rsidRPr="00FA31F8">
          <w:rPr>
            <w:rFonts w:ascii="Times New Roman" w:eastAsia="Times New Roman" w:hAnsi="Times New Roman" w:cs="Times New Roman"/>
            <w:color w:val="0000FF"/>
            <w:sz w:val="24"/>
            <w:szCs w:val="24"/>
            <w:u w:val="single"/>
            <w:lang w:eastAsia="ro-RO"/>
          </w:rPr>
          <w:t>Rusia</w:t>
        </w:r>
      </w:hyperlink>
      <w:r w:rsidRPr="00FA31F8">
        <w:rPr>
          <w:rFonts w:ascii="Times New Roman" w:eastAsia="Times New Roman" w:hAnsi="Times New Roman" w:cs="Times New Roman"/>
          <w:sz w:val="24"/>
          <w:szCs w:val="24"/>
          <w:lang w:eastAsia="ro-RO"/>
        </w:rPr>
        <w:t xml:space="preserve"> nu a recunoscut încă acest </w:t>
      </w:r>
      <w:hyperlink r:id="rId197" w:tooltip="Masacrul de la Fântâna Albă" w:history="1">
        <w:r w:rsidRPr="00FA31F8">
          <w:rPr>
            <w:rFonts w:ascii="Times New Roman" w:eastAsia="Times New Roman" w:hAnsi="Times New Roman" w:cs="Times New Roman"/>
            <w:color w:val="0000FF"/>
            <w:sz w:val="24"/>
            <w:szCs w:val="24"/>
            <w:u w:val="single"/>
            <w:lang w:eastAsia="ro-RO"/>
          </w:rPr>
          <w:t>masacru</w:t>
        </w:r>
      </w:hyperlink>
      <w:r w:rsidRPr="00FA31F8">
        <w:rPr>
          <w:rFonts w:ascii="Times New Roman" w:eastAsia="Times New Roman" w:hAnsi="Times New Roman" w:cs="Times New Roman"/>
          <w:sz w:val="24"/>
          <w:szCs w:val="24"/>
          <w:lang w:eastAsia="ro-RO"/>
        </w:rPr>
        <w:t xml:space="preserve">. În </w:t>
      </w:r>
      <w:hyperlink r:id="rId198" w:tooltip="1941" w:history="1">
        <w:r w:rsidRPr="00FA31F8">
          <w:rPr>
            <w:rFonts w:ascii="Times New Roman" w:eastAsia="Times New Roman" w:hAnsi="Times New Roman" w:cs="Times New Roman"/>
            <w:color w:val="0000FF"/>
            <w:sz w:val="24"/>
            <w:szCs w:val="24"/>
            <w:u w:val="single"/>
            <w:lang w:eastAsia="ro-RO"/>
          </w:rPr>
          <w:t>1941</w:t>
        </w:r>
      </w:hyperlink>
      <w:r w:rsidRPr="00FA31F8">
        <w:rPr>
          <w:rFonts w:ascii="Times New Roman" w:eastAsia="Times New Roman" w:hAnsi="Times New Roman" w:cs="Times New Roman"/>
          <w:sz w:val="24"/>
          <w:szCs w:val="24"/>
          <w:lang w:eastAsia="ro-RO"/>
        </w:rPr>
        <w:t>, forțele române, aliate la Axă, recuceresc nordul Bucovinei.</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După eliberarea Basarabiei și nordului Bucovinei, provinciile recuperate nu au fost imediat alipite statului român, ci au funcționat ca regiuni conexe, conduse de câte un guvernator. În guvernământul Bucovinei au intrat cele 5 județe din Bucovina (Câmpulung, Suceava, Rădăuți, </w:t>
      </w:r>
      <w:proofErr w:type="spellStart"/>
      <w:r w:rsidRPr="00FA31F8">
        <w:rPr>
          <w:rFonts w:ascii="Times New Roman" w:eastAsia="Times New Roman" w:hAnsi="Times New Roman" w:cs="Times New Roman"/>
          <w:sz w:val="24"/>
          <w:szCs w:val="24"/>
          <w:lang w:eastAsia="ro-RO"/>
        </w:rPr>
        <w:t>Storojineț</w:t>
      </w:r>
      <w:proofErr w:type="spellEnd"/>
      <w:r w:rsidRPr="00FA31F8">
        <w:rPr>
          <w:rFonts w:ascii="Times New Roman" w:eastAsia="Times New Roman" w:hAnsi="Times New Roman" w:cs="Times New Roman"/>
          <w:sz w:val="24"/>
          <w:szCs w:val="24"/>
          <w:lang w:eastAsia="ro-RO"/>
        </w:rPr>
        <w:t xml:space="preserve"> și Cernăuți), județul Hotin din nordul Basarabiei, iar din octombrie 1941 și </w:t>
      </w:r>
      <w:proofErr w:type="spellStart"/>
      <w:r w:rsidRPr="00FA31F8">
        <w:rPr>
          <w:rFonts w:ascii="Times New Roman" w:eastAsia="Times New Roman" w:hAnsi="Times New Roman" w:cs="Times New Roman"/>
          <w:sz w:val="24"/>
          <w:szCs w:val="24"/>
          <w:lang w:eastAsia="ro-RO"/>
        </w:rPr>
        <w:t>judetul</w:t>
      </w:r>
      <w:proofErr w:type="spellEnd"/>
      <w:r w:rsidRPr="00FA31F8">
        <w:rPr>
          <w:rFonts w:ascii="Times New Roman" w:eastAsia="Times New Roman" w:hAnsi="Times New Roman" w:cs="Times New Roman"/>
          <w:sz w:val="24"/>
          <w:szCs w:val="24"/>
          <w:lang w:eastAsia="ro-RO"/>
        </w:rPr>
        <w:t xml:space="preserve"> Dorohoi. </w:t>
      </w:r>
      <w:proofErr w:type="spellStart"/>
      <w:r w:rsidRPr="00FA31F8">
        <w:rPr>
          <w:rFonts w:ascii="Times New Roman" w:eastAsia="Times New Roman" w:hAnsi="Times New Roman" w:cs="Times New Roman"/>
          <w:sz w:val="24"/>
          <w:szCs w:val="24"/>
          <w:lang w:eastAsia="ro-RO"/>
        </w:rPr>
        <w:t>Guvernamântul</w:t>
      </w:r>
      <w:proofErr w:type="spellEnd"/>
      <w:r w:rsidRPr="00FA31F8">
        <w:rPr>
          <w:rFonts w:ascii="Times New Roman" w:eastAsia="Times New Roman" w:hAnsi="Times New Roman" w:cs="Times New Roman"/>
          <w:sz w:val="24"/>
          <w:szCs w:val="24"/>
          <w:lang w:eastAsia="ro-RO"/>
        </w:rPr>
        <w:t xml:space="preserve"> Bucovinei a avut trei guvernatori: locotenent-colonelul </w:t>
      </w:r>
      <w:hyperlink r:id="rId199" w:tooltip="Alexandru Rioșanu" w:history="1">
        <w:r w:rsidRPr="00FA31F8">
          <w:rPr>
            <w:rFonts w:ascii="Times New Roman" w:eastAsia="Times New Roman" w:hAnsi="Times New Roman" w:cs="Times New Roman"/>
            <w:color w:val="0000FF"/>
            <w:sz w:val="24"/>
            <w:szCs w:val="24"/>
            <w:u w:val="single"/>
            <w:lang w:eastAsia="ro-RO"/>
          </w:rPr>
          <w:t xml:space="preserve">Alexandru </w:t>
        </w:r>
        <w:proofErr w:type="spellStart"/>
        <w:r w:rsidRPr="00FA31F8">
          <w:rPr>
            <w:rFonts w:ascii="Times New Roman" w:eastAsia="Times New Roman" w:hAnsi="Times New Roman" w:cs="Times New Roman"/>
            <w:color w:val="0000FF"/>
            <w:sz w:val="24"/>
            <w:szCs w:val="24"/>
            <w:u w:val="single"/>
            <w:lang w:eastAsia="ro-RO"/>
          </w:rPr>
          <w:t>Rioșanu</w:t>
        </w:r>
        <w:proofErr w:type="spellEnd"/>
      </w:hyperlink>
      <w:r w:rsidRPr="00FA31F8">
        <w:rPr>
          <w:rFonts w:ascii="Times New Roman" w:eastAsia="Times New Roman" w:hAnsi="Times New Roman" w:cs="Times New Roman"/>
          <w:sz w:val="24"/>
          <w:szCs w:val="24"/>
          <w:lang w:eastAsia="ro-RO"/>
        </w:rPr>
        <w:t xml:space="preserve">, mort în urma unei operații nereușite la 30 august 1941, generalul Corneliu Calotescu, unul dintre responsabilii deportărilor din 1941 și 1942, și generalul C.I. Dragalina, </w:t>
      </w:r>
      <w:r w:rsidRPr="00FA31F8">
        <w:rPr>
          <w:rFonts w:ascii="Times New Roman" w:eastAsia="Times New Roman" w:hAnsi="Times New Roman" w:cs="Times New Roman"/>
          <w:sz w:val="24"/>
          <w:szCs w:val="24"/>
          <w:lang w:eastAsia="ro-RO"/>
        </w:rPr>
        <w:lastRenderedPageBreak/>
        <w:t>care a devenit guvernator în 1943. Basarabia a fost pusă sub administrația generalului Constantin Voiculescu.</w:t>
      </w:r>
      <w:hyperlink r:id="rId200" w:anchor="cite_note-8" w:history="1">
        <w:r w:rsidRPr="00FA31F8">
          <w:rPr>
            <w:rFonts w:ascii="Times New Roman" w:eastAsia="Times New Roman" w:hAnsi="Times New Roman" w:cs="Times New Roman"/>
            <w:color w:val="0000FF"/>
            <w:sz w:val="24"/>
            <w:szCs w:val="24"/>
            <w:u w:val="single"/>
            <w:vertAlign w:val="superscript"/>
            <w:lang w:eastAsia="ro-RO"/>
          </w:rPr>
          <w:t>[8]</w:t>
        </w:r>
      </w:hyperlink>
      <w:r w:rsidRPr="00FA31F8">
        <w:rPr>
          <w:rFonts w:ascii="Times New Roman" w:eastAsia="Times New Roman" w:hAnsi="Times New Roman" w:cs="Times New Roman"/>
          <w:sz w:val="24"/>
          <w:szCs w:val="24"/>
          <w:lang w:eastAsia="ro-RO"/>
        </w:rPr>
        <w:t>.</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În anul </w:t>
      </w:r>
      <w:hyperlink r:id="rId201" w:tooltip="1944" w:history="1">
        <w:r w:rsidRPr="00FA31F8">
          <w:rPr>
            <w:rFonts w:ascii="Times New Roman" w:eastAsia="Times New Roman" w:hAnsi="Times New Roman" w:cs="Times New Roman"/>
            <w:color w:val="0000FF"/>
            <w:sz w:val="24"/>
            <w:szCs w:val="24"/>
            <w:u w:val="single"/>
            <w:lang w:eastAsia="ro-RO"/>
          </w:rPr>
          <w:t>1944</w:t>
        </w:r>
      </w:hyperlink>
      <w:r w:rsidRPr="00FA31F8">
        <w:rPr>
          <w:rFonts w:ascii="Times New Roman" w:eastAsia="Times New Roman" w:hAnsi="Times New Roman" w:cs="Times New Roman"/>
          <w:sz w:val="24"/>
          <w:szCs w:val="24"/>
          <w:lang w:eastAsia="ro-RO"/>
        </w:rPr>
        <w:t xml:space="preserve">, nordul Bucovinei este reocupat însă de Armata Roșie, rămânând până astăzi în componența Ucrainei. Legătura dintre nordul Bucovinei, acum ucrainean, și sudul său, rămas în componența României, se pierde treptat, din pricina reorientării demografice prin infuzia populației </w:t>
      </w:r>
      <w:proofErr w:type="spellStart"/>
      <w:r w:rsidRPr="00FA31F8">
        <w:rPr>
          <w:rFonts w:ascii="Times New Roman" w:eastAsia="Times New Roman" w:hAnsi="Times New Roman" w:cs="Times New Roman"/>
          <w:sz w:val="24"/>
          <w:szCs w:val="24"/>
          <w:lang w:eastAsia="ro-RO"/>
        </w:rPr>
        <w:t>slavofone</w:t>
      </w:r>
      <w:proofErr w:type="spellEnd"/>
      <w:r w:rsidRPr="00FA31F8">
        <w:rPr>
          <w:rFonts w:ascii="Times New Roman" w:eastAsia="Times New Roman" w:hAnsi="Times New Roman" w:cs="Times New Roman"/>
          <w:sz w:val="24"/>
          <w:szCs w:val="24"/>
          <w:lang w:eastAsia="ro-RO"/>
        </w:rPr>
        <w:t>, a scăderii populației românești, rămasă doar în câteva zone compacte și în general, a vicisitudinilor istoriei de care acest teritoriu a avut parte.</w:t>
      </w:r>
    </w:p>
    <w:p w:rsidR="00FA31F8" w:rsidRPr="00FA31F8" w:rsidRDefault="00FA31F8" w:rsidP="00FA31F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FA31F8">
        <w:rPr>
          <w:rFonts w:ascii="Times New Roman" w:eastAsia="Times New Roman" w:hAnsi="Times New Roman" w:cs="Times New Roman"/>
          <w:b/>
          <w:bCs/>
          <w:sz w:val="36"/>
          <w:szCs w:val="36"/>
          <w:lang w:eastAsia="ro-RO"/>
        </w:rPr>
        <w:t>Regiuni administrative</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3811270" cy="2560320"/>
            <wp:effectExtent l="19050" t="0" r="0" b="0"/>
            <wp:docPr id="29" name="Imagine 29" descr="https://upload.wikimedia.org/wikipedia/commons/thumb/5/5d/Bucovina_Romania_Ukraine.png/400px-Bucovina_Romania_Ukraine.png">
              <a:hlinkClick xmlns:a="http://schemas.openxmlformats.org/drawingml/2006/main" r:id="rId2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upload.wikimedia.org/wikipedia/commons/thumb/5/5d/Bucovina_Romania_Ukraine.png/400px-Bucovina_Romania_Ukraine.png">
                      <a:hlinkClick r:id="rId202"/>
                    </pic:cNvPr>
                    <pic:cNvPicPr>
                      <a:picLocks noChangeAspect="1" noChangeArrowheads="1"/>
                    </pic:cNvPicPr>
                  </pic:nvPicPr>
                  <pic:blipFill>
                    <a:blip r:embed="rId203"/>
                    <a:srcRect/>
                    <a:stretch>
                      <a:fillRect/>
                    </a:stretch>
                  </pic:blipFill>
                  <pic:spPr bwMode="auto">
                    <a:xfrm>
                      <a:off x="0" y="0"/>
                      <a:ext cx="3811270" cy="2560320"/>
                    </a:xfrm>
                    <a:prstGeom prst="rect">
                      <a:avLst/>
                    </a:prstGeom>
                    <a:noFill/>
                    <a:ln w="9525">
                      <a:noFill/>
                      <a:miter lim="800000"/>
                      <a:headEnd/>
                      <a:tailEnd/>
                    </a:ln>
                  </pic:spPr>
                </pic:pic>
              </a:graphicData>
            </a:graphic>
          </wp:inline>
        </w:drawing>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Bucovina suprapusă pe granițele actuale ale României și Ucrainei</w:t>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color w:val="0000FF"/>
          <w:sz w:val="24"/>
          <w:szCs w:val="24"/>
          <w:lang w:eastAsia="ro-RO"/>
        </w:rPr>
        <w:drawing>
          <wp:inline distT="0" distB="0" distL="0" distR="0">
            <wp:extent cx="2092325" cy="3372485"/>
            <wp:effectExtent l="19050" t="0" r="3175" b="0"/>
            <wp:docPr id="30" name="Imagine 30" descr="https://upload.wikimedia.org/wikipedia/commons/thumb/0/02/Bucovethn.png/220px-Bucovethn.png">
              <a:hlinkClick xmlns:a="http://schemas.openxmlformats.org/drawingml/2006/main" r:id="rId2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upload.wikimedia.org/wikipedia/commons/thumb/0/02/Bucovethn.png/220px-Bucovethn.png">
                      <a:hlinkClick r:id="rId204"/>
                    </pic:cNvPr>
                    <pic:cNvPicPr>
                      <a:picLocks noChangeAspect="1" noChangeArrowheads="1"/>
                    </pic:cNvPicPr>
                  </pic:nvPicPr>
                  <pic:blipFill>
                    <a:blip r:embed="rId205"/>
                    <a:srcRect/>
                    <a:stretch>
                      <a:fillRect/>
                    </a:stretch>
                  </pic:blipFill>
                  <pic:spPr bwMode="auto">
                    <a:xfrm>
                      <a:off x="0" y="0"/>
                      <a:ext cx="2092325" cy="3372485"/>
                    </a:xfrm>
                    <a:prstGeom prst="rect">
                      <a:avLst/>
                    </a:prstGeom>
                    <a:noFill/>
                    <a:ln w="9525">
                      <a:noFill/>
                      <a:miter lim="800000"/>
                      <a:headEnd/>
                      <a:tailEnd/>
                    </a:ln>
                  </pic:spPr>
                </pic:pic>
              </a:graphicData>
            </a:graphic>
          </wp:inline>
        </w:drawing>
      </w:r>
    </w:p>
    <w:p w:rsidR="00FA31F8" w:rsidRPr="00FA31F8" w:rsidRDefault="00FA31F8" w:rsidP="00FA31F8">
      <w:pPr>
        <w:spacing w:after="0"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Harta etnică a Bucovinei 2002</w:t>
      </w:r>
    </w:p>
    <w:p w:rsidR="00FA31F8" w:rsidRPr="00FA31F8" w:rsidRDefault="00FA31F8" w:rsidP="00FA31F8">
      <w:pPr>
        <w:numPr>
          <w:ilvl w:val="0"/>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206" w:tooltip="România" w:history="1">
        <w:r w:rsidRPr="00FA31F8">
          <w:rPr>
            <w:rFonts w:ascii="Times New Roman" w:eastAsia="Times New Roman" w:hAnsi="Times New Roman" w:cs="Times New Roman"/>
            <w:color w:val="0000FF"/>
            <w:sz w:val="24"/>
            <w:szCs w:val="24"/>
            <w:u w:val="single"/>
            <w:lang w:eastAsia="ro-RO"/>
          </w:rPr>
          <w:t>România</w:t>
        </w:r>
      </w:hyperlink>
      <w:r w:rsidRPr="00FA31F8">
        <w:rPr>
          <w:rFonts w:ascii="Times New Roman" w:eastAsia="Times New Roman" w:hAnsi="Times New Roman" w:cs="Times New Roman"/>
          <w:sz w:val="24"/>
          <w:szCs w:val="24"/>
          <w:lang w:eastAsia="ro-RO"/>
        </w:rPr>
        <w:t xml:space="preserve"> </w:t>
      </w:r>
    </w:p>
    <w:p w:rsidR="00FA31F8" w:rsidRPr="00FA31F8" w:rsidRDefault="00FA31F8" w:rsidP="00FA31F8">
      <w:pPr>
        <w:numPr>
          <w:ilvl w:val="1"/>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207" w:tooltip="Județul Suceava" w:history="1">
        <w:r w:rsidRPr="00FA31F8">
          <w:rPr>
            <w:rFonts w:ascii="Times New Roman" w:eastAsia="Times New Roman" w:hAnsi="Times New Roman" w:cs="Times New Roman"/>
            <w:color w:val="0000FF"/>
            <w:sz w:val="24"/>
            <w:szCs w:val="24"/>
            <w:u w:val="single"/>
            <w:lang w:eastAsia="ro-RO"/>
          </w:rPr>
          <w:t>Județul Suceava</w:t>
        </w:r>
      </w:hyperlink>
      <w:r w:rsidRPr="00FA31F8">
        <w:rPr>
          <w:rFonts w:ascii="Times New Roman" w:eastAsia="Times New Roman" w:hAnsi="Times New Roman" w:cs="Times New Roman"/>
          <w:sz w:val="24"/>
          <w:szCs w:val="24"/>
          <w:lang w:eastAsia="ro-RO"/>
        </w:rPr>
        <w:t xml:space="preserve"> (exceptând orașele </w:t>
      </w:r>
      <w:hyperlink r:id="rId208" w:tooltip="Fălticeni" w:history="1">
        <w:r w:rsidRPr="00FA31F8">
          <w:rPr>
            <w:rFonts w:ascii="Times New Roman" w:eastAsia="Times New Roman" w:hAnsi="Times New Roman" w:cs="Times New Roman"/>
            <w:color w:val="0000FF"/>
            <w:sz w:val="24"/>
            <w:szCs w:val="24"/>
            <w:u w:val="single"/>
            <w:lang w:eastAsia="ro-RO"/>
          </w:rPr>
          <w:t>Fălticeni</w:t>
        </w:r>
      </w:hyperlink>
      <w:r w:rsidRPr="00FA31F8">
        <w:rPr>
          <w:rFonts w:ascii="Times New Roman" w:eastAsia="Times New Roman" w:hAnsi="Times New Roman" w:cs="Times New Roman"/>
          <w:sz w:val="24"/>
          <w:szCs w:val="24"/>
          <w:lang w:eastAsia="ro-RO"/>
        </w:rPr>
        <w:t xml:space="preserve">, </w:t>
      </w:r>
      <w:hyperlink r:id="rId209" w:tooltip="Broșteni" w:history="1">
        <w:r w:rsidRPr="00FA31F8">
          <w:rPr>
            <w:rFonts w:ascii="Times New Roman" w:eastAsia="Times New Roman" w:hAnsi="Times New Roman" w:cs="Times New Roman"/>
            <w:color w:val="0000FF"/>
            <w:sz w:val="24"/>
            <w:szCs w:val="24"/>
            <w:u w:val="single"/>
            <w:lang w:eastAsia="ro-RO"/>
          </w:rPr>
          <w:t>Broșteni</w:t>
        </w:r>
      </w:hyperlink>
      <w:r w:rsidRPr="00FA31F8">
        <w:rPr>
          <w:rFonts w:ascii="Times New Roman" w:eastAsia="Times New Roman" w:hAnsi="Times New Roman" w:cs="Times New Roman"/>
          <w:sz w:val="24"/>
          <w:szCs w:val="24"/>
          <w:lang w:eastAsia="ro-RO"/>
        </w:rPr>
        <w:t xml:space="preserve">, </w:t>
      </w:r>
      <w:hyperlink r:id="rId210" w:tooltip="Dolhasca" w:history="1">
        <w:r w:rsidRPr="00FA31F8">
          <w:rPr>
            <w:rFonts w:ascii="Times New Roman" w:eastAsia="Times New Roman" w:hAnsi="Times New Roman" w:cs="Times New Roman"/>
            <w:color w:val="0000FF"/>
            <w:sz w:val="24"/>
            <w:szCs w:val="24"/>
            <w:u w:val="single"/>
            <w:lang w:eastAsia="ro-RO"/>
          </w:rPr>
          <w:t>Dolhasca</w:t>
        </w:r>
      </w:hyperlink>
      <w:r w:rsidRPr="00FA31F8">
        <w:rPr>
          <w:rFonts w:ascii="Times New Roman" w:eastAsia="Times New Roman" w:hAnsi="Times New Roman" w:cs="Times New Roman"/>
          <w:sz w:val="24"/>
          <w:szCs w:val="24"/>
          <w:lang w:eastAsia="ro-RO"/>
        </w:rPr>
        <w:t xml:space="preserve">, </w:t>
      </w:r>
      <w:hyperlink r:id="rId211" w:tooltip="Liteni" w:history="1">
        <w:r w:rsidRPr="00FA31F8">
          <w:rPr>
            <w:rFonts w:ascii="Times New Roman" w:eastAsia="Times New Roman" w:hAnsi="Times New Roman" w:cs="Times New Roman"/>
            <w:color w:val="0000FF"/>
            <w:sz w:val="24"/>
            <w:szCs w:val="24"/>
            <w:u w:val="single"/>
            <w:lang w:eastAsia="ro-RO"/>
          </w:rPr>
          <w:t>Liteni</w:t>
        </w:r>
      </w:hyperlink>
      <w:r w:rsidRPr="00FA31F8">
        <w:rPr>
          <w:rFonts w:ascii="Times New Roman" w:eastAsia="Times New Roman" w:hAnsi="Times New Roman" w:cs="Times New Roman"/>
          <w:sz w:val="24"/>
          <w:szCs w:val="24"/>
          <w:lang w:eastAsia="ro-RO"/>
        </w:rPr>
        <w:t xml:space="preserve">, </w:t>
      </w:r>
      <w:hyperlink r:id="rId212" w:tooltip="Salcea" w:history="1">
        <w:r w:rsidRPr="00FA31F8">
          <w:rPr>
            <w:rFonts w:ascii="Times New Roman" w:eastAsia="Times New Roman" w:hAnsi="Times New Roman" w:cs="Times New Roman"/>
            <w:color w:val="0000FF"/>
            <w:sz w:val="24"/>
            <w:szCs w:val="24"/>
            <w:u w:val="single"/>
            <w:lang w:eastAsia="ro-RO"/>
          </w:rPr>
          <w:t>Salcea</w:t>
        </w:r>
      </w:hyperlink>
      <w:r w:rsidRPr="00FA31F8">
        <w:rPr>
          <w:rFonts w:ascii="Times New Roman" w:eastAsia="Times New Roman" w:hAnsi="Times New Roman" w:cs="Times New Roman"/>
          <w:sz w:val="24"/>
          <w:szCs w:val="24"/>
          <w:lang w:eastAsia="ro-RO"/>
        </w:rPr>
        <w:t xml:space="preserve"> și zonele adiacente acestora)</w:t>
      </w:r>
    </w:p>
    <w:p w:rsidR="00FA31F8" w:rsidRPr="00FA31F8" w:rsidRDefault="00FA31F8" w:rsidP="00FA31F8">
      <w:pPr>
        <w:numPr>
          <w:ilvl w:val="1"/>
          <w:numId w:val="3"/>
        </w:numPr>
        <w:spacing w:before="100" w:beforeAutospacing="1" w:after="100" w:afterAutospacing="1" w:line="240" w:lineRule="auto"/>
        <w:rPr>
          <w:rFonts w:ascii="Times New Roman" w:eastAsia="Times New Roman" w:hAnsi="Times New Roman" w:cs="Times New Roman"/>
          <w:sz w:val="24"/>
          <w:szCs w:val="24"/>
          <w:lang w:eastAsia="ro-RO"/>
        </w:rPr>
      </w:pPr>
      <w:hyperlink r:id="rId213" w:tooltip="Județul Botoșani" w:history="1">
        <w:r w:rsidRPr="00FA31F8">
          <w:rPr>
            <w:rFonts w:ascii="Times New Roman" w:eastAsia="Times New Roman" w:hAnsi="Times New Roman" w:cs="Times New Roman"/>
            <w:color w:val="0000FF"/>
            <w:sz w:val="24"/>
            <w:szCs w:val="24"/>
            <w:u w:val="single"/>
            <w:lang w:eastAsia="ro-RO"/>
          </w:rPr>
          <w:t>Județul Botoșani</w:t>
        </w:r>
      </w:hyperlink>
      <w:r w:rsidRPr="00FA31F8">
        <w:rPr>
          <w:rFonts w:ascii="Times New Roman" w:eastAsia="Times New Roman" w:hAnsi="Times New Roman" w:cs="Times New Roman"/>
          <w:sz w:val="24"/>
          <w:szCs w:val="24"/>
          <w:lang w:eastAsia="ro-RO"/>
        </w:rPr>
        <w:t xml:space="preserve"> (câteva localități care fac parte astăzi din </w:t>
      </w:r>
      <w:hyperlink r:id="rId214" w:tooltip="Comuna Mihăileni, Botoșani" w:history="1">
        <w:r w:rsidRPr="00FA31F8">
          <w:rPr>
            <w:rFonts w:ascii="Times New Roman" w:eastAsia="Times New Roman" w:hAnsi="Times New Roman" w:cs="Times New Roman"/>
            <w:color w:val="0000FF"/>
            <w:sz w:val="24"/>
            <w:szCs w:val="24"/>
            <w:u w:val="single"/>
            <w:lang w:eastAsia="ro-RO"/>
          </w:rPr>
          <w:t>comuna Mihăileni</w:t>
        </w:r>
      </w:hyperlink>
      <w:r w:rsidRPr="00FA31F8">
        <w:rPr>
          <w:rFonts w:ascii="Times New Roman" w:eastAsia="Times New Roman" w:hAnsi="Times New Roman" w:cs="Times New Roman"/>
          <w:sz w:val="24"/>
          <w:szCs w:val="24"/>
          <w:lang w:eastAsia="ro-RO"/>
        </w:rPr>
        <w:t xml:space="preserve">: </w:t>
      </w:r>
      <w:hyperlink r:id="rId215" w:tooltip="Rogojești, Botoșani" w:history="1">
        <w:r w:rsidRPr="00FA31F8">
          <w:rPr>
            <w:rFonts w:ascii="Times New Roman" w:eastAsia="Times New Roman" w:hAnsi="Times New Roman" w:cs="Times New Roman"/>
            <w:color w:val="0000FF"/>
            <w:sz w:val="24"/>
            <w:szCs w:val="24"/>
            <w:u w:val="single"/>
            <w:lang w:eastAsia="ro-RO"/>
          </w:rPr>
          <w:t>Rogojești</w:t>
        </w:r>
      </w:hyperlink>
      <w:r w:rsidRPr="00FA31F8">
        <w:rPr>
          <w:rFonts w:ascii="Times New Roman" w:eastAsia="Times New Roman" w:hAnsi="Times New Roman" w:cs="Times New Roman"/>
          <w:sz w:val="24"/>
          <w:szCs w:val="24"/>
          <w:lang w:eastAsia="ro-RO"/>
        </w:rPr>
        <w:t xml:space="preserve"> și </w:t>
      </w:r>
      <w:hyperlink r:id="rId216" w:tooltip="Cândești, Botoșani" w:history="1">
        <w:r w:rsidRPr="00FA31F8">
          <w:rPr>
            <w:rFonts w:ascii="Times New Roman" w:eastAsia="Times New Roman" w:hAnsi="Times New Roman" w:cs="Times New Roman"/>
            <w:color w:val="0000FF"/>
            <w:sz w:val="24"/>
            <w:szCs w:val="24"/>
            <w:u w:val="single"/>
            <w:lang w:eastAsia="ro-RO"/>
          </w:rPr>
          <w:t>Cândești</w:t>
        </w:r>
      </w:hyperlink>
      <w:r w:rsidRPr="00FA31F8">
        <w:rPr>
          <w:rFonts w:ascii="Times New Roman" w:eastAsia="Times New Roman" w:hAnsi="Times New Roman" w:cs="Times New Roman"/>
          <w:sz w:val="24"/>
          <w:szCs w:val="24"/>
          <w:lang w:eastAsia="ro-RO"/>
        </w:rPr>
        <w:t xml:space="preserve">, dar și fostul sat </w:t>
      </w:r>
      <w:hyperlink r:id="rId217" w:tooltip="Gura Molniței" w:history="1">
        <w:r w:rsidRPr="00FA31F8">
          <w:rPr>
            <w:rFonts w:ascii="Times New Roman" w:eastAsia="Times New Roman" w:hAnsi="Times New Roman" w:cs="Times New Roman"/>
            <w:color w:val="0000FF"/>
            <w:sz w:val="24"/>
            <w:szCs w:val="24"/>
            <w:u w:val="single"/>
            <w:lang w:eastAsia="ro-RO"/>
          </w:rPr>
          <w:t xml:space="preserve">Gura </w:t>
        </w:r>
        <w:proofErr w:type="spellStart"/>
        <w:r w:rsidRPr="00FA31F8">
          <w:rPr>
            <w:rFonts w:ascii="Times New Roman" w:eastAsia="Times New Roman" w:hAnsi="Times New Roman" w:cs="Times New Roman"/>
            <w:color w:val="0000FF"/>
            <w:sz w:val="24"/>
            <w:szCs w:val="24"/>
            <w:u w:val="single"/>
            <w:lang w:eastAsia="ro-RO"/>
          </w:rPr>
          <w:t>Molniței</w:t>
        </w:r>
        <w:proofErr w:type="spellEnd"/>
      </w:hyperlink>
      <w:r w:rsidRPr="00FA31F8">
        <w:rPr>
          <w:rFonts w:ascii="Times New Roman" w:eastAsia="Times New Roman" w:hAnsi="Times New Roman" w:cs="Times New Roman"/>
          <w:sz w:val="24"/>
          <w:szCs w:val="24"/>
          <w:lang w:eastAsia="ro-RO"/>
        </w:rPr>
        <w:t>)</w:t>
      </w:r>
    </w:p>
    <w:p w:rsidR="00FA31F8" w:rsidRPr="00FA31F8" w:rsidRDefault="00FA31F8" w:rsidP="00FA31F8">
      <w:pPr>
        <w:numPr>
          <w:ilvl w:val="0"/>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18" w:tooltip="Ucraina" w:history="1">
        <w:r w:rsidRPr="00FA31F8">
          <w:rPr>
            <w:rFonts w:ascii="Times New Roman" w:eastAsia="Times New Roman" w:hAnsi="Times New Roman" w:cs="Times New Roman"/>
            <w:color w:val="0000FF"/>
            <w:sz w:val="24"/>
            <w:szCs w:val="24"/>
            <w:u w:val="single"/>
            <w:lang w:eastAsia="ro-RO"/>
          </w:rPr>
          <w:t>Ucraina</w:t>
        </w:r>
      </w:hyperlink>
      <w:r w:rsidRPr="00FA31F8">
        <w:rPr>
          <w:rFonts w:ascii="Times New Roman" w:eastAsia="Times New Roman" w:hAnsi="Times New Roman" w:cs="Times New Roman"/>
          <w:sz w:val="24"/>
          <w:szCs w:val="24"/>
          <w:lang w:eastAsia="ro-RO"/>
        </w:rPr>
        <w:t xml:space="preserve"> </w:t>
      </w:r>
    </w:p>
    <w:p w:rsidR="00FA31F8" w:rsidRPr="00FA31F8" w:rsidRDefault="00FA31F8" w:rsidP="00FA31F8">
      <w:pPr>
        <w:numPr>
          <w:ilvl w:val="1"/>
          <w:numId w:val="4"/>
        </w:numPr>
        <w:spacing w:before="100" w:beforeAutospacing="1" w:after="100" w:afterAutospacing="1" w:line="240" w:lineRule="auto"/>
        <w:rPr>
          <w:rFonts w:ascii="Times New Roman" w:eastAsia="Times New Roman" w:hAnsi="Times New Roman" w:cs="Times New Roman"/>
          <w:sz w:val="24"/>
          <w:szCs w:val="24"/>
          <w:lang w:eastAsia="ro-RO"/>
        </w:rPr>
      </w:pPr>
      <w:hyperlink r:id="rId219" w:tooltip="Cernăuți (regiune)" w:history="1">
        <w:r w:rsidRPr="00FA31F8">
          <w:rPr>
            <w:rFonts w:ascii="Times New Roman" w:eastAsia="Times New Roman" w:hAnsi="Times New Roman" w:cs="Times New Roman"/>
            <w:color w:val="0000FF"/>
            <w:sz w:val="24"/>
            <w:szCs w:val="24"/>
            <w:u w:val="single"/>
            <w:lang w:eastAsia="ro-RO"/>
          </w:rPr>
          <w:t>Regiunea Cernăuți</w:t>
        </w:r>
      </w:hyperlink>
      <w:r w:rsidRPr="00FA31F8">
        <w:rPr>
          <w:rFonts w:ascii="Times New Roman" w:eastAsia="Times New Roman" w:hAnsi="Times New Roman" w:cs="Times New Roman"/>
          <w:sz w:val="24"/>
          <w:szCs w:val="24"/>
          <w:lang w:eastAsia="ro-RO"/>
        </w:rPr>
        <w:t xml:space="preserve"> (exceptând orașul </w:t>
      </w:r>
      <w:hyperlink r:id="rId220" w:tooltip="Hotin" w:history="1">
        <w:r w:rsidRPr="00FA31F8">
          <w:rPr>
            <w:rFonts w:ascii="Times New Roman" w:eastAsia="Times New Roman" w:hAnsi="Times New Roman" w:cs="Times New Roman"/>
            <w:color w:val="0000FF"/>
            <w:sz w:val="24"/>
            <w:szCs w:val="24"/>
            <w:u w:val="single"/>
            <w:lang w:eastAsia="ro-RO"/>
          </w:rPr>
          <w:t>Hotin</w:t>
        </w:r>
      </w:hyperlink>
      <w:r w:rsidRPr="00FA31F8">
        <w:rPr>
          <w:rFonts w:ascii="Times New Roman" w:eastAsia="Times New Roman" w:hAnsi="Times New Roman" w:cs="Times New Roman"/>
          <w:sz w:val="24"/>
          <w:szCs w:val="24"/>
          <w:lang w:eastAsia="ro-RO"/>
        </w:rPr>
        <w:t xml:space="preserve"> și împrejurimile sale, care fac parte din </w:t>
      </w:r>
      <w:hyperlink r:id="rId221" w:tooltip="Basarabia" w:history="1">
        <w:r w:rsidRPr="00FA31F8">
          <w:rPr>
            <w:rFonts w:ascii="Times New Roman" w:eastAsia="Times New Roman" w:hAnsi="Times New Roman" w:cs="Times New Roman"/>
            <w:color w:val="0000FF"/>
            <w:sz w:val="24"/>
            <w:szCs w:val="24"/>
            <w:u w:val="single"/>
            <w:lang w:eastAsia="ro-RO"/>
          </w:rPr>
          <w:t>Basarabia</w:t>
        </w:r>
      </w:hyperlink>
      <w:r w:rsidRPr="00FA31F8">
        <w:rPr>
          <w:rFonts w:ascii="Times New Roman" w:eastAsia="Times New Roman" w:hAnsi="Times New Roman" w:cs="Times New Roman"/>
          <w:sz w:val="24"/>
          <w:szCs w:val="24"/>
          <w:lang w:eastAsia="ro-RO"/>
        </w:rPr>
        <w:t xml:space="preserve">, precum și zona </w:t>
      </w:r>
      <w:hyperlink r:id="rId222" w:tooltip="Herța" w:history="1">
        <w:r w:rsidRPr="00FA31F8">
          <w:rPr>
            <w:rFonts w:ascii="Times New Roman" w:eastAsia="Times New Roman" w:hAnsi="Times New Roman" w:cs="Times New Roman"/>
            <w:color w:val="0000FF"/>
            <w:sz w:val="24"/>
            <w:szCs w:val="24"/>
            <w:u w:val="single"/>
            <w:lang w:eastAsia="ro-RO"/>
          </w:rPr>
          <w:t>Herța</w:t>
        </w:r>
      </w:hyperlink>
      <w:r w:rsidRPr="00FA31F8">
        <w:rPr>
          <w:rFonts w:ascii="Times New Roman" w:eastAsia="Times New Roman" w:hAnsi="Times New Roman" w:cs="Times New Roman"/>
          <w:sz w:val="24"/>
          <w:szCs w:val="24"/>
          <w:lang w:eastAsia="ro-RO"/>
        </w:rPr>
        <w:t>)</w:t>
      </w:r>
    </w:p>
    <w:p w:rsidR="00FA31F8" w:rsidRPr="00FA31F8" w:rsidRDefault="00FA31F8" w:rsidP="00FA31F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FA31F8">
        <w:rPr>
          <w:rFonts w:ascii="Times New Roman" w:eastAsia="Times New Roman" w:hAnsi="Times New Roman" w:cs="Times New Roman"/>
          <w:b/>
          <w:bCs/>
          <w:sz w:val="36"/>
          <w:szCs w:val="36"/>
          <w:lang w:eastAsia="ro-RO"/>
        </w:rPr>
        <w:t>Turism</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Bucovina este cunoscută pentru mănăstirile construite de foști domnitori și boieri moldoveni (Mușatinii, </w:t>
      </w:r>
      <w:hyperlink r:id="rId223" w:tooltip="Alexandru cel Bun" w:history="1">
        <w:r w:rsidRPr="00FA31F8">
          <w:rPr>
            <w:rFonts w:ascii="Times New Roman" w:eastAsia="Times New Roman" w:hAnsi="Times New Roman" w:cs="Times New Roman"/>
            <w:color w:val="0000FF"/>
            <w:sz w:val="24"/>
            <w:szCs w:val="24"/>
            <w:u w:val="single"/>
            <w:lang w:eastAsia="ro-RO"/>
          </w:rPr>
          <w:t>Alexandru cel Bun</w:t>
        </w:r>
      </w:hyperlink>
      <w:r w:rsidRPr="00FA31F8">
        <w:rPr>
          <w:rFonts w:ascii="Times New Roman" w:eastAsia="Times New Roman" w:hAnsi="Times New Roman" w:cs="Times New Roman"/>
          <w:sz w:val="24"/>
          <w:szCs w:val="24"/>
          <w:lang w:eastAsia="ro-RO"/>
        </w:rPr>
        <w:t xml:space="preserve">, </w:t>
      </w:r>
      <w:hyperlink r:id="rId224" w:tooltip="Ștefan cel Mare" w:history="1">
        <w:r w:rsidRPr="00FA31F8">
          <w:rPr>
            <w:rFonts w:ascii="Times New Roman" w:eastAsia="Times New Roman" w:hAnsi="Times New Roman" w:cs="Times New Roman"/>
            <w:color w:val="0000FF"/>
            <w:sz w:val="24"/>
            <w:szCs w:val="24"/>
            <w:u w:val="single"/>
            <w:lang w:eastAsia="ro-RO"/>
          </w:rPr>
          <w:t>Ștefan cel Mare</w:t>
        </w:r>
      </w:hyperlink>
      <w:r w:rsidRPr="00FA31F8">
        <w:rPr>
          <w:rFonts w:ascii="Times New Roman" w:eastAsia="Times New Roman" w:hAnsi="Times New Roman" w:cs="Times New Roman"/>
          <w:sz w:val="24"/>
          <w:szCs w:val="24"/>
          <w:lang w:eastAsia="ro-RO"/>
        </w:rPr>
        <w:t xml:space="preserve">, </w:t>
      </w:r>
      <w:hyperlink r:id="rId225" w:tooltip="Petru Rareș" w:history="1">
        <w:r w:rsidRPr="00FA31F8">
          <w:rPr>
            <w:rFonts w:ascii="Times New Roman" w:eastAsia="Times New Roman" w:hAnsi="Times New Roman" w:cs="Times New Roman"/>
            <w:color w:val="0000FF"/>
            <w:sz w:val="24"/>
            <w:szCs w:val="24"/>
            <w:u w:val="single"/>
            <w:lang w:eastAsia="ro-RO"/>
          </w:rPr>
          <w:t>Petru Rareș</w:t>
        </w:r>
      </w:hyperlink>
      <w:r w:rsidRPr="00FA31F8">
        <w:rPr>
          <w:rFonts w:ascii="Times New Roman" w:eastAsia="Times New Roman" w:hAnsi="Times New Roman" w:cs="Times New Roman"/>
          <w:sz w:val="24"/>
          <w:szCs w:val="24"/>
          <w:lang w:eastAsia="ro-RO"/>
        </w:rPr>
        <w:t xml:space="preserve">, </w:t>
      </w:r>
      <w:hyperlink r:id="rId226" w:tooltip="Ștefan Tomșa" w:history="1">
        <w:r w:rsidRPr="00FA31F8">
          <w:rPr>
            <w:rFonts w:ascii="Times New Roman" w:eastAsia="Times New Roman" w:hAnsi="Times New Roman" w:cs="Times New Roman"/>
            <w:color w:val="0000FF"/>
            <w:sz w:val="24"/>
            <w:szCs w:val="24"/>
            <w:u w:val="single"/>
            <w:lang w:eastAsia="ro-RO"/>
          </w:rPr>
          <w:t>Ștefan Tomșa</w:t>
        </w:r>
      </w:hyperlink>
      <w:r w:rsidRPr="00FA31F8">
        <w:rPr>
          <w:rFonts w:ascii="Times New Roman" w:eastAsia="Times New Roman" w:hAnsi="Times New Roman" w:cs="Times New Roman"/>
          <w:sz w:val="24"/>
          <w:szCs w:val="24"/>
          <w:lang w:eastAsia="ro-RO"/>
        </w:rPr>
        <w:t xml:space="preserve">, </w:t>
      </w:r>
      <w:hyperlink r:id="rId227" w:tooltip="Alexandru Lăpușneanu" w:history="1">
        <w:r w:rsidRPr="00FA31F8">
          <w:rPr>
            <w:rFonts w:ascii="Times New Roman" w:eastAsia="Times New Roman" w:hAnsi="Times New Roman" w:cs="Times New Roman"/>
            <w:color w:val="0000FF"/>
            <w:sz w:val="24"/>
            <w:szCs w:val="24"/>
            <w:u w:val="single"/>
            <w:lang w:eastAsia="ro-RO"/>
          </w:rPr>
          <w:t>Alexandru Lăpușneanu</w:t>
        </w:r>
      </w:hyperlink>
      <w:r w:rsidRPr="00FA31F8">
        <w:rPr>
          <w:rFonts w:ascii="Times New Roman" w:eastAsia="Times New Roman" w:hAnsi="Times New Roman" w:cs="Times New Roman"/>
          <w:sz w:val="24"/>
          <w:szCs w:val="24"/>
          <w:lang w:eastAsia="ro-RO"/>
        </w:rPr>
        <w:t xml:space="preserve">, Familia </w:t>
      </w:r>
      <w:proofErr w:type="spellStart"/>
      <w:r w:rsidRPr="00FA31F8">
        <w:rPr>
          <w:rFonts w:ascii="Times New Roman" w:eastAsia="Times New Roman" w:hAnsi="Times New Roman" w:cs="Times New Roman"/>
          <w:sz w:val="24"/>
          <w:szCs w:val="24"/>
          <w:lang w:eastAsia="ro-RO"/>
        </w:rPr>
        <w:t>Movileștilor</w:t>
      </w:r>
      <w:proofErr w:type="spellEnd"/>
      <w:r w:rsidRPr="00FA31F8">
        <w:rPr>
          <w:rFonts w:ascii="Times New Roman" w:eastAsia="Times New Roman" w:hAnsi="Times New Roman" w:cs="Times New Roman"/>
          <w:sz w:val="24"/>
          <w:szCs w:val="24"/>
          <w:lang w:eastAsia="ro-RO"/>
        </w:rPr>
        <w:t xml:space="preserve"> ș.a.), fiecare cu culoarea sa specifică: </w:t>
      </w:r>
      <w:hyperlink r:id="rId228" w:tooltip="Voroneț" w:history="1">
        <w:r w:rsidRPr="00FA31F8">
          <w:rPr>
            <w:rFonts w:ascii="Times New Roman" w:eastAsia="Times New Roman" w:hAnsi="Times New Roman" w:cs="Times New Roman"/>
            <w:color w:val="0000FF"/>
            <w:sz w:val="24"/>
            <w:szCs w:val="24"/>
            <w:u w:val="single"/>
            <w:lang w:eastAsia="ro-RO"/>
          </w:rPr>
          <w:t>Voroneț</w:t>
        </w:r>
      </w:hyperlink>
      <w:r w:rsidRPr="00FA31F8">
        <w:rPr>
          <w:rFonts w:ascii="Times New Roman" w:eastAsia="Times New Roman" w:hAnsi="Times New Roman" w:cs="Times New Roman"/>
          <w:sz w:val="24"/>
          <w:szCs w:val="24"/>
          <w:lang w:eastAsia="ro-RO"/>
        </w:rPr>
        <w:t xml:space="preserve"> (albastru), </w:t>
      </w:r>
      <w:hyperlink r:id="rId229" w:tooltip="Mănăstirea Humor" w:history="1">
        <w:r w:rsidRPr="00FA31F8">
          <w:rPr>
            <w:rFonts w:ascii="Times New Roman" w:eastAsia="Times New Roman" w:hAnsi="Times New Roman" w:cs="Times New Roman"/>
            <w:color w:val="0000FF"/>
            <w:sz w:val="24"/>
            <w:szCs w:val="24"/>
            <w:u w:val="single"/>
            <w:lang w:eastAsia="ro-RO"/>
          </w:rPr>
          <w:t>Humor</w:t>
        </w:r>
      </w:hyperlink>
      <w:r w:rsidRPr="00FA31F8">
        <w:rPr>
          <w:rFonts w:ascii="Times New Roman" w:eastAsia="Times New Roman" w:hAnsi="Times New Roman" w:cs="Times New Roman"/>
          <w:sz w:val="24"/>
          <w:szCs w:val="24"/>
          <w:lang w:eastAsia="ro-RO"/>
        </w:rPr>
        <w:t xml:space="preserve"> (roșu), </w:t>
      </w:r>
      <w:hyperlink r:id="rId230" w:tooltip="Sucevița" w:history="1">
        <w:r w:rsidRPr="00FA31F8">
          <w:rPr>
            <w:rFonts w:ascii="Times New Roman" w:eastAsia="Times New Roman" w:hAnsi="Times New Roman" w:cs="Times New Roman"/>
            <w:color w:val="0000FF"/>
            <w:sz w:val="24"/>
            <w:szCs w:val="24"/>
            <w:u w:val="single"/>
            <w:lang w:eastAsia="ro-RO"/>
          </w:rPr>
          <w:t>Sucevița</w:t>
        </w:r>
      </w:hyperlink>
      <w:r w:rsidRPr="00FA31F8">
        <w:rPr>
          <w:rFonts w:ascii="Times New Roman" w:eastAsia="Times New Roman" w:hAnsi="Times New Roman" w:cs="Times New Roman"/>
          <w:sz w:val="24"/>
          <w:szCs w:val="24"/>
          <w:lang w:eastAsia="ro-RO"/>
        </w:rPr>
        <w:t xml:space="preserve"> (verde), </w:t>
      </w:r>
      <w:hyperlink r:id="rId231" w:tooltip="Moldovița" w:history="1">
        <w:r w:rsidRPr="00FA31F8">
          <w:rPr>
            <w:rFonts w:ascii="Times New Roman" w:eastAsia="Times New Roman" w:hAnsi="Times New Roman" w:cs="Times New Roman"/>
            <w:color w:val="0000FF"/>
            <w:sz w:val="24"/>
            <w:szCs w:val="24"/>
            <w:u w:val="single"/>
            <w:lang w:eastAsia="ro-RO"/>
          </w:rPr>
          <w:t>Moldovița</w:t>
        </w:r>
      </w:hyperlink>
      <w:r w:rsidRPr="00FA31F8">
        <w:rPr>
          <w:rFonts w:ascii="Times New Roman" w:eastAsia="Times New Roman" w:hAnsi="Times New Roman" w:cs="Times New Roman"/>
          <w:sz w:val="24"/>
          <w:szCs w:val="24"/>
          <w:lang w:eastAsia="ro-RO"/>
        </w:rPr>
        <w:t xml:space="preserve"> (galben) și </w:t>
      </w:r>
      <w:hyperlink r:id="rId232" w:tooltip="Mănăstirea Arbore" w:history="1">
        <w:r w:rsidRPr="00FA31F8">
          <w:rPr>
            <w:rFonts w:ascii="Times New Roman" w:eastAsia="Times New Roman" w:hAnsi="Times New Roman" w:cs="Times New Roman"/>
            <w:color w:val="0000FF"/>
            <w:sz w:val="24"/>
            <w:szCs w:val="24"/>
            <w:u w:val="single"/>
            <w:lang w:eastAsia="ro-RO"/>
          </w:rPr>
          <w:t>Arbore</w:t>
        </w:r>
      </w:hyperlink>
      <w:r w:rsidRPr="00FA31F8">
        <w:rPr>
          <w:rFonts w:ascii="Times New Roman" w:eastAsia="Times New Roman" w:hAnsi="Times New Roman" w:cs="Times New Roman"/>
          <w:sz w:val="24"/>
          <w:szCs w:val="24"/>
          <w:lang w:eastAsia="ro-RO"/>
        </w:rPr>
        <w:t xml:space="preserve"> (combinație de culori).</w:t>
      </w:r>
    </w:p>
    <w:p w:rsidR="00FA31F8" w:rsidRPr="00FA31F8" w:rsidRDefault="00FA31F8" w:rsidP="00FA31F8">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FA31F8">
        <w:rPr>
          <w:rFonts w:ascii="Times New Roman" w:eastAsia="Times New Roman" w:hAnsi="Times New Roman" w:cs="Times New Roman"/>
          <w:b/>
          <w:bCs/>
          <w:sz w:val="36"/>
          <w:szCs w:val="36"/>
          <w:lang w:eastAsia="ro-RO"/>
        </w:rPr>
        <w:t>Obiceiuri specifice regiunii</w:t>
      </w:r>
    </w:p>
    <w:p w:rsidR="00FA31F8" w:rsidRPr="00FA31F8" w:rsidRDefault="00FA31F8" w:rsidP="00FA31F8">
      <w:pPr>
        <w:spacing w:before="100" w:beforeAutospacing="1" w:after="100" w:afterAutospacing="1" w:line="240" w:lineRule="auto"/>
        <w:rPr>
          <w:rFonts w:ascii="Times New Roman" w:eastAsia="Times New Roman" w:hAnsi="Times New Roman" w:cs="Times New Roman"/>
          <w:sz w:val="24"/>
          <w:szCs w:val="24"/>
          <w:lang w:eastAsia="ro-RO"/>
        </w:rPr>
      </w:pPr>
      <w:r w:rsidRPr="00FA31F8">
        <w:rPr>
          <w:rFonts w:ascii="Times New Roman" w:eastAsia="Times New Roman" w:hAnsi="Times New Roman" w:cs="Times New Roman"/>
          <w:sz w:val="24"/>
          <w:szCs w:val="24"/>
          <w:lang w:eastAsia="ro-RO"/>
        </w:rPr>
        <w:t xml:space="preserve">Împistritul ouălor este un obicei practicat în zona Bucovinei. În </w:t>
      </w:r>
      <w:hyperlink r:id="rId233" w:tooltip="Paști" w:history="1">
        <w:r w:rsidRPr="00FA31F8">
          <w:rPr>
            <w:rFonts w:ascii="Times New Roman" w:eastAsia="Times New Roman" w:hAnsi="Times New Roman" w:cs="Times New Roman"/>
            <w:color w:val="0000FF"/>
            <w:sz w:val="24"/>
            <w:szCs w:val="24"/>
            <w:u w:val="single"/>
            <w:lang w:eastAsia="ro-RO"/>
          </w:rPr>
          <w:t>Săptămâna Mare</w:t>
        </w:r>
      </w:hyperlink>
      <w:r w:rsidRPr="00FA31F8">
        <w:rPr>
          <w:rFonts w:ascii="Times New Roman" w:eastAsia="Times New Roman" w:hAnsi="Times New Roman" w:cs="Times New Roman"/>
          <w:sz w:val="24"/>
          <w:szCs w:val="24"/>
          <w:lang w:eastAsia="ro-RO"/>
        </w:rPr>
        <w:t xml:space="preserve">, începând cu ziua de marți până vineri, pe lângă simpla vopsire, se practică fie încondeierea cu pensula, fie </w:t>
      </w:r>
      <w:r w:rsidRPr="00FA31F8">
        <w:rPr>
          <w:rFonts w:ascii="Times New Roman" w:eastAsia="Times New Roman" w:hAnsi="Times New Roman" w:cs="Times New Roman"/>
          <w:i/>
          <w:iCs/>
          <w:sz w:val="24"/>
          <w:szCs w:val="24"/>
          <w:lang w:eastAsia="ro-RO"/>
        </w:rPr>
        <w:t>împistritul</w:t>
      </w:r>
      <w:r w:rsidRPr="00FA31F8">
        <w:rPr>
          <w:rFonts w:ascii="Times New Roman" w:eastAsia="Times New Roman" w:hAnsi="Times New Roman" w:cs="Times New Roman"/>
          <w:sz w:val="24"/>
          <w:szCs w:val="24"/>
          <w:lang w:eastAsia="ro-RO"/>
        </w:rPr>
        <w:t xml:space="preserve">, folosindu-se ceară. Cu timpul, tehnica încondeierii ouălor a ajuns la nivel de artă. Deși femeile sunt cele care se ocupă de înfrumusețarea lor, există, însă, și excepții când familii întregi cunosc și practică acest </w:t>
      </w:r>
      <w:proofErr w:type="spellStart"/>
      <w:r w:rsidRPr="00FA31F8">
        <w:rPr>
          <w:rFonts w:ascii="Times New Roman" w:eastAsia="Times New Roman" w:hAnsi="Times New Roman" w:cs="Times New Roman"/>
          <w:sz w:val="24"/>
          <w:szCs w:val="24"/>
          <w:lang w:eastAsia="ro-RO"/>
        </w:rPr>
        <w:t>mesteșug</w:t>
      </w:r>
      <w:proofErr w:type="spellEnd"/>
      <w:r w:rsidRPr="00FA31F8">
        <w:rPr>
          <w:rFonts w:ascii="Times New Roman" w:eastAsia="Times New Roman" w:hAnsi="Times New Roman" w:cs="Times New Roman"/>
          <w:sz w:val="24"/>
          <w:szCs w:val="24"/>
          <w:lang w:eastAsia="ro-RO"/>
        </w:rPr>
        <w:t>. În zona Bucovinei tradițiile supraviețuiesc cu greu schimbărilor însă exista oameni care duc mai departe meșteșugul împistritului și care își învață cu drag și cu răbdare copiii tainele încondeierii ouălor.</w:t>
      </w:r>
      <w:hyperlink r:id="rId234" w:anchor="cite_note-9" w:history="1">
        <w:r w:rsidRPr="00FA31F8">
          <w:rPr>
            <w:rFonts w:ascii="Times New Roman" w:eastAsia="Times New Roman" w:hAnsi="Times New Roman" w:cs="Times New Roman"/>
            <w:color w:val="0000FF"/>
            <w:sz w:val="24"/>
            <w:szCs w:val="24"/>
            <w:u w:val="single"/>
            <w:vertAlign w:val="superscript"/>
            <w:lang w:eastAsia="ro-RO"/>
          </w:rPr>
          <w:t>[9]</w:t>
        </w:r>
      </w:hyperlink>
    </w:p>
    <w:p w:rsidR="00DC5321" w:rsidRDefault="00DC5321"/>
    <w:sectPr w:rsidR="00DC5321" w:rsidSect="00DC532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61C87"/>
    <w:multiLevelType w:val="multilevel"/>
    <w:tmpl w:val="9116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4D0C03"/>
    <w:multiLevelType w:val="multilevel"/>
    <w:tmpl w:val="DF2A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14903"/>
    <w:multiLevelType w:val="multilevel"/>
    <w:tmpl w:val="9B708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344DA9"/>
    <w:multiLevelType w:val="multilevel"/>
    <w:tmpl w:val="178A9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FA31F8"/>
    <w:rsid w:val="00776E9E"/>
    <w:rsid w:val="00DC5321"/>
    <w:rsid w:val="00FA31F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321"/>
  </w:style>
  <w:style w:type="paragraph" w:styleId="Titlu1">
    <w:name w:val="heading 1"/>
    <w:basedOn w:val="Normal"/>
    <w:link w:val="Titlu1Caracter"/>
    <w:uiPriority w:val="9"/>
    <w:qFormat/>
    <w:rsid w:val="00FA31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Titlu2">
    <w:name w:val="heading 2"/>
    <w:basedOn w:val="Normal"/>
    <w:link w:val="Titlu2Caracter"/>
    <w:uiPriority w:val="9"/>
    <w:qFormat/>
    <w:rsid w:val="00FA31F8"/>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FA31F8"/>
    <w:rPr>
      <w:rFonts w:ascii="Times New Roman" w:eastAsia="Times New Roman" w:hAnsi="Times New Roman" w:cs="Times New Roman"/>
      <w:b/>
      <w:bCs/>
      <w:kern w:val="36"/>
      <w:sz w:val="48"/>
      <w:szCs w:val="48"/>
      <w:lang w:eastAsia="ro-RO"/>
    </w:rPr>
  </w:style>
  <w:style w:type="character" w:customStyle="1" w:styleId="Titlu2Caracter">
    <w:name w:val="Titlu 2 Caracter"/>
    <w:basedOn w:val="Fontdeparagrafimplicit"/>
    <w:link w:val="Titlu2"/>
    <w:uiPriority w:val="9"/>
    <w:rsid w:val="00FA31F8"/>
    <w:rPr>
      <w:rFonts w:ascii="Times New Roman" w:eastAsia="Times New Roman" w:hAnsi="Times New Roman" w:cs="Times New Roman"/>
      <w:b/>
      <w:bCs/>
      <w:sz w:val="36"/>
      <w:szCs w:val="36"/>
      <w:lang w:eastAsia="ro-RO"/>
    </w:rPr>
  </w:style>
  <w:style w:type="character" w:styleId="Hyperlink">
    <w:name w:val="Hyperlink"/>
    <w:basedOn w:val="Fontdeparagrafimplicit"/>
    <w:uiPriority w:val="99"/>
    <w:semiHidden/>
    <w:unhideWhenUsed/>
    <w:rsid w:val="00FA31F8"/>
    <w:rPr>
      <w:color w:val="0000FF"/>
      <w:u w:val="single"/>
    </w:rPr>
  </w:style>
  <w:style w:type="character" w:styleId="HyperlinkParcurs">
    <w:name w:val="FollowedHyperlink"/>
    <w:basedOn w:val="Fontdeparagrafimplicit"/>
    <w:uiPriority w:val="99"/>
    <w:semiHidden/>
    <w:unhideWhenUsed/>
    <w:rsid w:val="00FA31F8"/>
    <w:rPr>
      <w:color w:val="800080"/>
      <w:u w:val="single"/>
    </w:rPr>
  </w:style>
  <w:style w:type="character" w:customStyle="1" w:styleId="plainlinks">
    <w:name w:val="plainlinks"/>
    <w:basedOn w:val="Fontdeparagrafimplicit"/>
    <w:rsid w:val="00FA31F8"/>
  </w:style>
  <w:style w:type="character" w:customStyle="1" w:styleId="geo-default">
    <w:name w:val="geo-default"/>
    <w:basedOn w:val="Fontdeparagrafimplicit"/>
    <w:rsid w:val="00FA31F8"/>
  </w:style>
  <w:style w:type="character" w:customStyle="1" w:styleId="geo-dms">
    <w:name w:val="geo-dms"/>
    <w:basedOn w:val="Fontdeparagrafimplicit"/>
    <w:rsid w:val="00FA31F8"/>
  </w:style>
  <w:style w:type="character" w:customStyle="1" w:styleId="latitude">
    <w:name w:val="latitude"/>
    <w:basedOn w:val="Fontdeparagrafimplicit"/>
    <w:rsid w:val="00FA31F8"/>
  </w:style>
  <w:style w:type="character" w:customStyle="1" w:styleId="longitude">
    <w:name w:val="longitude"/>
    <w:basedOn w:val="Fontdeparagrafimplicit"/>
    <w:rsid w:val="00FA31F8"/>
  </w:style>
  <w:style w:type="paragraph" w:styleId="NormalWeb">
    <w:name w:val="Normal (Web)"/>
    <w:basedOn w:val="Normal"/>
    <w:uiPriority w:val="99"/>
    <w:semiHidden/>
    <w:unhideWhenUsed/>
    <w:rsid w:val="00FA31F8"/>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ocnumber">
    <w:name w:val="tocnumber"/>
    <w:basedOn w:val="Fontdeparagrafimplicit"/>
    <w:rsid w:val="00FA31F8"/>
  </w:style>
  <w:style w:type="character" w:customStyle="1" w:styleId="toctext">
    <w:name w:val="toctext"/>
    <w:basedOn w:val="Fontdeparagrafimplicit"/>
    <w:rsid w:val="00FA31F8"/>
  </w:style>
  <w:style w:type="character" w:customStyle="1" w:styleId="mw-headline">
    <w:name w:val="mw-headline"/>
    <w:basedOn w:val="Fontdeparagrafimplicit"/>
    <w:rsid w:val="00FA31F8"/>
  </w:style>
  <w:style w:type="character" w:customStyle="1" w:styleId="flagicon">
    <w:name w:val="flagicon"/>
    <w:basedOn w:val="Fontdeparagrafimplicit"/>
    <w:rsid w:val="00FA31F8"/>
  </w:style>
  <w:style w:type="paragraph" w:styleId="TextnBalon">
    <w:name w:val="Balloon Text"/>
    <w:basedOn w:val="Normal"/>
    <w:link w:val="TextnBalonCaracter"/>
    <w:uiPriority w:val="99"/>
    <w:semiHidden/>
    <w:unhideWhenUsed/>
    <w:rsid w:val="00FA31F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A31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8205961">
      <w:bodyDiv w:val="1"/>
      <w:marLeft w:val="0"/>
      <w:marRight w:val="0"/>
      <w:marTop w:val="0"/>
      <w:marBottom w:val="0"/>
      <w:divBdr>
        <w:top w:val="none" w:sz="0" w:space="0" w:color="auto"/>
        <w:left w:val="none" w:sz="0" w:space="0" w:color="auto"/>
        <w:bottom w:val="none" w:sz="0" w:space="0" w:color="auto"/>
        <w:right w:val="none" w:sz="0" w:space="0" w:color="auto"/>
      </w:divBdr>
      <w:divsChild>
        <w:div w:id="395907043">
          <w:marLeft w:val="0"/>
          <w:marRight w:val="0"/>
          <w:marTop w:val="0"/>
          <w:marBottom w:val="0"/>
          <w:divBdr>
            <w:top w:val="none" w:sz="0" w:space="0" w:color="auto"/>
            <w:left w:val="none" w:sz="0" w:space="0" w:color="auto"/>
            <w:bottom w:val="none" w:sz="0" w:space="0" w:color="auto"/>
            <w:right w:val="none" w:sz="0" w:space="0" w:color="auto"/>
          </w:divBdr>
          <w:divsChild>
            <w:div w:id="1018384827">
              <w:marLeft w:val="0"/>
              <w:marRight w:val="0"/>
              <w:marTop w:val="0"/>
              <w:marBottom w:val="0"/>
              <w:divBdr>
                <w:top w:val="none" w:sz="0" w:space="0" w:color="auto"/>
                <w:left w:val="none" w:sz="0" w:space="0" w:color="auto"/>
                <w:bottom w:val="none" w:sz="0" w:space="0" w:color="auto"/>
                <w:right w:val="none" w:sz="0" w:space="0" w:color="auto"/>
              </w:divBdr>
            </w:div>
          </w:divsChild>
        </w:div>
        <w:div w:id="276760431">
          <w:marLeft w:val="0"/>
          <w:marRight w:val="0"/>
          <w:marTop w:val="0"/>
          <w:marBottom w:val="0"/>
          <w:divBdr>
            <w:top w:val="none" w:sz="0" w:space="0" w:color="auto"/>
            <w:left w:val="none" w:sz="0" w:space="0" w:color="auto"/>
            <w:bottom w:val="none" w:sz="0" w:space="0" w:color="auto"/>
            <w:right w:val="none" w:sz="0" w:space="0" w:color="auto"/>
          </w:divBdr>
        </w:div>
        <w:div w:id="1080129536">
          <w:marLeft w:val="0"/>
          <w:marRight w:val="0"/>
          <w:marTop w:val="0"/>
          <w:marBottom w:val="0"/>
          <w:divBdr>
            <w:top w:val="none" w:sz="0" w:space="0" w:color="auto"/>
            <w:left w:val="none" w:sz="0" w:space="0" w:color="auto"/>
            <w:bottom w:val="none" w:sz="0" w:space="0" w:color="auto"/>
            <w:right w:val="none" w:sz="0" w:space="0" w:color="auto"/>
          </w:divBdr>
        </w:div>
        <w:div w:id="1074277359">
          <w:marLeft w:val="0"/>
          <w:marRight w:val="0"/>
          <w:marTop w:val="0"/>
          <w:marBottom w:val="0"/>
          <w:divBdr>
            <w:top w:val="none" w:sz="0" w:space="0" w:color="auto"/>
            <w:left w:val="none" w:sz="0" w:space="0" w:color="auto"/>
            <w:bottom w:val="none" w:sz="0" w:space="0" w:color="auto"/>
            <w:right w:val="none" w:sz="0" w:space="0" w:color="auto"/>
          </w:divBdr>
        </w:div>
        <w:div w:id="1988968504">
          <w:marLeft w:val="0"/>
          <w:marRight w:val="0"/>
          <w:marTop w:val="0"/>
          <w:marBottom w:val="0"/>
          <w:divBdr>
            <w:top w:val="none" w:sz="0" w:space="0" w:color="auto"/>
            <w:left w:val="none" w:sz="0" w:space="0" w:color="auto"/>
            <w:bottom w:val="none" w:sz="0" w:space="0" w:color="auto"/>
            <w:right w:val="none" w:sz="0" w:space="0" w:color="auto"/>
          </w:divBdr>
          <w:divsChild>
            <w:div w:id="203031452">
              <w:marLeft w:val="0"/>
              <w:marRight w:val="0"/>
              <w:marTop w:val="0"/>
              <w:marBottom w:val="0"/>
              <w:divBdr>
                <w:top w:val="none" w:sz="0" w:space="0" w:color="auto"/>
                <w:left w:val="none" w:sz="0" w:space="0" w:color="auto"/>
                <w:bottom w:val="none" w:sz="0" w:space="0" w:color="auto"/>
                <w:right w:val="none" w:sz="0" w:space="0" w:color="auto"/>
              </w:divBdr>
            </w:div>
          </w:divsChild>
        </w:div>
        <w:div w:id="53042547">
          <w:marLeft w:val="0"/>
          <w:marRight w:val="0"/>
          <w:marTop w:val="0"/>
          <w:marBottom w:val="0"/>
          <w:divBdr>
            <w:top w:val="none" w:sz="0" w:space="0" w:color="auto"/>
            <w:left w:val="none" w:sz="0" w:space="0" w:color="auto"/>
            <w:bottom w:val="none" w:sz="0" w:space="0" w:color="auto"/>
            <w:right w:val="none" w:sz="0" w:space="0" w:color="auto"/>
          </w:divBdr>
        </w:div>
        <w:div w:id="1374958497">
          <w:marLeft w:val="0"/>
          <w:marRight w:val="336"/>
          <w:marTop w:val="120"/>
          <w:marBottom w:val="192"/>
          <w:divBdr>
            <w:top w:val="single" w:sz="4" w:space="3" w:color="AAAAAA"/>
            <w:left w:val="single" w:sz="4" w:space="3" w:color="AAAAAA"/>
            <w:bottom w:val="single" w:sz="4" w:space="3" w:color="AAAAAA"/>
            <w:right w:val="single" w:sz="4" w:space="3" w:color="AAAAAA"/>
          </w:divBdr>
          <w:divsChild>
            <w:div w:id="866865914">
              <w:marLeft w:val="0"/>
              <w:marRight w:val="0"/>
              <w:marTop w:val="0"/>
              <w:marBottom w:val="0"/>
              <w:divBdr>
                <w:top w:val="none" w:sz="0" w:space="0" w:color="auto"/>
                <w:left w:val="none" w:sz="0" w:space="0" w:color="auto"/>
                <w:bottom w:val="none" w:sz="0" w:space="0" w:color="auto"/>
                <w:right w:val="none" w:sz="0" w:space="0" w:color="auto"/>
              </w:divBdr>
            </w:div>
          </w:divsChild>
        </w:div>
        <w:div w:id="925192922">
          <w:marLeft w:val="0"/>
          <w:marRight w:val="0"/>
          <w:marTop w:val="0"/>
          <w:marBottom w:val="0"/>
          <w:divBdr>
            <w:top w:val="none" w:sz="0" w:space="0" w:color="auto"/>
            <w:left w:val="none" w:sz="0" w:space="0" w:color="auto"/>
            <w:bottom w:val="none" w:sz="0" w:space="0" w:color="auto"/>
            <w:right w:val="none" w:sz="0" w:space="0" w:color="auto"/>
          </w:divBdr>
        </w:div>
        <w:div w:id="1418669523">
          <w:marLeft w:val="0"/>
          <w:marRight w:val="0"/>
          <w:marTop w:val="0"/>
          <w:marBottom w:val="0"/>
          <w:divBdr>
            <w:top w:val="none" w:sz="0" w:space="0" w:color="auto"/>
            <w:left w:val="none" w:sz="0" w:space="0" w:color="auto"/>
            <w:bottom w:val="none" w:sz="0" w:space="0" w:color="auto"/>
            <w:right w:val="none" w:sz="0" w:space="0" w:color="auto"/>
          </w:divBdr>
          <w:divsChild>
            <w:div w:id="189223514">
              <w:marLeft w:val="0"/>
              <w:marRight w:val="0"/>
              <w:marTop w:val="0"/>
              <w:marBottom w:val="0"/>
              <w:divBdr>
                <w:top w:val="none" w:sz="0" w:space="0" w:color="auto"/>
                <w:left w:val="none" w:sz="0" w:space="0" w:color="auto"/>
                <w:bottom w:val="none" w:sz="0" w:space="0" w:color="auto"/>
                <w:right w:val="none" w:sz="0" w:space="0" w:color="auto"/>
              </w:divBdr>
            </w:div>
          </w:divsChild>
        </w:div>
        <w:div w:id="1167094146">
          <w:marLeft w:val="0"/>
          <w:marRight w:val="0"/>
          <w:marTop w:val="0"/>
          <w:marBottom w:val="0"/>
          <w:divBdr>
            <w:top w:val="none" w:sz="0" w:space="0" w:color="auto"/>
            <w:left w:val="none" w:sz="0" w:space="0" w:color="auto"/>
            <w:bottom w:val="none" w:sz="0" w:space="0" w:color="auto"/>
            <w:right w:val="none" w:sz="0" w:space="0" w:color="auto"/>
          </w:divBdr>
          <w:divsChild>
            <w:div w:id="300305208">
              <w:marLeft w:val="0"/>
              <w:marRight w:val="0"/>
              <w:marTop w:val="0"/>
              <w:marBottom w:val="0"/>
              <w:divBdr>
                <w:top w:val="none" w:sz="0" w:space="0" w:color="auto"/>
                <w:left w:val="none" w:sz="0" w:space="0" w:color="auto"/>
                <w:bottom w:val="none" w:sz="0" w:space="0" w:color="auto"/>
                <w:right w:val="none" w:sz="0" w:space="0" w:color="auto"/>
              </w:divBdr>
              <w:divsChild>
                <w:div w:id="53662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141042">
          <w:marLeft w:val="0"/>
          <w:marRight w:val="0"/>
          <w:marTop w:val="0"/>
          <w:marBottom w:val="0"/>
          <w:divBdr>
            <w:top w:val="none" w:sz="0" w:space="0" w:color="auto"/>
            <w:left w:val="none" w:sz="0" w:space="0" w:color="auto"/>
            <w:bottom w:val="none" w:sz="0" w:space="0" w:color="auto"/>
            <w:right w:val="none" w:sz="0" w:space="0" w:color="auto"/>
          </w:divBdr>
          <w:divsChild>
            <w:div w:id="1042555938">
              <w:marLeft w:val="0"/>
              <w:marRight w:val="0"/>
              <w:marTop w:val="0"/>
              <w:marBottom w:val="0"/>
              <w:divBdr>
                <w:top w:val="none" w:sz="0" w:space="0" w:color="auto"/>
                <w:left w:val="none" w:sz="0" w:space="0" w:color="auto"/>
                <w:bottom w:val="none" w:sz="0" w:space="0" w:color="auto"/>
                <w:right w:val="none" w:sz="0" w:space="0" w:color="auto"/>
              </w:divBdr>
            </w:div>
          </w:divsChild>
        </w:div>
        <w:div w:id="827786035">
          <w:marLeft w:val="0"/>
          <w:marRight w:val="0"/>
          <w:marTop w:val="0"/>
          <w:marBottom w:val="0"/>
          <w:divBdr>
            <w:top w:val="none" w:sz="0" w:space="0" w:color="auto"/>
            <w:left w:val="none" w:sz="0" w:space="0" w:color="auto"/>
            <w:bottom w:val="none" w:sz="0" w:space="0" w:color="auto"/>
            <w:right w:val="none" w:sz="0" w:space="0" w:color="auto"/>
          </w:divBdr>
          <w:divsChild>
            <w:div w:id="1557425965">
              <w:marLeft w:val="0"/>
              <w:marRight w:val="0"/>
              <w:marTop w:val="0"/>
              <w:marBottom w:val="0"/>
              <w:divBdr>
                <w:top w:val="none" w:sz="0" w:space="0" w:color="auto"/>
                <w:left w:val="none" w:sz="0" w:space="0" w:color="auto"/>
                <w:bottom w:val="none" w:sz="0" w:space="0" w:color="auto"/>
                <w:right w:val="none" w:sz="0" w:space="0" w:color="auto"/>
              </w:divBdr>
              <w:divsChild>
                <w:div w:id="1285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151295">
          <w:marLeft w:val="0"/>
          <w:marRight w:val="0"/>
          <w:marTop w:val="0"/>
          <w:marBottom w:val="0"/>
          <w:divBdr>
            <w:top w:val="none" w:sz="0" w:space="0" w:color="auto"/>
            <w:left w:val="none" w:sz="0" w:space="0" w:color="auto"/>
            <w:bottom w:val="none" w:sz="0" w:space="0" w:color="auto"/>
            <w:right w:val="none" w:sz="0" w:space="0" w:color="auto"/>
          </w:divBdr>
          <w:divsChild>
            <w:div w:id="1172643962">
              <w:marLeft w:val="0"/>
              <w:marRight w:val="0"/>
              <w:marTop w:val="0"/>
              <w:marBottom w:val="0"/>
              <w:divBdr>
                <w:top w:val="none" w:sz="0" w:space="0" w:color="auto"/>
                <w:left w:val="none" w:sz="0" w:space="0" w:color="auto"/>
                <w:bottom w:val="none" w:sz="0" w:space="0" w:color="auto"/>
                <w:right w:val="none" w:sz="0" w:space="0" w:color="auto"/>
              </w:divBdr>
            </w:div>
          </w:divsChild>
        </w:div>
        <w:div w:id="807281596">
          <w:marLeft w:val="0"/>
          <w:marRight w:val="0"/>
          <w:marTop w:val="0"/>
          <w:marBottom w:val="0"/>
          <w:divBdr>
            <w:top w:val="none" w:sz="0" w:space="0" w:color="auto"/>
            <w:left w:val="none" w:sz="0" w:space="0" w:color="auto"/>
            <w:bottom w:val="none" w:sz="0" w:space="0" w:color="auto"/>
            <w:right w:val="none" w:sz="0" w:space="0" w:color="auto"/>
          </w:divBdr>
        </w:div>
        <w:div w:id="294524855">
          <w:marLeft w:val="0"/>
          <w:marRight w:val="0"/>
          <w:marTop w:val="0"/>
          <w:marBottom w:val="0"/>
          <w:divBdr>
            <w:top w:val="none" w:sz="0" w:space="0" w:color="auto"/>
            <w:left w:val="none" w:sz="0" w:space="0" w:color="auto"/>
            <w:bottom w:val="none" w:sz="0" w:space="0" w:color="auto"/>
            <w:right w:val="none" w:sz="0" w:space="0" w:color="auto"/>
          </w:divBdr>
          <w:divsChild>
            <w:div w:id="1431974325">
              <w:marLeft w:val="0"/>
              <w:marRight w:val="0"/>
              <w:marTop w:val="0"/>
              <w:marBottom w:val="0"/>
              <w:divBdr>
                <w:top w:val="none" w:sz="0" w:space="0" w:color="auto"/>
                <w:left w:val="none" w:sz="0" w:space="0" w:color="auto"/>
                <w:bottom w:val="none" w:sz="0" w:space="0" w:color="auto"/>
                <w:right w:val="none" w:sz="0" w:space="0" w:color="auto"/>
              </w:divBdr>
              <w:divsChild>
                <w:div w:id="2178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03259">
          <w:marLeft w:val="0"/>
          <w:marRight w:val="0"/>
          <w:marTop w:val="0"/>
          <w:marBottom w:val="0"/>
          <w:divBdr>
            <w:top w:val="none" w:sz="0" w:space="0" w:color="auto"/>
            <w:left w:val="none" w:sz="0" w:space="0" w:color="auto"/>
            <w:bottom w:val="none" w:sz="0" w:space="0" w:color="auto"/>
            <w:right w:val="none" w:sz="0" w:space="0" w:color="auto"/>
          </w:divBdr>
        </w:div>
        <w:div w:id="1783525810">
          <w:marLeft w:val="0"/>
          <w:marRight w:val="0"/>
          <w:marTop w:val="0"/>
          <w:marBottom w:val="0"/>
          <w:divBdr>
            <w:top w:val="none" w:sz="0" w:space="0" w:color="auto"/>
            <w:left w:val="none" w:sz="0" w:space="0" w:color="auto"/>
            <w:bottom w:val="none" w:sz="0" w:space="0" w:color="auto"/>
            <w:right w:val="none" w:sz="0" w:space="0" w:color="auto"/>
          </w:divBdr>
          <w:divsChild>
            <w:div w:id="1954743763">
              <w:marLeft w:val="0"/>
              <w:marRight w:val="0"/>
              <w:marTop w:val="0"/>
              <w:marBottom w:val="0"/>
              <w:divBdr>
                <w:top w:val="none" w:sz="0" w:space="0" w:color="auto"/>
                <w:left w:val="none" w:sz="0" w:space="0" w:color="auto"/>
                <w:bottom w:val="none" w:sz="0" w:space="0" w:color="auto"/>
                <w:right w:val="none" w:sz="0" w:space="0" w:color="auto"/>
              </w:divBdr>
              <w:divsChild>
                <w:div w:id="161011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13442">
          <w:marLeft w:val="0"/>
          <w:marRight w:val="0"/>
          <w:marTop w:val="0"/>
          <w:marBottom w:val="0"/>
          <w:divBdr>
            <w:top w:val="none" w:sz="0" w:space="0" w:color="auto"/>
            <w:left w:val="none" w:sz="0" w:space="0" w:color="auto"/>
            <w:bottom w:val="none" w:sz="0" w:space="0" w:color="auto"/>
            <w:right w:val="none" w:sz="0" w:space="0" w:color="auto"/>
          </w:divBdr>
          <w:divsChild>
            <w:div w:id="1990397925">
              <w:marLeft w:val="0"/>
              <w:marRight w:val="0"/>
              <w:marTop w:val="0"/>
              <w:marBottom w:val="0"/>
              <w:divBdr>
                <w:top w:val="none" w:sz="0" w:space="0" w:color="auto"/>
                <w:left w:val="none" w:sz="0" w:space="0" w:color="auto"/>
                <w:bottom w:val="none" w:sz="0" w:space="0" w:color="auto"/>
                <w:right w:val="none" w:sz="0" w:space="0" w:color="auto"/>
              </w:divBdr>
            </w:div>
          </w:divsChild>
        </w:div>
        <w:div w:id="503983181">
          <w:marLeft w:val="0"/>
          <w:marRight w:val="0"/>
          <w:marTop w:val="0"/>
          <w:marBottom w:val="0"/>
          <w:divBdr>
            <w:top w:val="none" w:sz="0" w:space="0" w:color="auto"/>
            <w:left w:val="none" w:sz="0" w:space="0" w:color="auto"/>
            <w:bottom w:val="none" w:sz="0" w:space="0" w:color="auto"/>
            <w:right w:val="none" w:sz="0" w:space="0" w:color="auto"/>
          </w:divBdr>
          <w:divsChild>
            <w:div w:id="688331065">
              <w:marLeft w:val="0"/>
              <w:marRight w:val="0"/>
              <w:marTop w:val="0"/>
              <w:marBottom w:val="0"/>
              <w:divBdr>
                <w:top w:val="none" w:sz="0" w:space="0" w:color="auto"/>
                <w:left w:val="none" w:sz="0" w:space="0" w:color="auto"/>
                <w:bottom w:val="none" w:sz="0" w:space="0" w:color="auto"/>
                <w:right w:val="none" w:sz="0" w:space="0" w:color="auto"/>
              </w:divBdr>
              <w:divsChild>
                <w:div w:id="947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8614">
          <w:marLeft w:val="0"/>
          <w:marRight w:val="0"/>
          <w:marTop w:val="0"/>
          <w:marBottom w:val="0"/>
          <w:divBdr>
            <w:top w:val="none" w:sz="0" w:space="0" w:color="auto"/>
            <w:left w:val="none" w:sz="0" w:space="0" w:color="auto"/>
            <w:bottom w:val="none" w:sz="0" w:space="0" w:color="auto"/>
            <w:right w:val="none" w:sz="0" w:space="0" w:color="auto"/>
          </w:divBdr>
          <w:divsChild>
            <w:div w:id="340399725">
              <w:marLeft w:val="0"/>
              <w:marRight w:val="0"/>
              <w:marTop w:val="0"/>
              <w:marBottom w:val="0"/>
              <w:divBdr>
                <w:top w:val="none" w:sz="0" w:space="0" w:color="auto"/>
                <w:left w:val="none" w:sz="0" w:space="0" w:color="auto"/>
                <w:bottom w:val="none" w:sz="0" w:space="0" w:color="auto"/>
                <w:right w:val="none" w:sz="0" w:space="0" w:color="auto"/>
              </w:divBdr>
            </w:div>
          </w:divsChild>
        </w:div>
        <w:div w:id="47120521">
          <w:marLeft w:val="0"/>
          <w:marRight w:val="0"/>
          <w:marTop w:val="0"/>
          <w:marBottom w:val="0"/>
          <w:divBdr>
            <w:top w:val="none" w:sz="0" w:space="0" w:color="auto"/>
            <w:left w:val="none" w:sz="0" w:space="0" w:color="auto"/>
            <w:bottom w:val="none" w:sz="0" w:space="0" w:color="auto"/>
            <w:right w:val="none" w:sz="0" w:space="0" w:color="auto"/>
          </w:divBdr>
          <w:divsChild>
            <w:div w:id="1386488407">
              <w:marLeft w:val="0"/>
              <w:marRight w:val="0"/>
              <w:marTop w:val="0"/>
              <w:marBottom w:val="0"/>
              <w:divBdr>
                <w:top w:val="none" w:sz="0" w:space="0" w:color="auto"/>
                <w:left w:val="none" w:sz="0" w:space="0" w:color="auto"/>
                <w:bottom w:val="none" w:sz="0" w:space="0" w:color="auto"/>
                <w:right w:val="none" w:sz="0" w:space="0" w:color="auto"/>
              </w:divBdr>
              <w:divsChild>
                <w:div w:id="389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69638">
          <w:marLeft w:val="0"/>
          <w:marRight w:val="0"/>
          <w:marTop w:val="0"/>
          <w:marBottom w:val="0"/>
          <w:divBdr>
            <w:top w:val="none" w:sz="0" w:space="0" w:color="auto"/>
            <w:left w:val="none" w:sz="0" w:space="0" w:color="auto"/>
            <w:bottom w:val="none" w:sz="0" w:space="0" w:color="auto"/>
            <w:right w:val="none" w:sz="0" w:space="0" w:color="auto"/>
          </w:divBdr>
        </w:div>
        <w:div w:id="2142110993">
          <w:marLeft w:val="0"/>
          <w:marRight w:val="0"/>
          <w:marTop w:val="0"/>
          <w:marBottom w:val="0"/>
          <w:divBdr>
            <w:top w:val="none" w:sz="0" w:space="0" w:color="auto"/>
            <w:left w:val="none" w:sz="0" w:space="0" w:color="auto"/>
            <w:bottom w:val="none" w:sz="0" w:space="0" w:color="auto"/>
            <w:right w:val="none" w:sz="0" w:space="0" w:color="auto"/>
          </w:divBdr>
          <w:divsChild>
            <w:div w:id="121772504">
              <w:marLeft w:val="0"/>
              <w:marRight w:val="0"/>
              <w:marTop w:val="0"/>
              <w:marBottom w:val="0"/>
              <w:divBdr>
                <w:top w:val="none" w:sz="0" w:space="0" w:color="auto"/>
                <w:left w:val="none" w:sz="0" w:space="0" w:color="auto"/>
                <w:bottom w:val="none" w:sz="0" w:space="0" w:color="auto"/>
                <w:right w:val="none" w:sz="0" w:space="0" w:color="auto"/>
              </w:divBdr>
              <w:divsChild>
                <w:div w:id="75598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72294">
          <w:marLeft w:val="0"/>
          <w:marRight w:val="0"/>
          <w:marTop w:val="0"/>
          <w:marBottom w:val="0"/>
          <w:divBdr>
            <w:top w:val="none" w:sz="0" w:space="0" w:color="auto"/>
            <w:left w:val="none" w:sz="0" w:space="0" w:color="auto"/>
            <w:bottom w:val="none" w:sz="0" w:space="0" w:color="auto"/>
            <w:right w:val="none" w:sz="0" w:space="0" w:color="auto"/>
          </w:divBdr>
          <w:divsChild>
            <w:div w:id="1430351821">
              <w:marLeft w:val="0"/>
              <w:marRight w:val="0"/>
              <w:marTop w:val="0"/>
              <w:marBottom w:val="0"/>
              <w:divBdr>
                <w:top w:val="none" w:sz="0" w:space="0" w:color="auto"/>
                <w:left w:val="none" w:sz="0" w:space="0" w:color="auto"/>
                <w:bottom w:val="none" w:sz="0" w:space="0" w:color="auto"/>
                <w:right w:val="none" w:sz="0" w:space="0" w:color="auto"/>
              </w:divBdr>
            </w:div>
          </w:divsChild>
        </w:div>
        <w:div w:id="807548664">
          <w:marLeft w:val="0"/>
          <w:marRight w:val="0"/>
          <w:marTop w:val="0"/>
          <w:marBottom w:val="0"/>
          <w:divBdr>
            <w:top w:val="none" w:sz="0" w:space="0" w:color="auto"/>
            <w:left w:val="none" w:sz="0" w:space="0" w:color="auto"/>
            <w:bottom w:val="none" w:sz="0" w:space="0" w:color="auto"/>
            <w:right w:val="none" w:sz="0" w:space="0" w:color="auto"/>
          </w:divBdr>
          <w:divsChild>
            <w:div w:id="587156236">
              <w:marLeft w:val="0"/>
              <w:marRight w:val="0"/>
              <w:marTop w:val="0"/>
              <w:marBottom w:val="0"/>
              <w:divBdr>
                <w:top w:val="none" w:sz="0" w:space="0" w:color="auto"/>
                <w:left w:val="none" w:sz="0" w:space="0" w:color="auto"/>
                <w:bottom w:val="none" w:sz="0" w:space="0" w:color="auto"/>
                <w:right w:val="none" w:sz="0" w:space="0" w:color="auto"/>
              </w:divBdr>
              <w:divsChild>
                <w:div w:id="188698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o.wikipedia.org/wiki/Bucovina" TargetMode="External"/><Relationship Id="rId21" Type="http://schemas.openxmlformats.org/officeDocument/2006/relationships/hyperlink" Target="https://ro.wikipedia.org/wiki/Format:Infocaseta_A%C8%99ezare" TargetMode="External"/><Relationship Id="rId42" Type="http://schemas.openxmlformats.org/officeDocument/2006/relationships/hyperlink" Target="https://ro.wikipedia.org/wiki/V%C4%83%C8%99c%C4%83u%C8%9Bi" TargetMode="External"/><Relationship Id="rId63" Type="http://schemas.openxmlformats.org/officeDocument/2006/relationships/image" Target="media/image7.png"/><Relationship Id="rId84" Type="http://schemas.openxmlformats.org/officeDocument/2006/relationships/hyperlink" Target="https://ro.wikipedia.org/wiki/Fi%C8%99ier:Bucovina.JPG" TargetMode="External"/><Relationship Id="rId138" Type="http://schemas.openxmlformats.org/officeDocument/2006/relationships/hyperlink" Target="https://ro.wikipedia.org/wiki/Limba_ucrainean%C4%83" TargetMode="External"/><Relationship Id="rId159" Type="http://schemas.openxmlformats.org/officeDocument/2006/relationships/hyperlink" Target="https://ro.wikipedia.org/wiki/Imperiul_Austriac" TargetMode="External"/><Relationship Id="rId170" Type="http://schemas.openxmlformats.org/officeDocument/2006/relationships/hyperlink" Target="https://ro.wikipedia.org/wiki/Bezirk_Kotzman" TargetMode="External"/><Relationship Id="rId191" Type="http://schemas.openxmlformats.org/officeDocument/2006/relationships/hyperlink" Target="https://ro.wikipedia.org/wiki/1940" TargetMode="External"/><Relationship Id="rId205" Type="http://schemas.openxmlformats.org/officeDocument/2006/relationships/image" Target="media/image23.png"/><Relationship Id="rId226" Type="http://schemas.openxmlformats.org/officeDocument/2006/relationships/hyperlink" Target="https://ro.wikipedia.org/wiki/%C8%98tefan_Tom%C8%99a" TargetMode="External"/><Relationship Id="rId107" Type="http://schemas.openxmlformats.org/officeDocument/2006/relationships/hyperlink" Target="https://ro.wikipedia.org/wiki/%C8%9Aara_de_Sus" TargetMode="External"/><Relationship Id="rId11" Type="http://schemas.openxmlformats.org/officeDocument/2006/relationships/image" Target="media/image2.png"/><Relationship Id="rId32" Type="http://schemas.openxmlformats.org/officeDocument/2006/relationships/hyperlink" Target="https://ro.wikipedia.org/wiki/R%C4%83d%C4%83u%C8%9Bi" TargetMode="External"/><Relationship Id="rId53" Type="http://schemas.openxmlformats.org/officeDocument/2006/relationships/hyperlink" Target="https://ro.wikipedia.org/wiki/Bucovina" TargetMode="External"/><Relationship Id="rId74" Type="http://schemas.openxmlformats.org/officeDocument/2006/relationships/hyperlink" Target="https://ro.wikipedia.org/wiki/Romania" TargetMode="External"/><Relationship Id="rId128" Type="http://schemas.openxmlformats.org/officeDocument/2006/relationships/image" Target="media/image16.png"/><Relationship Id="rId149" Type="http://schemas.openxmlformats.org/officeDocument/2006/relationships/hyperlink" Target="https://ro.wikipedia.org/wiki/List%C4%83_a_%C8%9B%C4%83rilor_dup%C4%83_popula%C8%9Bie" TargetMode="External"/><Relationship Id="rId5" Type="http://schemas.openxmlformats.org/officeDocument/2006/relationships/hyperlink" Target="https://ro.wikipedia.org/wiki/Bucovina_%28dezambiguizare%29" TargetMode="External"/><Relationship Id="rId95" Type="http://schemas.openxmlformats.org/officeDocument/2006/relationships/hyperlink" Target="https://ro.wikipedia.org/wiki/28_noiembrie" TargetMode="External"/><Relationship Id="rId160" Type="http://schemas.openxmlformats.org/officeDocument/2006/relationships/hyperlink" Target="https://ro.wikipedia.org/wiki/Franz_Joseph" TargetMode="External"/><Relationship Id="rId181" Type="http://schemas.openxmlformats.org/officeDocument/2006/relationships/image" Target="media/image20.png"/><Relationship Id="rId216" Type="http://schemas.openxmlformats.org/officeDocument/2006/relationships/hyperlink" Target="https://ro.wikipedia.org/wiki/C%C3%A2nde%C8%99ti,_Boto%C8%99ani" TargetMode="External"/><Relationship Id="rId22" Type="http://schemas.openxmlformats.org/officeDocument/2006/relationships/image" Target="media/image6.png"/><Relationship Id="rId43" Type="http://schemas.openxmlformats.org/officeDocument/2006/relationships/hyperlink" Target="https://ro.wikipedia.org/wiki/Vijni%C8%9Ba" TargetMode="External"/><Relationship Id="rId64" Type="http://schemas.openxmlformats.org/officeDocument/2006/relationships/hyperlink" Target="https://ro.wikipedia.org/wiki/Principatul_Moldovei" TargetMode="External"/><Relationship Id="rId118" Type="http://schemas.openxmlformats.org/officeDocument/2006/relationships/hyperlink" Target="https://ro.wikipedia.org/wiki/1918" TargetMode="External"/><Relationship Id="rId139" Type="http://schemas.openxmlformats.org/officeDocument/2006/relationships/hyperlink" Target="https://ro.wikipedia.org/wiki/Religie_de_stat" TargetMode="External"/><Relationship Id="rId80" Type="http://schemas.openxmlformats.org/officeDocument/2006/relationships/hyperlink" Target="https://ro.wikipedia.org/wiki/Ucraina" TargetMode="External"/><Relationship Id="rId85" Type="http://schemas.openxmlformats.org/officeDocument/2006/relationships/image" Target="media/image12.jpeg"/><Relationship Id="rId150" Type="http://schemas.openxmlformats.org/officeDocument/2006/relationships/hyperlink" Target="https://ro.wikipedia.org/wiki/Secolul_al_XIX-lea" TargetMode="External"/><Relationship Id="rId155" Type="http://schemas.openxmlformats.org/officeDocument/2006/relationships/hyperlink" Target="https://ro.wikipedia.org/wiki/1848" TargetMode="External"/><Relationship Id="rId171" Type="http://schemas.openxmlformats.org/officeDocument/2006/relationships/hyperlink" Target="https://ro.wikipedia.org/wiki/Bezirk_Radautz" TargetMode="External"/><Relationship Id="rId176" Type="http://schemas.openxmlformats.org/officeDocument/2006/relationships/hyperlink" Target="https://ro.wikipedia.org/wiki/Bezirk_Wiznitz" TargetMode="External"/><Relationship Id="rId192" Type="http://schemas.openxmlformats.org/officeDocument/2006/relationships/hyperlink" Target="https://ro.wikipedia.org/wiki/Uniunea_Sovietic%C4%83" TargetMode="External"/><Relationship Id="rId197" Type="http://schemas.openxmlformats.org/officeDocument/2006/relationships/hyperlink" Target="https://ro.wikipedia.org/wiki/Masacrul_de_la_F%C3%A2nt%C3%A2na_Alb%C4%83" TargetMode="External"/><Relationship Id="rId206" Type="http://schemas.openxmlformats.org/officeDocument/2006/relationships/hyperlink" Target="https://ro.wikipedia.org/wiki/Rom%C3%A2nia" TargetMode="External"/><Relationship Id="rId227" Type="http://schemas.openxmlformats.org/officeDocument/2006/relationships/hyperlink" Target="https://ro.wikipedia.org/wiki/Alexandru_L%C4%83pu%C8%99neanu" TargetMode="External"/><Relationship Id="rId201" Type="http://schemas.openxmlformats.org/officeDocument/2006/relationships/hyperlink" Target="https://ro.wikipedia.org/wiki/1944" TargetMode="External"/><Relationship Id="rId222" Type="http://schemas.openxmlformats.org/officeDocument/2006/relationships/hyperlink" Target="https://ro.wikipedia.org/wiki/Her%C8%9Ba" TargetMode="External"/><Relationship Id="rId12" Type="http://schemas.openxmlformats.org/officeDocument/2006/relationships/hyperlink" Target="https://ro.wikipedia.org/wiki/Fi%C8%99ier:Coat_of_arms_of_Bucovina.svg" TargetMode="External"/><Relationship Id="rId17" Type="http://schemas.openxmlformats.org/officeDocument/2006/relationships/hyperlink" Target="https://ro.wikipedia.org/wiki/Fi%C8%99ier:Bukowina_Donaumonarchie.png" TargetMode="External"/><Relationship Id="rId33" Type="http://schemas.openxmlformats.org/officeDocument/2006/relationships/hyperlink" Target="https://ro.wikipedia.org/wiki/Siret" TargetMode="External"/><Relationship Id="rId38" Type="http://schemas.openxmlformats.org/officeDocument/2006/relationships/hyperlink" Target="https://ro.wikipedia.org/wiki/Rom%C3%A2nia" TargetMode="External"/><Relationship Id="rId59" Type="http://schemas.openxmlformats.org/officeDocument/2006/relationships/hyperlink" Target="https://ro.wikipedia.org/wiki/Bucovina" TargetMode="External"/><Relationship Id="rId103" Type="http://schemas.openxmlformats.org/officeDocument/2006/relationships/hyperlink" Target="https://ro.wikipedia.org/wiki/1991" TargetMode="External"/><Relationship Id="rId108" Type="http://schemas.openxmlformats.org/officeDocument/2006/relationships/hyperlink" Target="https://ro.wikipedia.org/wiki/Moldova" TargetMode="External"/><Relationship Id="rId124" Type="http://schemas.openxmlformats.org/officeDocument/2006/relationships/hyperlink" Target="https://ro.wikipedia.org/wiki/1774" TargetMode="External"/><Relationship Id="rId129" Type="http://schemas.openxmlformats.org/officeDocument/2006/relationships/hyperlink" Target="https://ro.wikipedia.org/wiki/Fi%C8%99ier:Wappen_Herzogtum_Bukowina.png" TargetMode="External"/><Relationship Id="rId54" Type="http://schemas.openxmlformats.org/officeDocument/2006/relationships/hyperlink" Target="https://ro.wikipedia.org/wiki/Bucovina" TargetMode="External"/><Relationship Id="rId70" Type="http://schemas.openxmlformats.org/officeDocument/2006/relationships/hyperlink" Target="https://ro.wikipedia.org/wiki/URSS" TargetMode="External"/><Relationship Id="rId75" Type="http://schemas.openxmlformats.org/officeDocument/2006/relationships/hyperlink" Target="https://ro.wikipedia.org/wiki/Bucovina_de_Sud" TargetMode="External"/><Relationship Id="rId91" Type="http://schemas.openxmlformats.org/officeDocument/2006/relationships/hyperlink" Target="https://ro.wikipedia.org/wiki/Bucovina" TargetMode="External"/><Relationship Id="rId96" Type="http://schemas.openxmlformats.org/officeDocument/2006/relationships/hyperlink" Target="https://ro.wikipedia.org/wiki/1918" TargetMode="External"/><Relationship Id="rId140" Type="http://schemas.openxmlformats.org/officeDocument/2006/relationships/hyperlink" Target="https://ro.wikipedia.org/wiki/Cre%C8%99tinism" TargetMode="External"/><Relationship Id="rId145" Type="http://schemas.openxmlformats.org/officeDocument/2006/relationships/hyperlink" Target="https://ro.wikipedia.org/wiki/1774" TargetMode="External"/><Relationship Id="rId161" Type="http://schemas.openxmlformats.org/officeDocument/2006/relationships/hyperlink" Target="https://ro.wikipedia.org/wiki/1861" TargetMode="External"/><Relationship Id="rId166" Type="http://schemas.openxmlformats.org/officeDocument/2006/relationships/hyperlink" Target="https://ro.wikipedia.org/wiki/Bezirk" TargetMode="External"/><Relationship Id="rId182" Type="http://schemas.openxmlformats.org/officeDocument/2006/relationships/hyperlink" Target="https://ro.wikipedia.org/wiki/Fi%C8%99ier:GUVERNAMANTUL_BUCOVINEI.png" TargetMode="External"/><Relationship Id="rId187" Type="http://schemas.openxmlformats.org/officeDocument/2006/relationships/hyperlink" Target="https://ro.wikipedia.org/wiki/Iacob_Zadik" TargetMode="External"/><Relationship Id="rId217" Type="http://schemas.openxmlformats.org/officeDocument/2006/relationships/hyperlink" Target="https://ro.wikipedia.org/wiki/Gura_Molni%C8%9Bei" TargetMode="External"/><Relationship Id="rId1" Type="http://schemas.openxmlformats.org/officeDocument/2006/relationships/numbering" Target="numbering.xml"/><Relationship Id="rId6" Type="http://schemas.openxmlformats.org/officeDocument/2006/relationships/hyperlink" Target="https://ro.wikipedia.org/wiki/Regiune" TargetMode="External"/><Relationship Id="rId212" Type="http://schemas.openxmlformats.org/officeDocument/2006/relationships/hyperlink" Target="https://ro.wikipedia.org/wiki/Salcea" TargetMode="External"/><Relationship Id="rId233" Type="http://schemas.openxmlformats.org/officeDocument/2006/relationships/hyperlink" Target="https://ro.wikipedia.org/wiki/Pa%C8%99ti" TargetMode="External"/><Relationship Id="rId23" Type="http://schemas.openxmlformats.org/officeDocument/2006/relationships/hyperlink" Target="https://ro.wikipedia.org/wiki/Limba_german%C4%83" TargetMode="External"/><Relationship Id="rId28" Type="http://schemas.openxmlformats.org/officeDocument/2006/relationships/hyperlink" Target="https://ro.wikipedia.org/wiki/C%C3%A2mpulung_Moldovenesc" TargetMode="External"/><Relationship Id="rId49" Type="http://schemas.openxmlformats.org/officeDocument/2006/relationships/hyperlink" Target="https://ro.wikipedia.org/wiki/Bucovina" TargetMode="External"/><Relationship Id="rId114" Type="http://schemas.openxmlformats.org/officeDocument/2006/relationships/hyperlink" Target="https://ro.wikipedia.org/wiki/1776" TargetMode="External"/><Relationship Id="rId119" Type="http://schemas.openxmlformats.org/officeDocument/2006/relationships/hyperlink" Target="https://ro.wikipedia.org/wiki/Regatul_Rom%C3%A2niei" TargetMode="External"/><Relationship Id="rId44" Type="http://schemas.openxmlformats.org/officeDocument/2006/relationships/hyperlink" Target="https://ro.wikipedia.org/wiki/Sadagura" TargetMode="External"/><Relationship Id="rId60" Type="http://schemas.openxmlformats.org/officeDocument/2006/relationships/hyperlink" Target="https://ro.wikipedia.org/wiki/Imperiul_Habsburgic" TargetMode="External"/><Relationship Id="rId65" Type="http://schemas.openxmlformats.org/officeDocument/2006/relationships/image" Target="media/image8.png"/><Relationship Id="rId81" Type="http://schemas.openxmlformats.org/officeDocument/2006/relationships/hyperlink" Target="https://ro.wikipedia.org/wiki/Nordul_Bucovinei" TargetMode="External"/><Relationship Id="rId86" Type="http://schemas.openxmlformats.org/officeDocument/2006/relationships/hyperlink" Target="https://ro.wikipedia.org/wiki/Fi%C8%99ier:Ardeal_si_Bucovina.JPG" TargetMode="External"/><Relationship Id="rId130" Type="http://schemas.openxmlformats.org/officeDocument/2006/relationships/image" Target="media/image17.png"/><Relationship Id="rId135" Type="http://schemas.openxmlformats.org/officeDocument/2006/relationships/hyperlink" Target="https://ro.wikipedia.org/wiki/Cern%C4%83u%C8%9Bi" TargetMode="External"/><Relationship Id="rId151" Type="http://schemas.openxmlformats.org/officeDocument/2006/relationships/hyperlink" Target="https://ro.wikipedia.org/wiki/Densitatea_popula%C8%9Biei" TargetMode="External"/><Relationship Id="rId156" Type="http://schemas.openxmlformats.org/officeDocument/2006/relationships/hyperlink" Target="https://ro.wikipedia.org/wiki/Viena" TargetMode="External"/><Relationship Id="rId177" Type="http://schemas.openxmlformats.org/officeDocument/2006/relationships/hyperlink" Target="https://ro.wikipedia.org/wiki/Bezirk_Zastawna" TargetMode="External"/><Relationship Id="rId198" Type="http://schemas.openxmlformats.org/officeDocument/2006/relationships/hyperlink" Target="https://ro.wikipedia.org/wiki/1941" TargetMode="External"/><Relationship Id="rId172" Type="http://schemas.openxmlformats.org/officeDocument/2006/relationships/hyperlink" Target="https://ro.wikipedia.org/wiki/Bezirk_Sereth" TargetMode="External"/><Relationship Id="rId193" Type="http://schemas.openxmlformats.org/officeDocument/2006/relationships/hyperlink" Target="https://ro.wikipedia.org/wiki/Rom%C3%A2nia" TargetMode="External"/><Relationship Id="rId202" Type="http://schemas.openxmlformats.org/officeDocument/2006/relationships/hyperlink" Target="https://ro.wikipedia.org/wiki/Fi%C8%99ier:Bucovina_Romania_Ukraine.png" TargetMode="External"/><Relationship Id="rId207" Type="http://schemas.openxmlformats.org/officeDocument/2006/relationships/hyperlink" Target="https://ro.wikipedia.org/wiki/Jude%C8%9Bul_Suceava" TargetMode="External"/><Relationship Id="rId223" Type="http://schemas.openxmlformats.org/officeDocument/2006/relationships/hyperlink" Target="https://ro.wikipedia.org/wiki/Alexandru_cel_Bun" TargetMode="External"/><Relationship Id="rId228" Type="http://schemas.openxmlformats.org/officeDocument/2006/relationships/hyperlink" Target="https://ro.wikipedia.org/wiki/Vorone%C8%9B" TargetMode="External"/><Relationship Id="rId13" Type="http://schemas.openxmlformats.org/officeDocument/2006/relationships/image" Target="media/image3.png"/><Relationship Id="rId18" Type="http://schemas.openxmlformats.org/officeDocument/2006/relationships/image" Target="media/image5.png"/><Relationship Id="rId39" Type="http://schemas.openxmlformats.org/officeDocument/2006/relationships/hyperlink" Target="https://ro.wikipedia.org/wiki/Cern%C4%83u%C8%9Bi" TargetMode="External"/><Relationship Id="rId109" Type="http://schemas.openxmlformats.org/officeDocument/2006/relationships/hyperlink" Target="https://ro.wikipedia.org/wiki/1774" TargetMode="External"/><Relationship Id="rId34" Type="http://schemas.openxmlformats.org/officeDocument/2006/relationships/hyperlink" Target="https://ro.wikipedia.org/wiki/Solca" TargetMode="External"/><Relationship Id="rId50" Type="http://schemas.openxmlformats.org/officeDocument/2006/relationships/hyperlink" Target="https://ro.wikipedia.org/wiki/Bucovina" TargetMode="External"/><Relationship Id="rId55" Type="http://schemas.openxmlformats.org/officeDocument/2006/relationships/hyperlink" Target="https://ro.wikipedia.org/wiki/Bucovina" TargetMode="External"/><Relationship Id="rId76" Type="http://schemas.openxmlformats.org/officeDocument/2006/relationships/hyperlink" Target="https://ro.wikipedia.org/wiki/URSS" TargetMode="External"/><Relationship Id="rId97" Type="http://schemas.openxmlformats.org/officeDocument/2006/relationships/hyperlink" Target="https://ro.wikipedia.org/wiki/28_iunie" TargetMode="External"/><Relationship Id="rId104" Type="http://schemas.openxmlformats.org/officeDocument/2006/relationships/hyperlink" Target="https://ro.wikipedia.org/wiki/U.R.S.S." TargetMode="External"/><Relationship Id="rId120" Type="http://schemas.openxmlformats.org/officeDocument/2006/relationships/hyperlink" Target="https://ro.wikipedia.org/wiki/Bucovina" TargetMode="External"/><Relationship Id="rId125" Type="http://schemas.openxmlformats.org/officeDocument/2006/relationships/hyperlink" Target="https://ro.wikipedia.org/wiki/1918" TargetMode="External"/><Relationship Id="rId141" Type="http://schemas.openxmlformats.org/officeDocument/2006/relationships/hyperlink" Target="https://ro.wikipedia.org/wiki/Form%C4%83_de_guvernare" TargetMode="External"/><Relationship Id="rId146" Type="http://schemas.openxmlformats.org/officeDocument/2006/relationships/hyperlink" Target="https://ro.wikipedia.org/wiki/1918" TargetMode="External"/><Relationship Id="rId167" Type="http://schemas.openxmlformats.org/officeDocument/2006/relationships/hyperlink" Target="https://ro.wikipedia.org/wiki/Bezirk_Czernowitz" TargetMode="External"/><Relationship Id="rId188" Type="http://schemas.openxmlformats.org/officeDocument/2006/relationships/hyperlink" Target="https://ro.wikipedia.org/wiki/Republica_Popular%C4%83_a_Ucrainei_Occidentale" TargetMode="External"/><Relationship Id="rId7" Type="http://schemas.openxmlformats.org/officeDocument/2006/relationships/hyperlink" Target="https://www.wikidata.org/wiki/Q580112" TargetMode="External"/><Relationship Id="rId71" Type="http://schemas.openxmlformats.org/officeDocument/2006/relationships/hyperlink" Target="https://ro.wikipedia.org/wiki/Uniunea_Republicilor_Sovietice_Socialiste" TargetMode="External"/><Relationship Id="rId92" Type="http://schemas.openxmlformats.org/officeDocument/2006/relationships/hyperlink" Target="https://ro.wikipedia.org/wiki/1849" TargetMode="External"/><Relationship Id="rId162" Type="http://schemas.openxmlformats.org/officeDocument/2006/relationships/hyperlink" Target="https://ro.wikipedia.org/wiki/Eudoxiu_Hurmuzachi" TargetMode="External"/><Relationship Id="rId183" Type="http://schemas.openxmlformats.org/officeDocument/2006/relationships/image" Target="media/image21.png"/><Relationship Id="rId213" Type="http://schemas.openxmlformats.org/officeDocument/2006/relationships/hyperlink" Target="https://ro.wikipedia.org/wiki/Jude%C8%9Bul_Boto%C8%99ani" TargetMode="External"/><Relationship Id="rId218" Type="http://schemas.openxmlformats.org/officeDocument/2006/relationships/hyperlink" Target="https://ro.wikipedia.org/wiki/Ucraina" TargetMode="External"/><Relationship Id="rId234" Type="http://schemas.openxmlformats.org/officeDocument/2006/relationships/hyperlink" Target="https://ro.wikipedia.org/wiki/Bucovina" TargetMode="External"/><Relationship Id="rId2" Type="http://schemas.openxmlformats.org/officeDocument/2006/relationships/styles" Target="styles.xml"/><Relationship Id="rId29" Type="http://schemas.openxmlformats.org/officeDocument/2006/relationships/hyperlink" Target="https://ro.wikipedia.org/wiki/Gura_Humorului" TargetMode="External"/><Relationship Id="rId24" Type="http://schemas.openxmlformats.org/officeDocument/2006/relationships/hyperlink" Target="https://ro.wikipedia.org/wiki/Fag" TargetMode="External"/><Relationship Id="rId40" Type="http://schemas.openxmlformats.org/officeDocument/2006/relationships/hyperlink" Target="https://ro.wikipedia.org/wiki/Cozmeni" TargetMode="External"/><Relationship Id="rId45" Type="http://schemas.openxmlformats.org/officeDocument/2006/relationships/hyperlink" Target="https://ro.wikipedia.org/wiki/Storojine%C8%9B" TargetMode="External"/><Relationship Id="rId66" Type="http://schemas.openxmlformats.org/officeDocument/2006/relationships/hyperlink" Target="https://ro.wikipedia.org/wiki/Imperiul_Habsburgic" TargetMode="External"/><Relationship Id="rId87" Type="http://schemas.openxmlformats.org/officeDocument/2006/relationships/image" Target="media/image13.jpeg"/><Relationship Id="rId110" Type="http://schemas.openxmlformats.org/officeDocument/2006/relationships/hyperlink" Target="https://ro.wikipedia.org/wiki/1918" TargetMode="External"/><Relationship Id="rId115" Type="http://schemas.openxmlformats.org/officeDocument/2006/relationships/hyperlink" Target="http://195.37.34.109/publications/mosaicWP/MOSAIC-WP-2012-007.pdf" TargetMode="External"/><Relationship Id="rId131" Type="http://schemas.openxmlformats.org/officeDocument/2006/relationships/hyperlink" Target="https://ro.wikipedia.org/w/index.php?title=Steagul_Bucovinei&amp;action=edit&amp;redlink=1" TargetMode="External"/><Relationship Id="rId136" Type="http://schemas.openxmlformats.org/officeDocument/2006/relationships/hyperlink" Target="https://ro.wikipedia.org/wiki/Limba_rom%C3%A2n%C4%83" TargetMode="External"/><Relationship Id="rId157" Type="http://schemas.openxmlformats.org/officeDocument/2006/relationships/hyperlink" Target="https://ro.wikipedia.org/wiki/1848" TargetMode="External"/><Relationship Id="rId178" Type="http://schemas.openxmlformats.org/officeDocument/2006/relationships/hyperlink" Target="https://ro.wikipedia.org/wiki/Fi%C8%99ier:GrenzziehungBuchenwald.jpg" TargetMode="External"/><Relationship Id="rId61" Type="http://schemas.openxmlformats.org/officeDocument/2006/relationships/hyperlink" Target="https://ro.wikipedia.org/wiki/Bucovina" TargetMode="External"/><Relationship Id="rId82" Type="http://schemas.openxmlformats.org/officeDocument/2006/relationships/hyperlink" Target="https://ro.wikipedia.org/wiki/Regiunea_Cern%C4%83u%C8%9Bi" TargetMode="External"/><Relationship Id="rId152" Type="http://schemas.openxmlformats.org/officeDocument/2006/relationships/hyperlink" Target="https://www.wikidata.org/wiki/Q105206" TargetMode="External"/><Relationship Id="rId173" Type="http://schemas.openxmlformats.org/officeDocument/2006/relationships/hyperlink" Target="https://ro.wikipedia.org/wiki/Bezirk_Storozynetz" TargetMode="External"/><Relationship Id="rId194" Type="http://schemas.openxmlformats.org/officeDocument/2006/relationships/hyperlink" Target="https://ro.wikipedia.org/wiki/F%C3%A2nt%C3%A2na_Alb%C4%83" TargetMode="External"/><Relationship Id="rId199" Type="http://schemas.openxmlformats.org/officeDocument/2006/relationships/hyperlink" Target="https://ro.wikipedia.org/wiki/Alexandru_Rio%C8%99anu" TargetMode="External"/><Relationship Id="rId203" Type="http://schemas.openxmlformats.org/officeDocument/2006/relationships/image" Target="media/image22.png"/><Relationship Id="rId208" Type="http://schemas.openxmlformats.org/officeDocument/2006/relationships/hyperlink" Target="https://ro.wikipedia.org/wiki/F%C4%83lticeni" TargetMode="External"/><Relationship Id="rId229" Type="http://schemas.openxmlformats.org/officeDocument/2006/relationships/hyperlink" Target="https://ro.wikipedia.org/wiki/M%C4%83n%C4%83stirea_Humor" TargetMode="External"/><Relationship Id="rId19" Type="http://schemas.openxmlformats.org/officeDocument/2006/relationships/hyperlink" Target="https://www.wikidata.org/wiki/Q105206" TargetMode="External"/><Relationship Id="rId224" Type="http://schemas.openxmlformats.org/officeDocument/2006/relationships/hyperlink" Target="https://ro.wikipedia.org/wiki/%C8%98tefan_cel_Mare" TargetMode="External"/><Relationship Id="rId14" Type="http://schemas.openxmlformats.org/officeDocument/2006/relationships/image" Target="media/image4.png"/><Relationship Id="rId30" Type="http://schemas.openxmlformats.org/officeDocument/2006/relationships/hyperlink" Target="https://ro.wikipedia.org/wiki/Frasin_%28ora%C8%99%29" TargetMode="External"/><Relationship Id="rId35" Type="http://schemas.openxmlformats.org/officeDocument/2006/relationships/hyperlink" Target="https://ro.wikipedia.org/wiki/Suceava" TargetMode="External"/><Relationship Id="rId56" Type="http://schemas.openxmlformats.org/officeDocument/2006/relationships/hyperlink" Target="https://ro.wikipedia.org/wiki/Bucovina" TargetMode="External"/><Relationship Id="rId77" Type="http://schemas.openxmlformats.org/officeDocument/2006/relationships/hyperlink" Target="https://ro.wikipedia.org/wiki/Uniunea_Republicilor_Sovietice_Socialiste" TargetMode="External"/><Relationship Id="rId100" Type="http://schemas.openxmlformats.org/officeDocument/2006/relationships/hyperlink" Target="https://ro.wikipedia.org/wiki/Basarabia" TargetMode="External"/><Relationship Id="rId105" Type="http://schemas.openxmlformats.org/officeDocument/2006/relationships/hyperlink" Target="https://ro.wikipedia.org/wiki/Cern%C4%83u%C8%9Bi_%28regiune%29" TargetMode="External"/><Relationship Id="rId126" Type="http://schemas.openxmlformats.org/officeDocument/2006/relationships/image" Target="media/image15.png"/><Relationship Id="rId147" Type="http://schemas.openxmlformats.org/officeDocument/2006/relationships/hyperlink" Target="https://ro.wikipedia.org/wiki/List%C4%83_a_%C8%9B%C4%83rilor_dup%C4%83_suprafa%C8%9B%C4%83" TargetMode="External"/><Relationship Id="rId168" Type="http://schemas.openxmlformats.org/officeDocument/2006/relationships/hyperlink" Target="https://ro.wikipedia.org/wiki/Bezirk_Gurahumora" TargetMode="External"/><Relationship Id="rId8" Type="http://schemas.openxmlformats.org/officeDocument/2006/relationships/hyperlink" Target="https://ro.wikipedia.org/wiki/Fi%C8%99ier:Manastirea_Putna.JPG" TargetMode="External"/><Relationship Id="rId51" Type="http://schemas.openxmlformats.org/officeDocument/2006/relationships/hyperlink" Target="https://ro.wikipedia.org/wiki/Bucovina" TargetMode="External"/><Relationship Id="rId72" Type="http://schemas.openxmlformats.org/officeDocument/2006/relationships/hyperlink" Target="https://ro.wikipedia.org/wiki/Nordul_Bucovinei" TargetMode="External"/><Relationship Id="rId93" Type="http://schemas.openxmlformats.org/officeDocument/2006/relationships/hyperlink" Target="https://ro.wikipedia.org/wiki/Regatul_Rom%C3%A2niei" TargetMode="External"/><Relationship Id="rId98" Type="http://schemas.openxmlformats.org/officeDocument/2006/relationships/hyperlink" Target="https://ro.wikipedia.org/wiki/1940" TargetMode="External"/><Relationship Id="rId121" Type="http://schemas.openxmlformats.org/officeDocument/2006/relationships/hyperlink" Target="https://ro.wikipedia.org/wiki/Bucovina" TargetMode="External"/><Relationship Id="rId142" Type="http://schemas.openxmlformats.org/officeDocument/2006/relationships/hyperlink" Target="https://ro.wikipedia.org/wiki/Ducat" TargetMode="External"/><Relationship Id="rId163" Type="http://schemas.openxmlformats.org/officeDocument/2006/relationships/hyperlink" Target="https://ro.wikipedia.org/wiki/1861" TargetMode="External"/><Relationship Id="rId184" Type="http://schemas.openxmlformats.org/officeDocument/2006/relationships/hyperlink" Target="https://ro.wikipedia.org/wiki/Guvern%C4%83m%C3%A2ntul_Bucovinei" TargetMode="External"/><Relationship Id="rId189" Type="http://schemas.openxmlformats.org/officeDocument/2006/relationships/hyperlink" Target="https://ro.wikipedia.org/wiki/Rom%C3%A2nia" TargetMode="External"/><Relationship Id="rId219" Type="http://schemas.openxmlformats.org/officeDocument/2006/relationships/hyperlink" Target="https://ro.wikipedia.org/wiki/Cern%C4%83u%C8%9Bi_%28regiune%29" TargetMode="External"/><Relationship Id="rId3" Type="http://schemas.openxmlformats.org/officeDocument/2006/relationships/settings" Target="settings.xml"/><Relationship Id="rId214" Type="http://schemas.openxmlformats.org/officeDocument/2006/relationships/hyperlink" Target="https://ro.wikipedia.org/wiki/Comuna_Mih%C4%83ileni,_Boto%C8%99ani" TargetMode="External"/><Relationship Id="rId230" Type="http://schemas.openxmlformats.org/officeDocument/2006/relationships/hyperlink" Target="https://ro.wikipedia.org/wiki/Sucevi%C8%9Ba" TargetMode="External"/><Relationship Id="rId235" Type="http://schemas.openxmlformats.org/officeDocument/2006/relationships/fontTable" Target="fontTable.xml"/><Relationship Id="rId25" Type="http://schemas.openxmlformats.org/officeDocument/2006/relationships/hyperlink" Target="https://ro.wikipedia.org/wiki/Imperiul_Austriac" TargetMode="External"/><Relationship Id="rId46" Type="http://schemas.openxmlformats.org/officeDocument/2006/relationships/hyperlink" Target="https://ro.wikipedia.org/wiki/Ucraina" TargetMode="External"/><Relationship Id="rId67" Type="http://schemas.openxmlformats.org/officeDocument/2006/relationships/image" Target="media/image9.png"/><Relationship Id="rId116" Type="http://schemas.openxmlformats.org/officeDocument/2006/relationships/hyperlink" Target="https://ro.wikipedia.org/wiki/1910" TargetMode="External"/><Relationship Id="rId137" Type="http://schemas.openxmlformats.org/officeDocument/2006/relationships/hyperlink" Target="https://ro.wikipedia.org/wiki/Limba_german%C4%83" TargetMode="External"/><Relationship Id="rId158" Type="http://schemas.openxmlformats.org/officeDocument/2006/relationships/hyperlink" Target="https://ro.wikipedia.org/wiki/1849" TargetMode="External"/><Relationship Id="rId20" Type="http://schemas.openxmlformats.org/officeDocument/2006/relationships/hyperlink" Target="https://ro.wikipedia.org/w/index.php?title=Bucovina&amp;action=edit&amp;section=0" TargetMode="External"/><Relationship Id="rId41" Type="http://schemas.openxmlformats.org/officeDocument/2006/relationships/hyperlink" Target="https://ro.wikipedia.org/wiki/Zastavna" TargetMode="External"/><Relationship Id="rId62" Type="http://schemas.openxmlformats.org/officeDocument/2006/relationships/hyperlink" Target="https://ro.wikipedia.org/wiki/Bucovina" TargetMode="External"/><Relationship Id="rId83" Type="http://schemas.openxmlformats.org/officeDocument/2006/relationships/hyperlink" Target="https://ro.wikipedia.org/wiki/Istoria_Moldovei" TargetMode="External"/><Relationship Id="rId88" Type="http://schemas.openxmlformats.org/officeDocument/2006/relationships/hyperlink" Target="https://ro.wikipedia.org/wiki/Principatul_Moldovei" TargetMode="External"/><Relationship Id="rId111" Type="http://schemas.openxmlformats.org/officeDocument/2006/relationships/hyperlink" Target="https://ro.wikipedia.org/wiki/Ciprian_Porumbescu" TargetMode="External"/><Relationship Id="rId132" Type="http://schemas.openxmlformats.org/officeDocument/2006/relationships/image" Target="media/image18.png"/><Relationship Id="rId153" Type="http://schemas.openxmlformats.org/officeDocument/2006/relationships/hyperlink" Target="https://ro.wikipedia.org/w/index.php?title=Bucovina&amp;action=edit&amp;section=0" TargetMode="External"/><Relationship Id="rId174" Type="http://schemas.openxmlformats.org/officeDocument/2006/relationships/hyperlink" Target="https://ro.wikipedia.org/wiki/Bezirk_Suczawa" TargetMode="External"/><Relationship Id="rId179" Type="http://schemas.openxmlformats.org/officeDocument/2006/relationships/image" Target="media/image19.jpeg"/><Relationship Id="rId195" Type="http://schemas.openxmlformats.org/officeDocument/2006/relationships/hyperlink" Target="https://ro.wikipedia.org/wiki/NKVD" TargetMode="External"/><Relationship Id="rId209" Type="http://schemas.openxmlformats.org/officeDocument/2006/relationships/hyperlink" Target="https://ro.wikipedia.org/wiki/Bro%C8%99teni" TargetMode="External"/><Relationship Id="rId190" Type="http://schemas.openxmlformats.org/officeDocument/2006/relationships/hyperlink" Target="https://ro.wikipedia.org/wiki/1919" TargetMode="External"/><Relationship Id="rId204" Type="http://schemas.openxmlformats.org/officeDocument/2006/relationships/hyperlink" Target="https://ro.wikipedia.org/wiki/Fi%C8%99ier:Bucovethn.png" TargetMode="External"/><Relationship Id="rId220" Type="http://schemas.openxmlformats.org/officeDocument/2006/relationships/hyperlink" Target="https://ro.wikipedia.org/wiki/Hotin" TargetMode="External"/><Relationship Id="rId225" Type="http://schemas.openxmlformats.org/officeDocument/2006/relationships/hyperlink" Target="https://ro.wikipedia.org/wiki/Petru_Rare%C8%99" TargetMode="External"/><Relationship Id="rId15" Type="http://schemas.openxmlformats.org/officeDocument/2006/relationships/hyperlink" Target="https://tools.wmflabs.org/geohack/geohack.php?pagename=Bucovina&amp;params=48_N_26_E_type:city&amp;language=ro" TargetMode="External"/><Relationship Id="rId36" Type="http://schemas.openxmlformats.org/officeDocument/2006/relationships/hyperlink" Target="https://ro.wikipedia.org/wiki/Vatra_Dornei" TargetMode="External"/><Relationship Id="rId57" Type="http://schemas.openxmlformats.org/officeDocument/2006/relationships/hyperlink" Target="https://ro.wikipedia.org/wiki/Bucovina" TargetMode="External"/><Relationship Id="rId106" Type="http://schemas.openxmlformats.org/officeDocument/2006/relationships/hyperlink" Target="https://ro.wikipedia.org/wiki/1774" TargetMode="External"/><Relationship Id="rId127" Type="http://schemas.openxmlformats.org/officeDocument/2006/relationships/hyperlink" Target="https://ro.wikipedia.org/wiki/Regatul_Rom%C3%A2niei" TargetMode="External"/><Relationship Id="rId10" Type="http://schemas.openxmlformats.org/officeDocument/2006/relationships/hyperlink" Target="https://ro.wikipedia.org/wiki/Fi%C8%99ier:Flag_of_Bukowina.svg" TargetMode="External"/><Relationship Id="rId31" Type="http://schemas.openxmlformats.org/officeDocument/2006/relationships/hyperlink" Target="https://ro.wikipedia.org/wiki/Mili%C8%99%C4%83u%C8%9Bi" TargetMode="External"/><Relationship Id="rId52" Type="http://schemas.openxmlformats.org/officeDocument/2006/relationships/hyperlink" Target="https://ro.wikipedia.org/wiki/Bucovina" TargetMode="External"/><Relationship Id="rId73" Type="http://schemas.openxmlformats.org/officeDocument/2006/relationships/hyperlink" Target="https://ro.wikipedia.org/wiki/Romania" TargetMode="External"/><Relationship Id="rId78" Type="http://schemas.openxmlformats.org/officeDocument/2006/relationships/hyperlink" Target="https://ro.wikipedia.org/wiki/Nordul_Bucovinei" TargetMode="External"/><Relationship Id="rId94" Type="http://schemas.openxmlformats.org/officeDocument/2006/relationships/hyperlink" Target="https://ro.wikipedia.org/wiki/15_noiembrie" TargetMode="External"/><Relationship Id="rId99" Type="http://schemas.openxmlformats.org/officeDocument/2006/relationships/hyperlink" Target="https://ro.wikipedia.org/wiki/Pactul_Ribbentrop-Molotov" TargetMode="External"/><Relationship Id="rId101" Type="http://schemas.openxmlformats.org/officeDocument/2006/relationships/hyperlink" Target="https://ro.wikipedia.org/wiki/%C8%9Ainutul_Her%C8%9Ba" TargetMode="External"/><Relationship Id="rId122" Type="http://schemas.openxmlformats.org/officeDocument/2006/relationships/hyperlink" Target="https://ro.wikipedia.org/wiki/Principatul_Moldovei" TargetMode="External"/><Relationship Id="rId143" Type="http://schemas.openxmlformats.org/officeDocument/2006/relationships/hyperlink" Target="https://ro.wikipedia.org/w/index.php?title=Gabriel_Freiherr_von_Spleny&amp;action=edit&amp;redlink=1" TargetMode="External"/><Relationship Id="rId148" Type="http://schemas.openxmlformats.org/officeDocument/2006/relationships/hyperlink" Target="https://ro.wikipedia.org/wiki/Secolul_al_XIX-lea" TargetMode="External"/><Relationship Id="rId164" Type="http://schemas.openxmlformats.org/officeDocument/2006/relationships/hyperlink" Target="https://ro.wikipedia.org/wiki/Imperiul_Austriac" TargetMode="External"/><Relationship Id="rId169" Type="http://schemas.openxmlformats.org/officeDocument/2006/relationships/hyperlink" Target="https://ro.wikipedia.org/wiki/Bezirk_Kimpolung" TargetMode="External"/><Relationship Id="rId185" Type="http://schemas.openxmlformats.org/officeDocument/2006/relationships/hyperlink" Target="https://ro.wikipedia.org/wiki/1918" TargetMode="External"/><Relationship Id="rId4" Type="http://schemas.openxmlformats.org/officeDocument/2006/relationships/webSettings" Target="webSettings.xml"/><Relationship Id="rId9" Type="http://schemas.openxmlformats.org/officeDocument/2006/relationships/image" Target="media/image1.jpeg"/><Relationship Id="rId180" Type="http://schemas.openxmlformats.org/officeDocument/2006/relationships/hyperlink" Target="https://ro.wikipedia.org/wiki/Fi%C8%99ier:Bucovina_division.svg" TargetMode="External"/><Relationship Id="rId210" Type="http://schemas.openxmlformats.org/officeDocument/2006/relationships/hyperlink" Target="https://ro.wikipedia.org/wiki/Dolhasca" TargetMode="External"/><Relationship Id="rId215" Type="http://schemas.openxmlformats.org/officeDocument/2006/relationships/hyperlink" Target="https://ro.wikipedia.org/wiki/Rogoje%C8%99ti,_Boto%C8%99ani" TargetMode="External"/><Relationship Id="rId236" Type="http://schemas.openxmlformats.org/officeDocument/2006/relationships/theme" Target="theme/theme1.xml"/><Relationship Id="rId26" Type="http://schemas.openxmlformats.org/officeDocument/2006/relationships/hyperlink" Target="https://ro.wikipedia.org/wiki/Regiune_istoric%C4%83" TargetMode="External"/><Relationship Id="rId231" Type="http://schemas.openxmlformats.org/officeDocument/2006/relationships/hyperlink" Target="https://ro.wikipedia.org/wiki/Moldovi%C8%9Ba" TargetMode="External"/><Relationship Id="rId47" Type="http://schemas.openxmlformats.org/officeDocument/2006/relationships/hyperlink" Target="https://ro.wikipedia.org/wiki/Bucovina" TargetMode="External"/><Relationship Id="rId68" Type="http://schemas.openxmlformats.org/officeDocument/2006/relationships/hyperlink" Target="https://ro.wikipedia.org/wiki/Romania" TargetMode="External"/><Relationship Id="rId89" Type="http://schemas.openxmlformats.org/officeDocument/2006/relationships/hyperlink" Target="https://ro.wikipedia.org/wiki/1774" TargetMode="External"/><Relationship Id="rId112" Type="http://schemas.openxmlformats.org/officeDocument/2006/relationships/hyperlink" Target="https://ro.wikipedia.org/wiki/1875" TargetMode="External"/><Relationship Id="rId133" Type="http://schemas.openxmlformats.org/officeDocument/2006/relationships/hyperlink" Target="https://ro.wikipedia.org/wiki/Austro-Ungaria" TargetMode="External"/><Relationship Id="rId154" Type="http://schemas.openxmlformats.org/officeDocument/2006/relationships/hyperlink" Target="https://ro.wikipedia.org/wiki/Format:Infocaseta_Fost%C4%83_%C8%9Bar%C4%83" TargetMode="External"/><Relationship Id="rId175" Type="http://schemas.openxmlformats.org/officeDocument/2006/relationships/hyperlink" Target="https://ro.wikipedia.org/wiki/Bezirk_Waschkoutz_am_Czeremosch" TargetMode="External"/><Relationship Id="rId196" Type="http://schemas.openxmlformats.org/officeDocument/2006/relationships/hyperlink" Target="https://ro.wikipedia.org/wiki/Federa%C8%9Bia_Rus%C4%83" TargetMode="External"/><Relationship Id="rId200" Type="http://schemas.openxmlformats.org/officeDocument/2006/relationships/hyperlink" Target="https://ro.wikipedia.org/wiki/Bucovina" TargetMode="External"/><Relationship Id="rId16" Type="http://schemas.openxmlformats.org/officeDocument/2006/relationships/hyperlink" Target="https://ro.wikipedia.org/wiki/Cern%C4%83u%C8%9Bi" TargetMode="External"/><Relationship Id="rId221" Type="http://schemas.openxmlformats.org/officeDocument/2006/relationships/hyperlink" Target="https://ro.wikipedia.org/wiki/Basarabia" TargetMode="External"/><Relationship Id="rId37" Type="http://schemas.openxmlformats.org/officeDocument/2006/relationships/hyperlink" Target="https://ro.wikipedia.org/wiki/Vicovu_de_Sus" TargetMode="External"/><Relationship Id="rId58" Type="http://schemas.openxmlformats.org/officeDocument/2006/relationships/hyperlink" Target="https://ro.wikipedia.org/wiki/Bucovina" TargetMode="External"/><Relationship Id="rId79" Type="http://schemas.openxmlformats.org/officeDocument/2006/relationships/image" Target="media/image11.png"/><Relationship Id="rId102" Type="http://schemas.openxmlformats.org/officeDocument/2006/relationships/hyperlink" Target="https://ro.wikipedia.org/wiki/Ocupa%C8%9Bia_sovietic%C4%83_a_Basarabiei_%C8%99i_Bucovinei_de_nord" TargetMode="External"/><Relationship Id="rId123" Type="http://schemas.openxmlformats.org/officeDocument/2006/relationships/image" Target="media/image14.png"/><Relationship Id="rId144" Type="http://schemas.openxmlformats.org/officeDocument/2006/relationships/hyperlink" Target="https://ro.wikipedia.org/w/index.php?title=Joseph_von_Etzdorf&amp;action=edit&amp;redlink=1" TargetMode="External"/><Relationship Id="rId90" Type="http://schemas.openxmlformats.org/officeDocument/2006/relationships/hyperlink" Target="https://ro.wikipedia.org/wiki/Imperiul_Habsburgic" TargetMode="External"/><Relationship Id="rId165" Type="http://schemas.openxmlformats.org/officeDocument/2006/relationships/hyperlink" Target="https://ro.wikipedia.org/wiki/Cern%C4%83u%C8%9Bi" TargetMode="External"/><Relationship Id="rId186" Type="http://schemas.openxmlformats.org/officeDocument/2006/relationships/hyperlink" Target="https://ro.wikipedia.org/wiki/Rom%C3%A2nia" TargetMode="External"/><Relationship Id="rId211" Type="http://schemas.openxmlformats.org/officeDocument/2006/relationships/hyperlink" Target="https://ro.wikipedia.org/wiki/Liteni" TargetMode="External"/><Relationship Id="rId232" Type="http://schemas.openxmlformats.org/officeDocument/2006/relationships/hyperlink" Target="https://ro.wikipedia.org/wiki/M%C4%83n%C4%83stirea_Arbore" TargetMode="External"/><Relationship Id="rId27" Type="http://schemas.openxmlformats.org/officeDocument/2006/relationships/hyperlink" Target="https://ro.wikipedia.org/wiki/Cajvana" TargetMode="External"/><Relationship Id="rId48" Type="http://schemas.openxmlformats.org/officeDocument/2006/relationships/hyperlink" Target="https://ro.wikipedia.org/wiki/Bucovina" TargetMode="External"/><Relationship Id="rId69" Type="http://schemas.openxmlformats.org/officeDocument/2006/relationships/image" Target="media/image10.png"/><Relationship Id="rId113" Type="http://schemas.openxmlformats.org/officeDocument/2006/relationships/hyperlink" Target="https://ro.wikipedia.org/wiki/Bucovina" TargetMode="External"/><Relationship Id="rId134" Type="http://schemas.openxmlformats.org/officeDocument/2006/relationships/hyperlink" Target="https://ro.wikipedia.org/wiki/List%C4%83_a_fostelor_capitale_na%C8%9Bion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4020</Words>
  <Characters>23322</Characters>
  <Application>Microsoft Office Word</Application>
  <DocSecurity>0</DocSecurity>
  <Lines>194</Lines>
  <Paragraphs>54</Paragraphs>
  <ScaleCrop>false</ScaleCrop>
  <Company/>
  <LinksUpToDate>false</LinksUpToDate>
  <CharactersWithSpaces>27288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dc:creator>
  <cp:lastModifiedBy>Alin</cp:lastModifiedBy>
  <cp:revision>2</cp:revision>
  <cp:lastPrinted>2017-02-22T19:52:00Z</cp:lastPrinted>
  <dcterms:created xsi:type="dcterms:W3CDTF">2017-02-22T19:52:00Z</dcterms:created>
  <dcterms:modified xsi:type="dcterms:W3CDTF">2017-02-22T19:52:00Z</dcterms:modified>
</cp:coreProperties>
</file>